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7CF8" w:rsidRDefault="00CC774A">
      <w:pPr>
        <w:pStyle w:val="Normal1"/>
        <w:spacing w:line="240" w:lineRule="auto"/>
      </w:pPr>
      <w:r>
        <w:rPr>
          <w:rFonts w:ascii="Garamond" w:eastAsia="Garamond" w:hAnsi="Garamond" w:cs="Garamond"/>
          <w:b/>
          <w:sz w:val="28"/>
          <w:szCs w:val="28"/>
        </w:rPr>
        <w:t>CALL TO ORDER – 6:0</w:t>
      </w:r>
      <w:r w:rsidR="00F9188A">
        <w:rPr>
          <w:rFonts w:ascii="Garamond" w:eastAsia="Garamond" w:hAnsi="Garamond" w:cs="Garamond"/>
          <w:b/>
          <w:sz w:val="28"/>
          <w:szCs w:val="28"/>
        </w:rPr>
        <w:t>3</w:t>
      </w:r>
      <w:r>
        <w:rPr>
          <w:rFonts w:ascii="Garamond" w:eastAsia="Garamond" w:hAnsi="Garamond" w:cs="Garamond"/>
          <w:b/>
          <w:sz w:val="28"/>
          <w:szCs w:val="28"/>
        </w:rPr>
        <w:t xml:space="preserve">pm, </w:t>
      </w:r>
      <w:r w:rsidR="004C15EE">
        <w:rPr>
          <w:rFonts w:ascii="Garamond" w:eastAsia="Garamond" w:hAnsi="Garamond" w:cs="Garamond"/>
          <w:b/>
          <w:sz w:val="28"/>
          <w:szCs w:val="28"/>
        </w:rPr>
        <w:t>Tuesday</w:t>
      </w:r>
      <w:r w:rsidR="00634708">
        <w:rPr>
          <w:rFonts w:ascii="Garamond" w:eastAsia="Garamond" w:hAnsi="Garamond" w:cs="Garamond"/>
          <w:b/>
          <w:sz w:val="28"/>
          <w:szCs w:val="28"/>
        </w:rPr>
        <w:t xml:space="preserve">, </w:t>
      </w:r>
      <w:r w:rsidR="004C15EE">
        <w:rPr>
          <w:rFonts w:ascii="Garamond" w:eastAsia="Garamond" w:hAnsi="Garamond" w:cs="Garamond"/>
          <w:b/>
          <w:sz w:val="28"/>
          <w:szCs w:val="28"/>
        </w:rPr>
        <w:t>December 8</w:t>
      </w:r>
      <w:r>
        <w:rPr>
          <w:rFonts w:ascii="Garamond" w:eastAsia="Garamond" w:hAnsi="Garamond" w:cs="Garamond"/>
          <w:b/>
          <w:sz w:val="28"/>
          <w:szCs w:val="28"/>
        </w:rPr>
        <w:t>, 2015</w:t>
      </w:r>
    </w:p>
    <w:p w:rsidR="00425ED0" w:rsidRDefault="00425ED0">
      <w:pPr>
        <w:pStyle w:val="Normal1"/>
        <w:spacing w:line="240" w:lineRule="auto"/>
      </w:pPr>
    </w:p>
    <w:p w:rsidR="003B7CF8" w:rsidRPr="0040661E" w:rsidRDefault="00CC774A">
      <w:pPr>
        <w:pStyle w:val="Normal1"/>
        <w:spacing w:line="240" w:lineRule="auto"/>
        <w:rPr>
          <w:sz w:val="24"/>
          <w:szCs w:val="24"/>
        </w:rPr>
      </w:pPr>
      <w:r w:rsidRPr="0040661E">
        <w:rPr>
          <w:rFonts w:ascii="Garamond" w:eastAsia="Garamond" w:hAnsi="Garamond" w:cs="Garamond"/>
          <w:sz w:val="24"/>
          <w:szCs w:val="24"/>
        </w:rPr>
        <w:t xml:space="preserve">We would like to recognize that this GSA council meeting is taking place on </w:t>
      </w:r>
      <w:proofErr w:type="spellStart"/>
      <w:r w:rsidRPr="0040661E">
        <w:rPr>
          <w:rFonts w:ascii="Garamond" w:eastAsia="Garamond" w:hAnsi="Garamond" w:cs="Garamond"/>
          <w:sz w:val="24"/>
          <w:szCs w:val="24"/>
        </w:rPr>
        <w:t>unceded</w:t>
      </w:r>
      <w:proofErr w:type="spellEnd"/>
      <w:r w:rsidRPr="0040661E">
        <w:rPr>
          <w:rFonts w:ascii="Garamond" w:eastAsia="Garamond" w:hAnsi="Garamond" w:cs="Garamond"/>
          <w:sz w:val="24"/>
          <w:szCs w:val="24"/>
        </w:rPr>
        <w:t xml:space="preserve"> and </w:t>
      </w:r>
      <w:proofErr w:type="spellStart"/>
      <w:r w:rsidRPr="0040661E">
        <w:rPr>
          <w:rFonts w:ascii="Garamond" w:eastAsia="Garamond" w:hAnsi="Garamond" w:cs="Garamond"/>
          <w:sz w:val="24"/>
          <w:szCs w:val="24"/>
        </w:rPr>
        <w:t>unsurrendered</w:t>
      </w:r>
      <w:proofErr w:type="spellEnd"/>
      <w:r w:rsidRPr="0040661E">
        <w:rPr>
          <w:rFonts w:ascii="Garamond" w:eastAsia="Garamond" w:hAnsi="Garamond" w:cs="Garamond"/>
          <w:sz w:val="24"/>
          <w:szCs w:val="24"/>
        </w:rPr>
        <w:t xml:space="preserve"> Algonquin Territory.</w:t>
      </w:r>
    </w:p>
    <w:p w:rsidR="003B7CF8" w:rsidRPr="00F9188A" w:rsidRDefault="003B7CF8">
      <w:pPr>
        <w:pStyle w:val="Normal1"/>
        <w:spacing w:line="240" w:lineRule="auto"/>
        <w:rPr>
          <w:rFonts w:ascii="Garamond" w:hAnsi="Garamond"/>
        </w:rPr>
      </w:pPr>
    </w:p>
    <w:p w:rsidR="00F9188A" w:rsidRPr="00F9188A" w:rsidRDefault="00F9188A">
      <w:pPr>
        <w:pStyle w:val="Normal1"/>
        <w:spacing w:line="240" w:lineRule="auto"/>
        <w:rPr>
          <w:rFonts w:ascii="Garamond" w:hAnsi="Garamond"/>
          <w:b/>
        </w:rPr>
      </w:pPr>
      <w:r w:rsidRPr="00F9188A">
        <w:rPr>
          <w:rFonts w:ascii="Garamond" w:hAnsi="Garamond"/>
          <w:b/>
        </w:rPr>
        <w:t xml:space="preserve">Chair: Jessica Squires </w:t>
      </w:r>
    </w:p>
    <w:p w:rsidR="00F9188A" w:rsidRDefault="00F9188A">
      <w:pPr>
        <w:pStyle w:val="Normal1"/>
        <w:spacing w:line="240" w:lineRule="auto"/>
        <w:rPr>
          <w:rFonts w:ascii="Garamond" w:hAnsi="Garamond"/>
          <w:b/>
        </w:rPr>
      </w:pPr>
      <w:r w:rsidRPr="00F9188A">
        <w:rPr>
          <w:rFonts w:ascii="Garamond" w:hAnsi="Garamond"/>
          <w:b/>
        </w:rPr>
        <w:t xml:space="preserve">Recording Secretary: Neerija Kumar </w:t>
      </w:r>
    </w:p>
    <w:p w:rsidR="00F047AD" w:rsidRDefault="00F047AD">
      <w:pPr>
        <w:pStyle w:val="Normal1"/>
        <w:spacing w:line="240" w:lineRule="auto"/>
        <w:rPr>
          <w:rFonts w:ascii="Garamond" w:hAnsi="Garamond"/>
          <w:b/>
        </w:rPr>
      </w:pPr>
    </w:p>
    <w:p w:rsidR="00F047AD" w:rsidRDefault="00F047AD">
      <w:pPr>
        <w:pStyle w:val="Normal1"/>
        <w:spacing w:line="240" w:lineRule="auto"/>
        <w:rPr>
          <w:rFonts w:ascii="Garamond" w:hAnsi="Garamond"/>
          <w:b/>
        </w:rPr>
      </w:pPr>
      <w:r>
        <w:rPr>
          <w:rFonts w:ascii="Garamond" w:hAnsi="Garamond"/>
          <w:b/>
        </w:rPr>
        <w:t xml:space="preserve">COUNCIL MEMBERS PRESENT: </w:t>
      </w:r>
    </w:p>
    <w:p w:rsidR="00F047AD" w:rsidRPr="001471E4" w:rsidRDefault="00F047AD" w:rsidP="00F047AD">
      <w:pPr>
        <w:pStyle w:val="ListParagraph"/>
        <w:numPr>
          <w:ilvl w:val="0"/>
          <w:numId w:val="17"/>
        </w:numPr>
        <w:spacing w:line="240" w:lineRule="auto"/>
        <w:rPr>
          <w:rFonts w:ascii="Garamond" w:hAnsi="Garamond" w:cs="Times New Roman"/>
          <w:sz w:val="24"/>
          <w:szCs w:val="24"/>
        </w:rPr>
      </w:pPr>
      <w:r w:rsidRPr="001471E4">
        <w:rPr>
          <w:rFonts w:ascii="Garamond" w:eastAsia="FangSong" w:hAnsi="Garamond" w:cs="Times New Roman"/>
          <w:sz w:val="24"/>
          <w:szCs w:val="24"/>
          <w:lang w:bidi="he-IL"/>
        </w:rPr>
        <w:t xml:space="preserve">Al </w:t>
      </w:r>
      <w:proofErr w:type="spellStart"/>
      <w:r w:rsidRPr="001471E4">
        <w:rPr>
          <w:rFonts w:ascii="Garamond" w:eastAsia="FangSong" w:hAnsi="Garamond" w:cs="Times New Roman"/>
          <w:sz w:val="24"/>
          <w:szCs w:val="24"/>
          <w:lang w:bidi="he-IL"/>
        </w:rPr>
        <w:t>Kornelsen</w:t>
      </w:r>
      <w:proofErr w:type="spellEnd"/>
      <w:r w:rsidRPr="001471E4">
        <w:rPr>
          <w:rFonts w:ascii="Garamond" w:eastAsia="FangSong" w:hAnsi="Garamond" w:cs="Times New Roman"/>
          <w:sz w:val="24"/>
          <w:szCs w:val="24"/>
          <w:lang w:bidi="he-IL"/>
        </w:rPr>
        <w:t xml:space="preserve"> (Music &amp; Culture) </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Alex Klein (Legal Studies)  </w:t>
      </w:r>
    </w:p>
    <w:p w:rsidR="00F047AD" w:rsidRPr="00DA02A0"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Alexa Didge (Legal Studies)</w:t>
      </w:r>
    </w:p>
    <w:p w:rsidR="00DA02A0" w:rsidRPr="001471E4" w:rsidRDefault="00DA02A0" w:rsidP="00F047AD">
      <w:pPr>
        <w:pStyle w:val="ListParagraph"/>
        <w:numPr>
          <w:ilvl w:val="0"/>
          <w:numId w:val="17"/>
        </w:numPr>
        <w:spacing w:line="240" w:lineRule="auto"/>
        <w:rPr>
          <w:rFonts w:ascii="Garamond" w:hAnsi="Garamond" w:cs="Times New Roman"/>
          <w:sz w:val="24"/>
          <w:szCs w:val="24"/>
        </w:rPr>
      </w:pPr>
      <w:r>
        <w:rPr>
          <w:rFonts w:ascii="Garamond" w:hAnsi="Garamond" w:cs="Times New Roman"/>
          <w:sz w:val="24"/>
          <w:szCs w:val="24"/>
        </w:rPr>
        <w:t xml:space="preserve">Amber </w:t>
      </w:r>
      <w:proofErr w:type="spellStart"/>
      <w:r>
        <w:rPr>
          <w:rFonts w:ascii="Garamond" w:hAnsi="Garamond" w:cs="Times New Roman"/>
          <w:sz w:val="24"/>
          <w:szCs w:val="24"/>
        </w:rPr>
        <w:t>Bram</w:t>
      </w:r>
      <w:r w:rsidRPr="00DA02A0">
        <w:rPr>
          <w:rFonts w:ascii="Garamond" w:hAnsi="Garamond" w:cs="Times New Roman"/>
          <w:sz w:val="24"/>
          <w:szCs w:val="24"/>
        </w:rPr>
        <w:t>e</w:t>
      </w:r>
      <w:r>
        <w:rPr>
          <w:rFonts w:ascii="Garamond" w:hAnsi="Garamond" w:cs="Times New Roman"/>
          <w:sz w:val="24"/>
          <w:szCs w:val="24"/>
        </w:rPr>
        <w:t>r</w:t>
      </w:r>
      <w:proofErr w:type="spellEnd"/>
      <w:r w:rsidRPr="00DA02A0">
        <w:rPr>
          <w:rFonts w:ascii="Garamond" w:hAnsi="Garamond" w:cs="Times New Roman"/>
          <w:sz w:val="24"/>
          <w:szCs w:val="24"/>
        </w:rPr>
        <w:t xml:space="preserve"> (Political Management)</w:t>
      </w:r>
    </w:p>
    <w:p w:rsidR="001471E4" w:rsidRPr="001471E4" w:rsidRDefault="001471E4" w:rsidP="00F047AD">
      <w:pPr>
        <w:pStyle w:val="ListParagraph"/>
        <w:numPr>
          <w:ilvl w:val="0"/>
          <w:numId w:val="17"/>
        </w:numPr>
        <w:spacing w:line="240" w:lineRule="auto"/>
        <w:rPr>
          <w:rFonts w:ascii="Garamond" w:hAnsi="Garamond" w:cs="Times New Roman"/>
          <w:sz w:val="24"/>
          <w:szCs w:val="24"/>
        </w:rPr>
      </w:pPr>
      <w:r w:rsidRPr="001471E4">
        <w:rPr>
          <w:rFonts w:ascii="Garamond" w:hAnsi="Garamond" w:cs="Times New Roman"/>
          <w:sz w:val="24"/>
          <w:szCs w:val="24"/>
        </w:rPr>
        <w:t>Andree-</w:t>
      </w:r>
      <w:proofErr w:type="spellStart"/>
      <w:r w:rsidRPr="001471E4">
        <w:rPr>
          <w:rFonts w:ascii="Garamond" w:hAnsi="Garamond" w:cs="Times New Roman"/>
          <w:sz w:val="24"/>
          <w:szCs w:val="24"/>
        </w:rPr>
        <w:t>anne</w:t>
      </w:r>
      <w:proofErr w:type="spellEnd"/>
      <w:r w:rsidRPr="001471E4">
        <w:rPr>
          <w:rFonts w:ascii="Garamond" w:hAnsi="Garamond" w:cs="Times New Roman"/>
          <w:sz w:val="24"/>
          <w:szCs w:val="24"/>
        </w:rPr>
        <w:t xml:space="preserve"> </w:t>
      </w:r>
      <w:proofErr w:type="spellStart"/>
      <w:r w:rsidRPr="001471E4">
        <w:rPr>
          <w:rFonts w:ascii="Garamond" w:hAnsi="Garamond" w:cs="Times New Roman"/>
          <w:sz w:val="24"/>
          <w:szCs w:val="24"/>
        </w:rPr>
        <w:t>Laforce</w:t>
      </w:r>
      <w:proofErr w:type="spellEnd"/>
      <w:r w:rsidRPr="001471E4">
        <w:rPr>
          <w:rFonts w:ascii="Garamond" w:hAnsi="Garamond" w:cs="Times New Roman"/>
          <w:sz w:val="24"/>
          <w:szCs w:val="24"/>
        </w:rPr>
        <w:t xml:space="preserve"> (Geography and Environmental Studies)</w:t>
      </w:r>
    </w:p>
    <w:p w:rsidR="00F047AD" w:rsidRDefault="00F047AD" w:rsidP="00F047AD">
      <w:pPr>
        <w:pStyle w:val="ListParagraph"/>
        <w:numPr>
          <w:ilvl w:val="0"/>
          <w:numId w:val="17"/>
        </w:numPr>
        <w:spacing w:line="240" w:lineRule="auto"/>
        <w:rPr>
          <w:rFonts w:ascii="Times New Roman" w:hAnsi="Times New Roman" w:cs="Times New Roman"/>
          <w:sz w:val="24"/>
          <w:szCs w:val="24"/>
        </w:rPr>
      </w:pPr>
      <w:r w:rsidRPr="00F047AD">
        <w:rPr>
          <w:rFonts w:ascii="Garamond" w:hAnsi="Garamond" w:cs="Times New Roman"/>
          <w:sz w:val="24"/>
          <w:szCs w:val="24"/>
        </w:rPr>
        <w:t xml:space="preserve">Anna </w:t>
      </w:r>
      <w:proofErr w:type="spellStart"/>
      <w:r w:rsidRPr="00F047AD">
        <w:rPr>
          <w:rFonts w:ascii="Garamond" w:hAnsi="Garamond" w:cs="Times New Roman"/>
          <w:sz w:val="24"/>
          <w:szCs w:val="24"/>
        </w:rPr>
        <w:t>Hoque</w:t>
      </w:r>
      <w:proofErr w:type="spellEnd"/>
      <w:r w:rsidRPr="00F047AD">
        <w:rPr>
          <w:rFonts w:ascii="Garamond" w:hAnsi="Garamond" w:cs="Times New Roman"/>
          <w:sz w:val="24"/>
          <w:szCs w:val="24"/>
        </w:rPr>
        <w:t xml:space="preserve"> (Communications</w:t>
      </w:r>
      <w:r>
        <w:rPr>
          <w:rFonts w:ascii="Times New Roman" w:hAnsi="Times New Roman" w:cs="Times New Roman"/>
          <w:sz w:val="24"/>
          <w:szCs w:val="24"/>
        </w:rPr>
        <w:t>)</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Andrew Woodard (Psychology) </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Bethany </w:t>
      </w:r>
      <w:proofErr w:type="spellStart"/>
      <w:r w:rsidRPr="00F047AD">
        <w:rPr>
          <w:rFonts w:ascii="Garamond" w:hAnsi="Garamond" w:cs="Times New Roman"/>
          <w:sz w:val="24"/>
          <w:szCs w:val="24"/>
        </w:rPr>
        <w:t>Berard</w:t>
      </w:r>
      <w:proofErr w:type="spellEnd"/>
      <w:r w:rsidRPr="00F047AD">
        <w:rPr>
          <w:rFonts w:ascii="Garamond" w:hAnsi="Garamond" w:cs="Times New Roman"/>
          <w:sz w:val="24"/>
          <w:szCs w:val="24"/>
        </w:rPr>
        <w:t xml:space="preserve"> (Communications) </w:t>
      </w:r>
    </w:p>
    <w:p w:rsidR="00F047AD" w:rsidRPr="00DA02A0" w:rsidRDefault="00F047AD" w:rsidP="00F047AD">
      <w:pPr>
        <w:pStyle w:val="ListParagraph"/>
        <w:numPr>
          <w:ilvl w:val="0"/>
          <w:numId w:val="17"/>
        </w:numPr>
        <w:spacing w:line="240" w:lineRule="auto"/>
        <w:rPr>
          <w:rFonts w:ascii="Garamond" w:hAnsi="Garamond" w:cs="Times New Roman"/>
          <w:sz w:val="24"/>
          <w:szCs w:val="24"/>
        </w:rPr>
      </w:pPr>
      <w:r w:rsidRPr="00DA02A0">
        <w:rPr>
          <w:rFonts w:ascii="Garamond" w:hAnsi="Garamond" w:cs="Times New Roman"/>
          <w:sz w:val="24"/>
          <w:szCs w:val="24"/>
        </w:rPr>
        <w:t xml:space="preserve">Bonnie Bates (History) </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Chris </w:t>
      </w:r>
      <w:proofErr w:type="spellStart"/>
      <w:r w:rsidRPr="00F047AD">
        <w:rPr>
          <w:rFonts w:ascii="Garamond" w:hAnsi="Garamond" w:cs="Times New Roman"/>
          <w:sz w:val="24"/>
          <w:szCs w:val="24"/>
        </w:rPr>
        <w:t>Genovesi</w:t>
      </w:r>
      <w:proofErr w:type="spellEnd"/>
      <w:r w:rsidRPr="00F047AD">
        <w:rPr>
          <w:rFonts w:ascii="Garamond" w:hAnsi="Garamond" w:cs="Times New Roman"/>
          <w:sz w:val="24"/>
          <w:szCs w:val="24"/>
        </w:rPr>
        <w:t xml:space="preserve"> (Cognitive Science)</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Codie Fortin Lalonde (ALDS) </w:t>
      </w:r>
    </w:p>
    <w:p w:rsidR="00F047AD" w:rsidRPr="00C26181" w:rsidRDefault="00F047AD" w:rsidP="00F047AD">
      <w:pPr>
        <w:pStyle w:val="ListParagraph"/>
        <w:numPr>
          <w:ilvl w:val="0"/>
          <w:numId w:val="17"/>
        </w:numPr>
        <w:spacing w:line="240" w:lineRule="auto"/>
        <w:rPr>
          <w:rFonts w:ascii="Garamond" w:hAnsi="Garamond" w:cs="Times New Roman"/>
          <w:sz w:val="24"/>
          <w:szCs w:val="24"/>
        </w:rPr>
      </w:pPr>
      <w:r w:rsidRPr="00C26181">
        <w:rPr>
          <w:rFonts w:ascii="Garamond" w:hAnsi="Garamond" w:cs="Times New Roman"/>
          <w:sz w:val="24"/>
          <w:szCs w:val="24"/>
        </w:rPr>
        <w:t xml:space="preserve">Colin </w:t>
      </w:r>
      <w:proofErr w:type="spellStart"/>
      <w:r w:rsidRPr="00C26181">
        <w:rPr>
          <w:rFonts w:ascii="Garamond" w:hAnsi="Garamond" w:cs="Times New Roman"/>
          <w:sz w:val="24"/>
          <w:szCs w:val="24"/>
        </w:rPr>
        <w:t>Cord</w:t>
      </w:r>
      <w:r w:rsidR="000E3F9D">
        <w:rPr>
          <w:rFonts w:ascii="Garamond" w:hAnsi="Garamond" w:cs="Times New Roman"/>
          <w:sz w:val="24"/>
          <w:szCs w:val="24"/>
        </w:rPr>
        <w:t>ner</w:t>
      </w:r>
      <w:proofErr w:type="spellEnd"/>
      <w:r w:rsidRPr="00C26181">
        <w:rPr>
          <w:rFonts w:ascii="Garamond" w:hAnsi="Garamond" w:cs="Times New Roman"/>
          <w:sz w:val="24"/>
          <w:szCs w:val="24"/>
        </w:rPr>
        <w:t xml:space="preserve"> (Senate Financial Review) </w:t>
      </w:r>
    </w:p>
    <w:p w:rsidR="00F047AD" w:rsidRPr="00C26181" w:rsidRDefault="00F047AD" w:rsidP="00F047AD">
      <w:pPr>
        <w:pStyle w:val="ListParagraph"/>
        <w:numPr>
          <w:ilvl w:val="0"/>
          <w:numId w:val="17"/>
        </w:numPr>
        <w:spacing w:line="240" w:lineRule="auto"/>
        <w:rPr>
          <w:rFonts w:ascii="Garamond" w:hAnsi="Garamond" w:cs="Times New Roman"/>
          <w:sz w:val="24"/>
          <w:szCs w:val="24"/>
        </w:rPr>
      </w:pPr>
      <w:r w:rsidRPr="00C26181">
        <w:rPr>
          <w:rFonts w:ascii="Garamond" w:hAnsi="Garamond" w:cs="Times New Roman"/>
          <w:sz w:val="24"/>
          <w:szCs w:val="24"/>
        </w:rPr>
        <w:t xml:space="preserve">Dina </w:t>
      </w:r>
      <w:proofErr w:type="spellStart"/>
      <w:r w:rsidRPr="00C26181">
        <w:rPr>
          <w:rFonts w:ascii="Garamond" w:hAnsi="Garamond" w:cs="Times New Roman"/>
          <w:sz w:val="24"/>
          <w:szCs w:val="24"/>
        </w:rPr>
        <w:t>Mujic</w:t>
      </w:r>
      <w:proofErr w:type="spellEnd"/>
      <w:r w:rsidRPr="00C26181">
        <w:rPr>
          <w:rFonts w:ascii="Garamond" w:hAnsi="Garamond" w:cs="Times New Roman"/>
          <w:sz w:val="24"/>
          <w:szCs w:val="24"/>
        </w:rPr>
        <w:t xml:space="preserve"> (Public Administration)</w:t>
      </w:r>
    </w:p>
    <w:p w:rsidR="00C26181" w:rsidRPr="00C26181" w:rsidRDefault="00E64FE4" w:rsidP="00C26181">
      <w:pPr>
        <w:pStyle w:val="ListParagraph"/>
        <w:numPr>
          <w:ilvl w:val="0"/>
          <w:numId w:val="17"/>
        </w:numPr>
        <w:spacing w:line="240" w:lineRule="auto"/>
        <w:rPr>
          <w:rFonts w:ascii="Garamond" w:hAnsi="Garamond"/>
          <w:sz w:val="24"/>
          <w:szCs w:val="24"/>
        </w:rPr>
      </w:pPr>
      <w:proofErr w:type="spellStart"/>
      <w:r w:rsidRPr="00C26181">
        <w:rPr>
          <w:rFonts w:ascii="Garamond" w:hAnsi="Garamond"/>
          <w:sz w:val="24"/>
          <w:szCs w:val="24"/>
        </w:rPr>
        <w:t>Ehsan</w:t>
      </w:r>
      <w:proofErr w:type="spellEnd"/>
      <w:r w:rsidRPr="00C26181">
        <w:rPr>
          <w:rFonts w:ascii="Garamond" w:hAnsi="Garamond"/>
          <w:sz w:val="24"/>
          <w:szCs w:val="24"/>
        </w:rPr>
        <w:t xml:space="preserve"> </w:t>
      </w:r>
      <w:proofErr w:type="spellStart"/>
      <w:r w:rsidR="00C26181" w:rsidRPr="00C26181">
        <w:rPr>
          <w:rFonts w:ascii="Garamond" w:hAnsi="Garamond"/>
          <w:sz w:val="24"/>
          <w:szCs w:val="24"/>
        </w:rPr>
        <w:t>Ghias-Begloo</w:t>
      </w:r>
      <w:proofErr w:type="spellEnd"/>
      <w:r w:rsidR="00C26181" w:rsidRPr="00C26181">
        <w:rPr>
          <w:rFonts w:ascii="Garamond" w:hAnsi="Garamond"/>
          <w:sz w:val="24"/>
          <w:szCs w:val="24"/>
        </w:rPr>
        <w:t xml:space="preserve"> (Senate) (Electronics) </w:t>
      </w:r>
    </w:p>
    <w:p w:rsidR="001471E4" w:rsidRPr="00C26181" w:rsidRDefault="001471E4" w:rsidP="00F047AD">
      <w:pPr>
        <w:pStyle w:val="ListParagraph"/>
        <w:numPr>
          <w:ilvl w:val="0"/>
          <w:numId w:val="17"/>
        </w:numPr>
        <w:spacing w:line="240" w:lineRule="auto"/>
        <w:rPr>
          <w:rFonts w:ascii="Garamond" w:hAnsi="Garamond" w:cs="Times New Roman"/>
          <w:sz w:val="24"/>
          <w:szCs w:val="24"/>
        </w:rPr>
      </w:pPr>
      <w:r w:rsidRPr="00C26181">
        <w:rPr>
          <w:rFonts w:ascii="Garamond" w:hAnsi="Garamond" w:cs="Times New Roman"/>
          <w:sz w:val="24"/>
          <w:szCs w:val="24"/>
        </w:rPr>
        <w:t xml:space="preserve">Electra </w:t>
      </w:r>
      <w:proofErr w:type="spellStart"/>
      <w:r w:rsidRPr="00C26181">
        <w:rPr>
          <w:rFonts w:ascii="Garamond" w:hAnsi="Garamond" w:cs="Times New Roman"/>
          <w:sz w:val="24"/>
          <w:szCs w:val="24"/>
        </w:rPr>
        <w:t>Skaarup</w:t>
      </w:r>
      <w:proofErr w:type="spellEnd"/>
      <w:r w:rsidRPr="00C26181">
        <w:rPr>
          <w:rFonts w:ascii="Garamond" w:hAnsi="Garamond" w:cs="Times New Roman"/>
          <w:sz w:val="24"/>
          <w:szCs w:val="24"/>
        </w:rPr>
        <w:t xml:space="preserve"> (Geography and Environmental Studies)</w:t>
      </w:r>
    </w:p>
    <w:p w:rsidR="00F047AD" w:rsidRPr="00C26181" w:rsidRDefault="00F047AD" w:rsidP="00F047AD">
      <w:pPr>
        <w:pStyle w:val="ListParagraph"/>
        <w:numPr>
          <w:ilvl w:val="0"/>
          <w:numId w:val="17"/>
        </w:numPr>
        <w:spacing w:line="240" w:lineRule="auto"/>
        <w:rPr>
          <w:rFonts w:ascii="Garamond" w:hAnsi="Garamond" w:cs="Times New Roman"/>
          <w:sz w:val="24"/>
          <w:szCs w:val="24"/>
        </w:rPr>
      </w:pPr>
      <w:r w:rsidRPr="00C26181">
        <w:rPr>
          <w:rFonts w:ascii="Garamond" w:hAnsi="Garamond" w:cs="Times New Roman"/>
          <w:sz w:val="24"/>
          <w:szCs w:val="24"/>
        </w:rPr>
        <w:t>Fares El-</w:t>
      </w:r>
      <w:proofErr w:type="spellStart"/>
      <w:r w:rsidRPr="00C26181">
        <w:rPr>
          <w:rFonts w:ascii="Garamond" w:hAnsi="Garamond" w:cs="Times New Roman"/>
          <w:sz w:val="24"/>
          <w:szCs w:val="24"/>
        </w:rPr>
        <w:t>Zoheiry</w:t>
      </w:r>
      <w:proofErr w:type="spellEnd"/>
      <w:r w:rsidRPr="00C26181">
        <w:rPr>
          <w:rFonts w:ascii="Garamond" w:hAnsi="Garamond" w:cs="Times New Roman"/>
          <w:sz w:val="24"/>
          <w:szCs w:val="24"/>
        </w:rPr>
        <w:t xml:space="preserve"> (Electrical Engineering)</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Gaurav Sharma (Economics)  </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James Arteaga (Canadian Studies) </w:t>
      </w:r>
    </w:p>
    <w:p w:rsidR="00DA02A0" w:rsidRDefault="00DA02A0" w:rsidP="00F047AD">
      <w:pPr>
        <w:pStyle w:val="ListParagraph"/>
        <w:numPr>
          <w:ilvl w:val="0"/>
          <w:numId w:val="17"/>
        </w:numPr>
        <w:spacing w:line="240" w:lineRule="auto"/>
        <w:rPr>
          <w:rFonts w:ascii="Garamond" w:hAnsi="Garamond" w:cs="Times New Roman"/>
          <w:sz w:val="24"/>
          <w:szCs w:val="24"/>
        </w:rPr>
      </w:pPr>
      <w:r>
        <w:rPr>
          <w:rFonts w:ascii="Garamond" w:hAnsi="Garamond" w:cs="Times New Roman"/>
          <w:sz w:val="24"/>
          <w:szCs w:val="24"/>
        </w:rPr>
        <w:t>Jenna Smith (Garden Coordinator)</w:t>
      </w:r>
    </w:p>
    <w:p w:rsidR="00F047AD" w:rsidRPr="00DA02A0" w:rsidRDefault="00F047AD" w:rsidP="00F047AD">
      <w:pPr>
        <w:pStyle w:val="ListParagraph"/>
        <w:numPr>
          <w:ilvl w:val="0"/>
          <w:numId w:val="17"/>
        </w:numPr>
        <w:spacing w:line="240" w:lineRule="auto"/>
        <w:rPr>
          <w:rFonts w:ascii="Garamond" w:hAnsi="Garamond" w:cs="Times New Roman"/>
          <w:sz w:val="24"/>
          <w:szCs w:val="24"/>
        </w:rPr>
      </w:pPr>
      <w:r w:rsidRPr="00DA02A0">
        <w:rPr>
          <w:rFonts w:ascii="Garamond" w:hAnsi="Garamond" w:cs="Times New Roman"/>
          <w:sz w:val="24"/>
          <w:szCs w:val="24"/>
        </w:rPr>
        <w:t xml:space="preserve">Jillian McGivern (Health: Science, Technology &amp; Policy) </w:t>
      </w:r>
    </w:p>
    <w:p w:rsidR="001471E4" w:rsidRPr="001471E4" w:rsidRDefault="001471E4" w:rsidP="00F047AD">
      <w:pPr>
        <w:pStyle w:val="ListParagraph"/>
        <w:numPr>
          <w:ilvl w:val="0"/>
          <w:numId w:val="17"/>
        </w:numPr>
        <w:spacing w:line="240" w:lineRule="auto"/>
        <w:rPr>
          <w:rFonts w:ascii="Garamond" w:hAnsi="Garamond" w:cs="Times New Roman"/>
          <w:sz w:val="24"/>
          <w:szCs w:val="24"/>
        </w:rPr>
      </w:pPr>
      <w:r w:rsidRPr="001471E4">
        <w:rPr>
          <w:rFonts w:ascii="Garamond" w:hAnsi="Garamond" w:cs="Times New Roman"/>
          <w:sz w:val="24"/>
          <w:szCs w:val="24"/>
        </w:rPr>
        <w:t xml:space="preserve">Justine </w:t>
      </w:r>
      <w:proofErr w:type="spellStart"/>
      <w:r w:rsidRPr="001471E4">
        <w:rPr>
          <w:rFonts w:ascii="Garamond" w:hAnsi="Garamond" w:cs="Times New Roman"/>
          <w:sz w:val="24"/>
          <w:szCs w:val="24"/>
        </w:rPr>
        <w:t>Mallah</w:t>
      </w:r>
      <w:proofErr w:type="spellEnd"/>
      <w:r w:rsidRPr="001471E4">
        <w:rPr>
          <w:rFonts w:ascii="Garamond" w:hAnsi="Garamond" w:cs="Times New Roman"/>
          <w:sz w:val="24"/>
          <w:szCs w:val="24"/>
        </w:rPr>
        <w:t xml:space="preserve"> (Membership Coordinator) </w:t>
      </w:r>
    </w:p>
    <w:p w:rsidR="00F047AD" w:rsidRPr="001471E4" w:rsidRDefault="00F047AD" w:rsidP="00F047AD">
      <w:pPr>
        <w:pStyle w:val="ListParagraph"/>
        <w:numPr>
          <w:ilvl w:val="0"/>
          <w:numId w:val="17"/>
        </w:numPr>
        <w:spacing w:line="240" w:lineRule="auto"/>
        <w:rPr>
          <w:rFonts w:ascii="Garamond" w:hAnsi="Garamond" w:cs="Times New Roman"/>
          <w:sz w:val="24"/>
          <w:szCs w:val="24"/>
        </w:rPr>
      </w:pPr>
      <w:r w:rsidRPr="001471E4">
        <w:rPr>
          <w:rFonts w:ascii="Garamond" w:hAnsi="Garamond" w:cs="Times New Roman"/>
          <w:sz w:val="24"/>
          <w:szCs w:val="24"/>
        </w:rPr>
        <w:t xml:space="preserve">Kevin Dick (Systems and Computer Engineering) </w:t>
      </w:r>
    </w:p>
    <w:p w:rsidR="00F047AD" w:rsidRPr="001471E4" w:rsidRDefault="00F047AD" w:rsidP="00F047AD">
      <w:pPr>
        <w:pStyle w:val="ListParagraph"/>
        <w:numPr>
          <w:ilvl w:val="0"/>
          <w:numId w:val="17"/>
        </w:numPr>
        <w:spacing w:line="240" w:lineRule="auto"/>
        <w:rPr>
          <w:rFonts w:ascii="Garamond" w:hAnsi="Garamond" w:cs="Times New Roman"/>
          <w:sz w:val="24"/>
          <w:szCs w:val="24"/>
        </w:rPr>
      </w:pPr>
      <w:r w:rsidRPr="001471E4">
        <w:rPr>
          <w:rFonts w:ascii="Garamond" w:hAnsi="Garamond" w:cs="Times New Roman"/>
          <w:sz w:val="24"/>
          <w:szCs w:val="24"/>
        </w:rPr>
        <w:t xml:space="preserve">Lauren Montgomery (Sociology/Anthropology) </w:t>
      </w:r>
    </w:p>
    <w:p w:rsidR="001471E4" w:rsidRPr="001471E4" w:rsidRDefault="001471E4" w:rsidP="00F047AD">
      <w:pPr>
        <w:pStyle w:val="ListParagraph"/>
        <w:numPr>
          <w:ilvl w:val="0"/>
          <w:numId w:val="17"/>
        </w:numPr>
        <w:spacing w:line="240" w:lineRule="auto"/>
        <w:rPr>
          <w:rFonts w:ascii="Garamond" w:hAnsi="Garamond" w:cs="Times New Roman"/>
          <w:sz w:val="24"/>
          <w:szCs w:val="24"/>
        </w:rPr>
      </w:pPr>
      <w:r w:rsidRPr="001471E4">
        <w:rPr>
          <w:rFonts w:ascii="Garamond" w:hAnsi="Garamond" w:cs="Times New Roman"/>
          <w:sz w:val="24"/>
          <w:szCs w:val="24"/>
        </w:rPr>
        <w:t>Lena Saleh (Political Science)</w:t>
      </w:r>
    </w:p>
    <w:p w:rsidR="00DA02A0" w:rsidRPr="00DA02A0" w:rsidRDefault="00DA02A0" w:rsidP="00F047AD">
      <w:pPr>
        <w:pStyle w:val="ListParagraph"/>
        <w:numPr>
          <w:ilvl w:val="0"/>
          <w:numId w:val="17"/>
        </w:numPr>
        <w:spacing w:line="240" w:lineRule="auto"/>
        <w:rPr>
          <w:rFonts w:ascii="Garamond" w:hAnsi="Garamond" w:cs="Times New Roman"/>
          <w:sz w:val="24"/>
          <w:szCs w:val="24"/>
        </w:rPr>
      </w:pPr>
      <w:r w:rsidRPr="00DA02A0">
        <w:rPr>
          <w:rFonts w:ascii="Garamond" w:hAnsi="Garamond" w:cs="Times New Roman"/>
          <w:sz w:val="24"/>
          <w:szCs w:val="24"/>
        </w:rPr>
        <w:t>Lynette Schick (Social Work)</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Meredith </w:t>
      </w:r>
      <w:proofErr w:type="spellStart"/>
      <w:r w:rsidRPr="00F047AD">
        <w:rPr>
          <w:rFonts w:ascii="Garamond" w:hAnsi="Garamond" w:cs="Times New Roman"/>
          <w:sz w:val="24"/>
          <w:szCs w:val="24"/>
        </w:rPr>
        <w:t>Comba</w:t>
      </w:r>
      <w:proofErr w:type="spellEnd"/>
      <w:r w:rsidRPr="00F047AD">
        <w:rPr>
          <w:rFonts w:ascii="Garamond" w:hAnsi="Garamond" w:cs="Times New Roman"/>
          <w:sz w:val="24"/>
          <w:szCs w:val="24"/>
        </w:rPr>
        <w:t xml:space="preserve"> (History) </w:t>
      </w:r>
    </w:p>
    <w:p w:rsidR="00DA02A0" w:rsidRDefault="00896FC2" w:rsidP="00F047AD">
      <w:pPr>
        <w:pStyle w:val="ListParagraph"/>
        <w:numPr>
          <w:ilvl w:val="0"/>
          <w:numId w:val="17"/>
        </w:numPr>
        <w:spacing w:line="240" w:lineRule="auto"/>
        <w:rPr>
          <w:rFonts w:ascii="Garamond" w:hAnsi="Garamond" w:cs="Times New Roman"/>
          <w:sz w:val="24"/>
          <w:szCs w:val="24"/>
        </w:rPr>
      </w:pPr>
      <w:r>
        <w:rPr>
          <w:rFonts w:ascii="Garamond" w:hAnsi="Garamond" w:cs="Times New Roman"/>
          <w:sz w:val="24"/>
          <w:szCs w:val="24"/>
        </w:rPr>
        <w:t xml:space="preserve">Michael </w:t>
      </w:r>
      <w:proofErr w:type="spellStart"/>
      <w:r>
        <w:rPr>
          <w:rFonts w:ascii="Garamond" w:hAnsi="Garamond" w:cs="Times New Roman"/>
          <w:sz w:val="24"/>
          <w:szCs w:val="24"/>
        </w:rPr>
        <w:t>Buecke</w:t>
      </w:r>
      <w:r w:rsidR="00DA02A0">
        <w:rPr>
          <w:rFonts w:ascii="Garamond" w:hAnsi="Garamond" w:cs="Times New Roman"/>
          <w:sz w:val="24"/>
          <w:szCs w:val="24"/>
        </w:rPr>
        <w:t>rt</w:t>
      </w:r>
      <w:proofErr w:type="spellEnd"/>
      <w:r w:rsidR="00DA02A0">
        <w:rPr>
          <w:rFonts w:ascii="Garamond" w:hAnsi="Garamond" w:cs="Times New Roman"/>
          <w:sz w:val="24"/>
          <w:szCs w:val="24"/>
        </w:rPr>
        <w:t xml:space="preserve"> (President)</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 xml:space="preserve">Nicholas Lamb (Legal Studies) </w:t>
      </w:r>
    </w:p>
    <w:p w:rsidR="00F047AD" w:rsidRDefault="00F047AD" w:rsidP="00F047AD">
      <w:pPr>
        <w:pStyle w:val="ListParagraph"/>
        <w:numPr>
          <w:ilvl w:val="0"/>
          <w:numId w:val="17"/>
        </w:numPr>
        <w:spacing w:line="240" w:lineRule="auto"/>
        <w:rPr>
          <w:rFonts w:ascii="Garamond" w:hAnsi="Garamond" w:cs="Times New Roman"/>
          <w:sz w:val="24"/>
          <w:szCs w:val="24"/>
        </w:rPr>
      </w:pPr>
      <w:r>
        <w:rPr>
          <w:rFonts w:ascii="Garamond" w:hAnsi="Garamond" w:cs="Times New Roman"/>
          <w:sz w:val="24"/>
          <w:szCs w:val="24"/>
        </w:rPr>
        <w:t xml:space="preserve">Patricia Dawn </w:t>
      </w:r>
      <w:proofErr w:type="spellStart"/>
      <w:r>
        <w:rPr>
          <w:rFonts w:ascii="Garamond" w:hAnsi="Garamond" w:cs="Times New Roman"/>
          <w:sz w:val="24"/>
          <w:szCs w:val="24"/>
        </w:rPr>
        <w:t>Severenuk</w:t>
      </w:r>
      <w:proofErr w:type="spellEnd"/>
      <w:r>
        <w:rPr>
          <w:rFonts w:ascii="Garamond" w:hAnsi="Garamond" w:cs="Times New Roman"/>
          <w:sz w:val="24"/>
          <w:szCs w:val="24"/>
        </w:rPr>
        <w:t xml:space="preserve"> (ALDS)</w:t>
      </w:r>
    </w:p>
    <w:p w:rsidR="001471E4" w:rsidRDefault="00935C2F" w:rsidP="00F047AD">
      <w:pPr>
        <w:pStyle w:val="ListParagraph"/>
        <w:numPr>
          <w:ilvl w:val="0"/>
          <w:numId w:val="17"/>
        </w:numPr>
        <w:spacing w:line="240" w:lineRule="auto"/>
        <w:rPr>
          <w:rFonts w:ascii="Garamond" w:hAnsi="Garamond" w:cs="Times New Roman"/>
          <w:sz w:val="24"/>
          <w:szCs w:val="24"/>
        </w:rPr>
      </w:pPr>
      <w:r>
        <w:rPr>
          <w:rFonts w:ascii="Garamond" w:hAnsi="Garamond" w:cs="Times New Roman"/>
          <w:sz w:val="24"/>
          <w:szCs w:val="24"/>
        </w:rPr>
        <w:t xml:space="preserve">Phil Robinson </w:t>
      </w:r>
      <w:r w:rsidR="000E3F9D">
        <w:rPr>
          <w:rFonts w:ascii="Garamond" w:hAnsi="Garamond" w:cs="Times New Roman"/>
          <w:sz w:val="24"/>
          <w:szCs w:val="24"/>
        </w:rPr>
        <w:t>(Executive Coordinator)</w:t>
      </w:r>
    </w:p>
    <w:p w:rsidR="00DA02A0" w:rsidRDefault="00DA02A0" w:rsidP="00F047AD">
      <w:pPr>
        <w:pStyle w:val="ListParagraph"/>
        <w:numPr>
          <w:ilvl w:val="0"/>
          <w:numId w:val="17"/>
        </w:numPr>
        <w:spacing w:line="240" w:lineRule="auto"/>
        <w:rPr>
          <w:rFonts w:ascii="Garamond" w:hAnsi="Garamond" w:cs="Times New Roman"/>
          <w:sz w:val="24"/>
          <w:szCs w:val="24"/>
        </w:rPr>
      </w:pPr>
      <w:r>
        <w:rPr>
          <w:rFonts w:ascii="Garamond" w:hAnsi="Garamond" w:cs="Times New Roman"/>
          <w:sz w:val="24"/>
          <w:szCs w:val="24"/>
        </w:rPr>
        <w:t xml:space="preserve">Roxana </w:t>
      </w:r>
      <w:proofErr w:type="spellStart"/>
      <w:r>
        <w:rPr>
          <w:rFonts w:ascii="Garamond" w:hAnsi="Garamond" w:cs="Times New Roman"/>
          <w:sz w:val="24"/>
          <w:szCs w:val="24"/>
        </w:rPr>
        <w:t>Barcelo</w:t>
      </w:r>
      <w:proofErr w:type="spellEnd"/>
      <w:r>
        <w:rPr>
          <w:rFonts w:ascii="Garamond" w:hAnsi="Garamond" w:cs="Times New Roman"/>
          <w:sz w:val="24"/>
          <w:szCs w:val="24"/>
        </w:rPr>
        <w:t xml:space="preserve">-Singh (VP </w:t>
      </w:r>
      <w:proofErr w:type="spellStart"/>
      <w:r>
        <w:rPr>
          <w:rFonts w:ascii="Garamond" w:hAnsi="Garamond" w:cs="Times New Roman"/>
          <w:sz w:val="24"/>
          <w:szCs w:val="24"/>
        </w:rPr>
        <w:t>Finane</w:t>
      </w:r>
      <w:proofErr w:type="spellEnd"/>
      <w:r>
        <w:rPr>
          <w:rFonts w:ascii="Garamond" w:hAnsi="Garamond" w:cs="Times New Roman"/>
          <w:sz w:val="24"/>
          <w:szCs w:val="24"/>
        </w:rPr>
        <w:t xml:space="preserve">) </w:t>
      </w:r>
    </w:p>
    <w:p w:rsidR="00F047AD" w:rsidRPr="00F047AD" w:rsidRDefault="00F047AD" w:rsidP="00F047AD">
      <w:pPr>
        <w:pStyle w:val="ListParagraph"/>
        <w:numPr>
          <w:ilvl w:val="0"/>
          <w:numId w:val="17"/>
        </w:numPr>
        <w:spacing w:line="240" w:lineRule="auto"/>
        <w:rPr>
          <w:rFonts w:ascii="Garamond" w:hAnsi="Garamond" w:cs="Times New Roman"/>
          <w:sz w:val="24"/>
          <w:szCs w:val="24"/>
        </w:rPr>
      </w:pPr>
      <w:r w:rsidRPr="00F047AD">
        <w:rPr>
          <w:rFonts w:ascii="Garamond" w:hAnsi="Garamond" w:cs="Times New Roman"/>
          <w:sz w:val="24"/>
          <w:szCs w:val="24"/>
        </w:rPr>
        <w:t>Russell Burgess (</w:t>
      </w:r>
      <w:proofErr w:type="spellStart"/>
      <w:r w:rsidRPr="00F047AD">
        <w:rPr>
          <w:rFonts w:ascii="Garamond" w:hAnsi="Garamond" w:cs="Times New Roman"/>
          <w:sz w:val="24"/>
          <w:szCs w:val="24"/>
        </w:rPr>
        <w:t>BoG</w:t>
      </w:r>
      <w:proofErr w:type="spellEnd"/>
      <w:r w:rsidRPr="00F047AD">
        <w:rPr>
          <w:rFonts w:ascii="Garamond" w:hAnsi="Garamond" w:cs="Times New Roman"/>
          <w:sz w:val="24"/>
          <w:szCs w:val="24"/>
        </w:rPr>
        <w:t xml:space="preserve">) </w:t>
      </w:r>
    </w:p>
    <w:p w:rsidR="00F047AD" w:rsidRPr="001471E4" w:rsidRDefault="00F047AD" w:rsidP="00F047AD">
      <w:pPr>
        <w:pStyle w:val="ListParagraph"/>
        <w:numPr>
          <w:ilvl w:val="0"/>
          <w:numId w:val="17"/>
        </w:numPr>
        <w:spacing w:line="240" w:lineRule="auto"/>
        <w:rPr>
          <w:rFonts w:ascii="Garamond" w:hAnsi="Garamond" w:cs="Times New Roman"/>
          <w:sz w:val="24"/>
          <w:szCs w:val="24"/>
        </w:rPr>
      </w:pPr>
      <w:r w:rsidRPr="001471E4">
        <w:rPr>
          <w:rFonts w:ascii="Garamond" w:hAnsi="Garamond" w:cs="Times New Roman"/>
          <w:sz w:val="24"/>
          <w:szCs w:val="24"/>
        </w:rPr>
        <w:t xml:space="preserve">Samuel Morten (Earth Sciences) </w:t>
      </w:r>
    </w:p>
    <w:p w:rsidR="00DA02A0" w:rsidRPr="00DA02A0" w:rsidRDefault="00DA02A0" w:rsidP="00F047AD">
      <w:pPr>
        <w:pStyle w:val="ListParagraph"/>
        <w:numPr>
          <w:ilvl w:val="0"/>
          <w:numId w:val="17"/>
        </w:numPr>
        <w:spacing w:line="240" w:lineRule="auto"/>
        <w:rPr>
          <w:rFonts w:ascii="Garamond" w:hAnsi="Garamond" w:cs="Times New Roman"/>
          <w:sz w:val="24"/>
          <w:szCs w:val="24"/>
        </w:rPr>
      </w:pPr>
      <w:r w:rsidRPr="00DA02A0">
        <w:rPr>
          <w:rFonts w:ascii="Garamond" w:hAnsi="Garamond" w:cs="Times New Roman"/>
          <w:sz w:val="24"/>
          <w:szCs w:val="24"/>
        </w:rPr>
        <w:lastRenderedPageBreak/>
        <w:t xml:space="preserve">Sarah </w:t>
      </w:r>
      <w:proofErr w:type="spellStart"/>
      <w:r w:rsidRPr="00DA02A0">
        <w:rPr>
          <w:rFonts w:ascii="Garamond" w:hAnsi="Garamond" w:cs="Times New Roman"/>
          <w:sz w:val="24"/>
          <w:szCs w:val="24"/>
        </w:rPr>
        <w:t>Rodiman</w:t>
      </w:r>
      <w:proofErr w:type="spellEnd"/>
      <w:r w:rsidRPr="00DA02A0">
        <w:rPr>
          <w:rFonts w:ascii="Garamond" w:hAnsi="Garamond" w:cs="Times New Roman"/>
          <w:sz w:val="24"/>
          <w:szCs w:val="24"/>
        </w:rPr>
        <w:t xml:space="preserve"> (Sociology/Anthropology)</w:t>
      </w:r>
    </w:p>
    <w:p w:rsidR="00F047AD" w:rsidRPr="00DA02A0" w:rsidRDefault="00F047AD" w:rsidP="00F047AD">
      <w:pPr>
        <w:pStyle w:val="ListParagraph"/>
        <w:numPr>
          <w:ilvl w:val="0"/>
          <w:numId w:val="17"/>
        </w:numPr>
        <w:spacing w:line="240" w:lineRule="auto"/>
        <w:rPr>
          <w:rFonts w:ascii="Garamond" w:hAnsi="Garamond" w:cs="Times New Roman"/>
          <w:sz w:val="24"/>
          <w:szCs w:val="24"/>
        </w:rPr>
      </w:pPr>
      <w:proofErr w:type="spellStart"/>
      <w:r w:rsidRPr="00DA02A0">
        <w:rPr>
          <w:rFonts w:ascii="Garamond" w:hAnsi="Garamond" w:cs="Times New Roman"/>
          <w:sz w:val="24"/>
          <w:szCs w:val="24"/>
        </w:rPr>
        <w:t>Shreena</w:t>
      </w:r>
      <w:proofErr w:type="spellEnd"/>
      <w:r w:rsidRPr="00DA02A0">
        <w:rPr>
          <w:rFonts w:ascii="Garamond" w:hAnsi="Garamond" w:cs="Times New Roman"/>
          <w:sz w:val="24"/>
          <w:szCs w:val="24"/>
        </w:rPr>
        <w:t xml:space="preserve"> </w:t>
      </w:r>
      <w:proofErr w:type="spellStart"/>
      <w:r w:rsidRPr="00DA02A0">
        <w:rPr>
          <w:rFonts w:ascii="Garamond" w:hAnsi="Garamond" w:cs="Times New Roman"/>
          <w:sz w:val="24"/>
          <w:szCs w:val="24"/>
        </w:rPr>
        <w:t>Thapa</w:t>
      </w:r>
      <w:proofErr w:type="spellEnd"/>
      <w:r w:rsidRPr="00DA02A0">
        <w:rPr>
          <w:rFonts w:ascii="Garamond" w:hAnsi="Garamond" w:cs="Times New Roman"/>
          <w:sz w:val="24"/>
          <w:szCs w:val="24"/>
        </w:rPr>
        <w:t xml:space="preserve"> (Psychology) </w:t>
      </w:r>
    </w:p>
    <w:p w:rsidR="00F047AD" w:rsidRDefault="00DA02A0" w:rsidP="00F047AD">
      <w:pPr>
        <w:pStyle w:val="ListParagraph"/>
        <w:numPr>
          <w:ilvl w:val="0"/>
          <w:numId w:val="17"/>
        </w:numPr>
        <w:spacing w:line="240" w:lineRule="auto"/>
        <w:rPr>
          <w:rFonts w:ascii="Garamond" w:hAnsi="Garamond" w:cs="Times New Roman"/>
          <w:sz w:val="24"/>
          <w:szCs w:val="24"/>
        </w:rPr>
      </w:pPr>
      <w:r w:rsidRPr="00DA02A0">
        <w:rPr>
          <w:rFonts w:ascii="Garamond" w:hAnsi="Garamond" w:cs="Times New Roman"/>
          <w:sz w:val="24"/>
          <w:szCs w:val="24"/>
        </w:rPr>
        <w:t xml:space="preserve">Taylor </w:t>
      </w:r>
      <w:proofErr w:type="spellStart"/>
      <w:r w:rsidRPr="00DA02A0">
        <w:rPr>
          <w:rFonts w:ascii="Garamond" w:hAnsi="Garamond" w:cs="Times New Roman"/>
          <w:sz w:val="24"/>
          <w:szCs w:val="24"/>
        </w:rPr>
        <w:t>Howarth</w:t>
      </w:r>
      <w:proofErr w:type="spellEnd"/>
      <w:r w:rsidRPr="00DA02A0">
        <w:rPr>
          <w:rFonts w:ascii="Garamond" w:hAnsi="Garamond" w:cs="Times New Roman"/>
          <w:sz w:val="24"/>
          <w:szCs w:val="24"/>
        </w:rPr>
        <w:t xml:space="preserve"> (VP External </w:t>
      </w:r>
      <w:r w:rsidR="00F047AD" w:rsidRPr="00DA02A0">
        <w:rPr>
          <w:rFonts w:ascii="Garamond" w:hAnsi="Garamond" w:cs="Times New Roman"/>
          <w:sz w:val="24"/>
          <w:szCs w:val="24"/>
        </w:rPr>
        <w:t xml:space="preserve"> </w:t>
      </w:r>
    </w:p>
    <w:p w:rsidR="001471E4" w:rsidRPr="00DA02A0" w:rsidRDefault="001471E4" w:rsidP="00F047AD">
      <w:pPr>
        <w:pStyle w:val="ListParagraph"/>
        <w:numPr>
          <w:ilvl w:val="0"/>
          <w:numId w:val="17"/>
        </w:numPr>
        <w:spacing w:line="240" w:lineRule="auto"/>
        <w:rPr>
          <w:rFonts w:ascii="Garamond" w:hAnsi="Garamond" w:cs="Times New Roman"/>
          <w:sz w:val="24"/>
          <w:szCs w:val="24"/>
        </w:rPr>
      </w:pPr>
      <w:r>
        <w:rPr>
          <w:rFonts w:ascii="Garamond" w:hAnsi="Garamond" w:cs="Times New Roman"/>
          <w:sz w:val="24"/>
          <w:szCs w:val="24"/>
        </w:rPr>
        <w:t>Vince</w:t>
      </w:r>
      <w:r w:rsidR="000E3F9D">
        <w:rPr>
          <w:rFonts w:ascii="Garamond" w:hAnsi="Garamond" w:cs="Times New Roman"/>
          <w:sz w:val="24"/>
          <w:szCs w:val="24"/>
        </w:rPr>
        <w:t>nt</w:t>
      </w:r>
      <w:r>
        <w:rPr>
          <w:rFonts w:ascii="Garamond" w:hAnsi="Garamond" w:cs="Times New Roman"/>
          <w:sz w:val="24"/>
          <w:szCs w:val="24"/>
        </w:rPr>
        <w:t xml:space="preserve"> St. Martin (</w:t>
      </w:r>
      <w:r w:rsidR="000E3F9D">
        <w:rPr>
          <w:rFonts w:ascii="Garamond" w:hAnsi="Garamond" w:cs="Times New Roman"/>
          <w:sz w:val="24"/>
          <w:szCs w:val="24"/>
        </w:rPr>
        <w:t>Office and Communications Coordinator)</w:t>
      </w:r>
    </w:p>
    <w:p w:rsidR="00F047AD" w:rsidRPr="00F047AD" w:rsidRDefault="00F047AD" w:rsidP="00F047AD">
      <w:pPr>
        <w:pStyle w:val="Normal1"/>
        <w:numPr>
          <w:ilvl w:val="0"/>
          <w:numId w:val="17"/>
        </w:numPr>
        <w:spacing w:line="240" w:lineRule="auto"/>
        <w:rPr>
          <w:rFonts w:ascii="Garamond" w:hAnsi="Garamond"/>
        </w:rPr>
      </w:pPr>
      <w:r w:rsidRPr="00935C2F">
        <w:rPr>
          <w:rFonts w:ascii="Garamond" w:hAnsi="Garamond"/>
          <w:sz w:val="24"/>
          <w:szCs w:val="24"/>
        </w:rPr>
        <w:t xml:space="preserve">William </w:t>
      </w:r>
      <w:proofErr w:type="spellStart"/>
      <w:r w:rsidRPr="00935C2F">
        <w:rPr>
          <w:rFonts w:ascii="Garamond" w:hAnsi="Garamond"/>
          <w:sz w:val="24"/>
          <w:szCs w:val="24"/>
        </w:rPr>
        <w:t>Felepchuk</w:t>
      </w:r>
      <w:proofErr w:type="spellEnd"/>
      <w:r w:rsidRPr="00935C2F">
        <w:rPr>
          <w:rFonts w:ascii="Garamond" w:hAnsi="Garamond"/>
          <w:sz w:val="24"/>
          <w:szCs w:val="24"/>
        </w:rPr>
        <w:t xml:space="preserve"> (Canadian Studies</w:t>
      </w:r>
      <w:r w:rsidRPr="00F047AD">
        <w:rPr>
          <w:rFonts w:ascii="Garamond" w:hAnsi="Garamond"/>
        </w:rPr>
        <w:t>)</w:t>
      </w:r>
    </w:p>
    <w:p w:rsidR="00F9188A" w:rsidRDefault="00F9188A">
      <w:pPr>
        <w:pStyle w:val="Normal1"/>
        <w:spacing w:line="240" w:lineRule="auto"/>
        <w:rPr>
          <w:rFonts w:ascii="Garamond" w:eastAsia="Garamond" w:hAnsi="Garamond" w:cs="Garamond"/>
          <w:b/>
          <w:sz w:val="24"/>
          <w:szCs w:val="24"/>
        </w:rPr>
      </w:pPr>
    </w:p>
    <w:p w:rsidR="003B7CF8" w:rsidRDefault="00CC774A">
      <w:pPr>
        <w:pStyle w:val="Normal1"/>
        <w:spacing w:line="240" w:lineRule="auto"/>
      </w:pPr>
      <w:r>
        <w:rPr>
          <w:rFonts w:ascii="Garamond" w:eastAsia="Garamond" w:hAnsi="Garamond" w:cs="Garamond"/>
          <w:b/>
          <w:sz w:val="24"/>
          <w:szCs w:val="24"/>
        </w:rPr>
        <w:t>1. INTRODUCTION OF CHAIR</w:t>
      </w:r>
    </w:p>
    <w:p w:rsidR="003B7CF8" w:rsidRDefault="00CC774A">
      <w:pPr>
        <w:pStyle w:val="Normal1"/>
        <w:spacing w:line="240" w:lineRule="auto"/>
      </w:pPr>
      <w:r>
        <w:rPr>
          <w:rFonts w:ascii="Garamond" w:eastAsia="Garamond" w:hAnsi="Garamond" w:cs="Garamond"/>
          <w:b/>
          <w:sz w:val="24"/>
          <w:szCs w:val="24"/>
        </w:rPr>
        <w:t xml:space="preserve">      </w:t>
      </w:r>
      <w:r>
        <w:rPr>
          <w:rFonts w:ascii="Garamond" w:eastAsia="Garamond" w:hAnsi="Garamond" w:cs="Garamond"/>
          <w:sz w:val="24"/>
          <w:szCs w:val="24"/>
        </w:rPr>
        <w:t>a. Announcement of Proxies</w:t>
      </w:r>
      <w:r>
        <w:rPr>
          <w:rFonts w:ascii="Garamond" w:eastAsia="Garamond" w:hAnsi="Garamond" w:cs="Garamond"/>
          <w:sz w:val="24"/>
          <w:szCs w:val="24"/>
        </w:rPr>
        <w:tab/>
      </w:r>
    </w:p>
    <w:p w:rsidR="00425ED0" w:rsidRPr="00935C2F" w:rsidRDefault="00425ED0" w:rsidP="00F9188A">
      <w:pPr>
        <w:pStyle w:val="Normal1"/>
        <w:numPr>
          <w:ilvl w:val="0"/>
          <w:numId w:val="8"/>
        </w:numPr>
        <w:spacing w:line="240" w:lineRule="auto"/>
        <w:rPr>
          <w:rFonts w:ascii="Garamond" w:hAnsi="Garamond"/>
          <w:sz w:val="24"/>
          <w:szCs w:val="24"/>
        </w:rPr>
      </w:pPr>
      <w:r w:rsidRPr="00935C2F">
        <w:rPr>
          <w:rFonts w:ascii="Garamond" w:hAnsi="Garamond"/>
          <w:sz w:val="24"/>
          <w:szCs w:val="24"/>
        </w:rPr>
        <w:t>Lyne</w:t>
      </w:r>
      <w:r w:rsidR="00F9188A" w:rsidRPr="00935C2F">
        <w:rPr>
          <w:rFonts w:ascii="Garamond" w:hAnsi="Garamond"/>
          <w:sz w:val="24"/>
          <w:szCs w:val="24"/>
        </w:rPr>
        <w:t xml:space="preserve">tte Schick for Laura </w:t>
      </w:r>
      <w:proofErr w:type="spellStart"/>
      <w:r w:rsidR="00F9188A" w:rsidRPr="00935C2F">
        <w:rPr>
          <w:rFonts w:ascii="Garamond" w:hAnsi="Garamond"/>
          <w:sz w:val="24"/>
          <w:szCs w:val="24"/>
        </w:rPr>
        <w:t>Quilliam</w:t>
      </w:r>
      <w:proofErr w:type="spellEnd"/>
      <w:r w:rsidR="00F9188A" w:rsidRPr="00935C2F">
        <w:rPr>
          <w:rFonts w:ascii="Garamond" w:hAnsi="Garamond"/>
          <w:sz w:val="24"/>
          <w:szCs w:val="24"/>
        </w:rPr>
        <w:t xml:space="preserve"> (</w:t>
      </w:r>
      <w:r w:rsidRPr="00935C2F">
        <w:rPr>
          <w:rFonts w:ascii="Garamond" w:hAnsi="Garamond"/>
          <w:sz w:val="24"/>
          <w:szCs w:val="24"/>
        </w:rPr>
        <w:t>Social Work</w:t>
      </w:r>
      <w:r w:rsidR="00F9188A" w:rsidRPr="00935C2F">
        <w:rPr>
          <w:rFonts w:ascii="Garamond" w:hAnsi="Garamond"/>
          <w:sz w:val="24"/>
          <w:szCs w:val="24"/>
        </w:rPr>
        <w:t>)</w:t>
      </w:r>
      <w:r w:rsidRPr="00935C2F">
        <w:rPr>
          <w:rFonts w:ascii="Garamond" w:hAnsi="Garamond"/>
          <w:sz w:val="24"/>
          <w:szCs w:val="24"/>
        </w:rPr>
        <w:t xml:space="preserve"> </w:t>
      </w:r>
    </w:p>
    <w:p w:rsidR="00425ED0" w:rsidRPr="00935C2F" w:rsidRDefault="00425ED0" w:rsidP="00F9188A">
      <w:pPr>
        <w:pStyle w:val="Normal1"/>
        <w:numPr>
          <w:ilvl w:val="0"/>
          <w:numId w:val="8"/>
        </w:numPr>
        <w:spacing w:line="240" w:lineRule="auto"/>
        <w:rPr>
          <w:rFonts w:ascii="Garamond" w:hAnsi="Garamond"/>
          <w:sz w:val="24"/>
          <w:szCs w:val="24"/>
        </w:rPr>
      </w:pPr>
      <w:r w:rsidRPr="00935C2F">
        <w:rPr>
          <w:rFonts w:ascii="Garamond" w:hAnsi="Garamond"/>
          <w:sz w:val="24"/>
          <w:szCs w:val="24"/>
        </w:rPr>
        <w:t xml:space="preserve">Electra </w:t>
      </w:r>
      <w:proofErr w:type="spellStart"/>
      <w:r w:rsidRPr="00935C2F">
        <w:rPr>
          <w:rFonts w:ascii="Garamond" w:hAnsi="Garamond"/>
          <w:sz w:val="24"/>
          <w:szCs w:val="24"/>
        </w:rPr>
        <w:t>Skarrup</w:t>
      </w:r>
      <w:proofErr w:type="spellEnd"/>
      <w:r w:rsidRPr="00935C2F">
        <w:rPr>
          <w:rFonts w:ascii="Garamond" w:hAnsi="Garamond"/>
          <w:sz w:val="24"/>
          <w:szCs w:val="24"/>
        </w:rPr>
        <w:t xml:space="preserve"> for Ju</w:t>
      </w:r>
      <w:r w:rsidR="00F9188A" w:rsidRPr="00935C2F">
        <w:rPr>
          <w:rFonts w:ascii="Garamond" w:hAnsi="Garamond"/>
          <w:sz w:val="24"/>
          <w:szCs w:val="24"/>
        </w:rPr>
        <w:t>lia Riddick (</w:t>
      </w:r>
      <w:r w:rsidRPr="00935C2F">
        <w:rPr>
          <w:rFonts w:ascii="Garamond" w:hAnsi="Garamond"/>
          <w:sz w:val="24"/>
          <w:szCs w:val="24"/>
        </w:rPr>
        <w:t>Geography and Env</w:t>
      </w:r>
      <w:r w:rsidR="00F9188A" w:rsidRPr="00935C2F">
        <w:rPr>
          <w:rFonts w:ascii="Garamond" w:hAnsi="Garamond"/>
          <w:sz w:val="24"/>
          <w:szCs w:val="24"/>
        </w:rPr>
        <w:t>ironmental Studies)</w:t>
      </w:r>
    </w:p>
    <w:p w:rsidR="00425ED0" w:rsidRPr="00935C2F" w:rsidRDefault="00425ED0" w:rsidP="00F9188A">
      <w:pPr>
        <w:pStyle w:val="Normal1"/>
        <w:numPr>
          <w:ilvl w:val="0"/>
          <w:numId w:val="8"/>
        </w:numPr>
        <w:spacing w:line="240" w:lineRule="auto"/>
        <w:rPr>
          <w:rFonts w:ascii="Garamond" w:hAnsi="Garamond"/>
          <w:sz w:val="24"/>
          <w:szCs w:val="24"/>
        </w:rPr>
      </w:pPr>
      <w:r w:rsidRPr="00935C2F">
        <w:rPr>
          <w:rFonts w:ascii="Garamond" w:hAnsi="Garamond"/>
          <w:sz w:val="24"/>
          <w:szCs w:val="24"/>
        </w:rPr>
        <w:t>Jillia</w:t>
      </w:r>
      <w:r w:rsidR="00F9188A" w:rsidRPr="00935C2F">
        <w:rPr>
          <w:rFonts w:ascii="Garamond" w:hAnsi="Garamond"/>
          <w:sz w:val="24"/>
          <w:szCs w:val="24"/>
        </w:rPr>
        <w:t xml:space="preserve">n </w:t>
      </w:r>
      <w:proofErr w:type="spellStart"/>
      <w:r w:rsidR="00F9188A" w:rsidRPr="00935C2F">
        <w:rPr>
          <w:rFonts w:ascii="Garamond" w:hAnsi="Garamond"/>
          <w:sz w:val="24"/>
          <w:szCs w:val="24"/>
        </w:rPr>
        <w:t>McGivern</w:t>
      </w:r>
      <w:proofErr w:type="spellEnd"/>
      <w:r w:rsidR="00F9188A" w:rsidRPr="00935C2F">
        <w:rPr>
          <w:rFonts w:ascii="Garamond" w:hAnsi="Garamond"/>
          <w:sz w:val="24"/>
          <w:szCs w:val="24"/>
        </w:rPr>
        <w:t xml:space="preserve"> for Hayley </w:t>
      </w:r>
      <w:proofErr w:type="spellStart"/>
      <w:r w:rsidR="00F9188A" w:rsidRPr="00935C2F">
        <w:rPr>
          <w:rFonts w:ascii="Garamond" w:hAnsi="Garamond"/>
          <w:sz w:val="24"/>
          <w:szCs w:val="24"/>
        </w:rPr>
        <w:t>Miloff</w:t>
      </w:r>
      <w:proofErr w:type="spellEnd"/>
      <w:r w:rsidR="00F9188A" w:rsidRPr="00935C2F">
        <w:rPr>
          <w:rFonts w:ascii="Garamond" w:hAnsi="Garamond"/>
          <w:sz w:val="24"/>
          <w:szCs w:val="24"/>
        </w:rPr>
        <w:t xml:space="preserve"> (</w:t>
      </w:r>
      <w:r w:rsidRPr="00935C2F">
        <w:rPr>
          <w:rFonts w:ascii="Garamond" w:hAnsi="Garamond"/>
          <w:sz w:val="24"/>
          <w:szCs w:val="24"/>
        </w:rPr>
        <w:t>Health Science: Technology and Policy</w:t>
      </w:r>
      <w:r w:rsidR="00F9188A" w:rsidRPr="00935C2F">
        <w:rPr>
          <w:rFonts w:ascii="Garamond" w:hAnsi="Garamond"/>
          <w:sz w:val="24"/>
          <w:szCs w:val="24"/>
        </w:rPr>
        <w:t>)</w:t>
      </w:r>
      <w:r w:rsidRPr="00935C2F">
        <w:rPr>
          <w:rFonts w:ascii="Garamond" w:hAnsi="Garamond"/>
          <w:sz w:val="24"/>
          <w:szCs w:val="24"/>
        </w:rPr>
        <w:t xml:space="preserve"> </w:t>
      </w:r>
    </w:p>
    <w:p w:rsidR="00F9188A" w:rsidRPr="00935C2F" w:rsidRDefault="00F9188A" w:rsidP="00F9188A">
      <w:pPr>
        <w:pStyle w:val="Normal1"/>
        <w:numPr>
          <w:ilvl w:val="0"/>
          <w:numId w:val="8"/>
        </w:numPr>
        <w:spacing w:line="240" w:lineRule="auto"/>
        <w:rPr>
          <w:rFonts w:ascii="Garamond" w:hAnsi="Garamond"/>
          <w:sz w:val="24"/>
          <w:szCs w:val="24"/>
        </w:rPr>
      </w:pPr>
      <w:r w:rsidRPr="00935C2F">
        <w:rPr>
          <w:rFonts w:ascii="Garamond" w:hAnsi="Garamond"/>
          <w:sz w:val="24"/>
          <w:szCs w:val="24"/>
        </w:rPr>
        <w:t xml:space="preserve">Patricia Dawn </w:t>
      </w:r>
      <w:proofErr w:type="spellStart"/>
      <w:r w:rsidRPr="00935C2F">
        <w:rPr>
          <w:rFonts w:ascii="Garamond" w:hAnsi="Garamond"/>
          <w:sz w:val="24"/>
          <w:szCs w:val="24"/>
        </w:rPr>
        <w:t>Severenuk</w:t>
      </w:r>
      <w:proofErr w:type="spellEnd"/>
      <w:r w:rsidRPr="00935C2F">
        <w:rPr>
          <w:rFonts w:ascii="Garamond" w:hAnsi="Garamond"/>
          <w:sz w:val="24"/>
          <w:szCs w:val="24"/>
        </w:rPr>
        <w:t xml:space="preserve"> for Susan Chabot (Applied Linguistics) </w:t>
      </w:r>
    </w:p>
    <w:p w:rsidR="00F9188A" w:rsidRPr="00935C2F" w:rsidRDefault="00F9188A" w:rsidP="00F9188A">
      <w:pPr>
        <w:pStyle w:val="Normal1"/>
        <w:numPr>
          <w:ilvl w:val="0"/>
          <w:numId w:val="8"/>
        </w:numPr>
        <w:spacing w:line="240" w:lineRule="auto"/>
        <w:rPr>
          <w:rFonts w:ascii="Garamond" w:hAnsi="Garamond"/>
          <w:sz w:val="24"/>
          <w:szCs w:val="24"/>
        </w:rPr>
      </w:pPr>
      <w:proofErr w:type="spellStart"/>
      <w:r w:rsidRPr="00935C2F">
        <w:rPr>
          <w:rFonts w:ascii="Garamond" w:hAnsi="Garamond"/>
          <w:sz w:val="24"/>
          <w:szCs w:val="24"/>
        </w:rPr>
        <w:t>Qasim</w:t>
      </w:r>
      <w:proofErr w:type="spellEnd"/>
      <w:r w:rsidRPr="00935C2F">
        <w:rPr>
          <w:rFonts w:ascii="Garamond" w:hAnsi="Garamond"/>
          <w:sz w:val="24"/>
          <w:szCs w:val="24"/>
        </w:rPr>
        <w:t xml:space="preserve"> </w:t>
      </w:r>
      <w:proofErr w:type="spellStart"/>
      <w:r w:rsidRPr="00935C2F">
        <w:rPr>
          <w:rFonts w:ascii="Garamond" w:hAnsi="Garamond"/>
          <w:sz w:val="24"/>
          <w:szCs w:val="24"/>
        </w:rPr>
        <w:t>Kareemi</w:t>
      </w:r>
      <w:proofErr w:type="spellEnd"/>
      <w:r w:rsidRPr="00935C2F">
        <w:rPr>
          <w:rFonts w:ascii="Garamond" w:hAnsi="Garamond"/>
          <w:sz w:val="24"/>
          <w:szCs w:val="24"/>
        </w:rPr>
        <w:t xml:space="preserve"> for Russell Burgess (Political Economy) </w:t>
      </w:r>
    </w:p>
    <w:p w:rsidR="00F9188A" w:rsidRPr="00935C2F" w:rsidRDefault="00F9188A" w:rsidP="00F9188A">
      <w:pPr>
        <w:pStyle w:val="Normal1"/>
        <w:numPr>
          <w:ilvl w:val="0"/>
          <w:numId w:val="8"/>
        </w:numPr>
        <w:spacing w:line="240" w:lineRule="auto"/>
        <w:rPr>
          <w:rFonts w:ascii="Garamond" w:hAnsi="Garamond"/>
          <w:sz w:val="24"/>
          <w:szCs w:val="24"/>
        </w:rPr>
      </w:pPr>
      <w:r w:rsidRPr="00935C2F">
        <w:rPr>
          <w:rFonts w:ascii="Garamond" w:hAnsi="Garamond"/>
          <w:sz w:val="24"/>
          <w:szCs w:val="24"/>
        </w:rPr>
        <w:t xml:space="preserve">William </w:t>
      </w:r>
      <w:proofErr w:type="spellStart"/>
      <w:r w:rsidRPr="00935C2F">
        <w:rPr>
          <w:rFonts w:ascii="Garamond" w:hAnsi="Garamond"/>
          <w:sz w:val="24"/>
          <w:szCs w:val="24"/>
        </w:rPr>
        <w:t>Felepchuk</w:t>
      </w:r>
      <w:proofErr w:type="spellEnd"/>
      <w:r w:rsidRPr="00935C2F">
        <w:rPr>
          <w:rFonts w:ascii="Garamond" w:hAnsi="Garamond"/>
          <w:sz w:val="24"/>
          <w:szCs w:val="24"/>
        </w:rPr>
        <w:t xml:space="preserve"> for Lindy Van Vliet (Canadian Studies) </w:t>
      </w:r>
    </w:p>
    <w:p w:rsidR="00F9188A" w:rsidRPr="00935C2F" w:rsidRDefault="00F9188A" w:rsidP="00F9188A">
      <w:pPr>
        <w:pStyle w:val="Normal1"/>
        <w:numPr>
          <w:ilvl w:val="0"/>
          <w:numId w:val="8"/>
        </w:numPr>
        <w:spacing w:line="240" w:lineRule="auto"/>
        <w:rPr>
          <w:rFonts w:ascii="Garamond" w:hAnsi="Garamond"/>
          <w:sz w:val="24"/>
          <w:szCs w:val="24"/>
        </w:rPr>
      </w:pPr>
      <w:r w:rsidRPr="00935C2F">
        <w:rPr>
          <w:rFonts w:ascii="Garamond" w:hAnsi="Garamond"/>
          <w:sz w:val="24"/>
          <w:szCs w:val="24"/>
        </w:rPr>
        <w:t xml:space="preserve">Andree-Anne </w:t>
      </w:r>
      <w:proofErr w:type="spellStart"/>
      <w:r w:rsidRPr="00935C2F">
        <w:rPr>
          <w:rFonts w:ascii="Garamond" w:hAnsi="Garamond"/>
          <w:sz w:val="24"/>
          <w:szCs w:val="24"/>
        </w:rPr>
        <w:t>Laforle</w:t>
      </w:r>
      <w:proofErr w:type="spellEnd"/>
      <w:r w:rsidRPr="00935C2F">
        <w:rPr>
          <w:rFonts w:ascii="Garamond" w:hAnsi="Garamond"/>
          <w:sz w:val="24"/>
          <w:szCs w:val="24"/>
        </w:rPr>
        <w:t xml:space="preserve"> for </w:t>
      </w:r>
      <w:proofErr w:type="spellStart"/>
      <w:r w:rsidRPr="00935C2F">
        <w:rPr>
          <w:rFonts w:ascii="Garamond" w:hAnsi="Garamond"/>
          <w:sz w:val="24"/>
          <w:szCs w:val="24"/>
        </w:rPr>
        <w:t>Rupesh</w:t>
      </w:r>
      <w:proofErr w:type="spellEnd"/>
      <w:r w:rsidRPr="00935C2F">
        <w:rPr>
          <w:rFonts w:ascii="Garamond" w:hAnsi="Garamond"/>
          <w:sz w:val="24"/>
          <w:szCs w:val="24"/>
        </w:rPr>
        <w:t xml:space="preserve"> </w:t>
      </w:r>
      <w:proofErr w:type="spellStart"/>
      <w:r w:rsidRPr="00935C2F">
        <w:rPr>
          <w:rFonts w:ascii="Garamond" w:hAnsi="Garamond"/>
          <w:sz w:val="24"/>
          <w:szCs w:val="24"/>
        </w:rPr>
        <w:t>Subedi</w:t>
      </w:r>
      <w:proofErr w:type="spellEnd"/>
      <w:r w:rsidRPr="00935C2F">
        <w:rPr>
          <w:rFonts w:ascii="Garamond" w:hAnsi="Garamond"/>
          <w:sz w:val="24"/>
          <w:szCs w:val="24"/>
        </w:rPr>
        <w:t xml:space="preserve"> (Geography and Environmental Studies) </w:t>
      </w:r>
    </w:p>
    <w:p w:rsidR="00F9188A" w:rsidRPr="00935C2F" w:rsidRDefault="00F9188A">
      <w:pPr>
        <w:pStyle w:val="Normal1"/>
        <w:spacing w:line="240" w:lineRule="auto"/>
        <w:rPr>
          <w:sz w:val="24"/>
          <w:szCs w:val="24"/>
        </w:rPr>
      </w:pPr>
    </w:p>
    <w:p w:rsidR="00425ED0" w:rsidRDefault="00CC774A">
      <w:pPr>
        <w:pStyle w:val="Normal1"/>
        <w:spacing w:line="240" w:lineRule="auto"/>
        <w:rPr>
          <w:rFonts w:ascii="Garamond" w:eastAsia="Garamond" w:hAnsi="Garamond" w:cs="Garamond"/>
          <w:b/>
          <w:sz w:val="24"/>
          <w:szCs w:val="24"/>
        </w:rPr>
      </w:pPr>
      <w:r>
        <w:rPr>
          <w:rFonts w:ascii="Garamond" w:eastAsia="Garamond" w:hAnsi="Garamond" w:cs="Garamond"/>
          <w:b/>
          <w:sz w:val="24"/>
          <w:szCs w:val="24"/>
        </w:rPr>
        <w:t xml:space="preserve">2. ADOPTION OF AGENDA  </w:t>
      </w:r>
    </w:p>
    <w:p w:rsidR="000E3F9D" w:rsidRDefault="000E3F9D" w:rsidP="000A478C">
      <w:pPr>
        <w:pStyle w:val="Normal1"/>
        <w:spacing w:line="240" w:lineRule="auto"/>
        <w:ind w:firstLine="720"/>
        <w:rPr>
          <w:rFonts w:ascii="Garamond" w:eastAsia="Garamond" w:hAnsi="Garamond" w:cs="Garamond"/>
          <w:sz w:val="24"/>
          <w:szCs w:val="24"/>
        </w:rPr>
      </w:pPr>
      <w:r w:rsidRPr="000E3F9D">
        <w:rPr>
          <w:rFonts w:ascii="Garamond" w:eastAsia="Garamond" w:hAnsi="Garamond" w:cs="Garamond"/>
          <w:b/>
          <w:sz w:val="24"/>
          <w:szCs w:val="24"/>
        </w:rPr>
        <w:t>Moved:</w:t>
      </w:r>
      <w:r>
        <w:rPr>
          <w:rFonts w:ascii="Garamond" w:eastAsia="Garamond" w:hAnsi="Garamond" w:cs="Garamond"/>
          <w:sz w:val="24"/>
          <w:szCs w:val="24"/>
        </w:rPr>
        <w:t xml:space="preserve"> Michael </w:t>
      </w:r>
      <w:proofErr w:type="spellStart"/>
      <w:r>
        <w:rPr>
          <w:rFonts w:ascii="Garamond" w:eastAsia="Garamond" w:hAnsi="Garamond" w:cs="Garamond"/>
          <w:sz w:val="24"/>
          <w:szCs w:val="24"/>
        </w:rPr>
        <w:t>Bueckert</w:t>
      </w:r>
      <w:proofErr w:type="spellEnd"/>
      <w:r>
        <w:rPr>
          <w:rFonts w:ascii="Garamond" w:eastAsia="Garamond" w:hAnsi="Garamond" w:cs="Garamond"/>
          <w:sz w:val="24"/>
          <w:szCs w:val="24"/>
        </w:rPr>
        <w:t xml:space="preserve"> (President)</w:t>
      </w:r>
    </w:p>
    <w:p w:rsidR="000E3F9D" w:rsidRDefault="000E3F9D" w:rsidP="000A478C">
      <w:pPr>
        <w:pStyle w:val="Normal1"/>
        <w:spacing w:line="240" w:lineRule="auto"/>
        <w:ind w:firstLine="720"/>
        <w:rPr>
          <w:rFonts w:ascii="Garamond" w:eastAsia="Garamond" w:hAnsi="Garamond" w:cs="Garamond"/>
          <w:sz w:val="24"/>
          <w:szCs w:val="24"/>
        </w:rPr>
      </w:pPr>
      <w:r w:rsidRPr="000E3F9D">
        <w:rPr>
          <w:rFonts w:ascii="Garamond" w:eastAsia="Garamond" w:hAnsi="Garamond" w:cs="Garamond"/>
          <w:b/>
          <w:sz w:val="24"/>
          <w:szCs w:val="24"/>
        </w:rPr>
        <w:t>Seconded:</w:t>
      </w:r>
      <w:r>
        <w:rPr>
          <w:rFonts w:ascii="Garamond" w:eastAsia="Garamond" w:hAnsi="Garamond" w:cs="Garamond"/>
          <w:sz w:val="24"/>
          <w:szCs w:val="24"/>
        </w:rPr>
        <w:t xml:space="preserve"> Roxana </w:t>
      </w:r>
      <w:proofErr w:type="spellStart"/>
      <w:r>
        <w:rPr>
          <w:rFonts w:ascii="Garamond" w:eastAsia="Garamond" w:hAnsi="Garamond" w:cs="Garamond"/>
          <w:sz w:val="24"/>
          <w:szCs w:val="24"/>
        </w:rPr>
        <w:t>Barcelo</w:t>
      </w:r>
      <w:proofErr w:type="spellEnd"/>
      <w:r>
        <w:rPr>
          <w:rFonts w:ascii="Garamond" w:eastAsia="Garamond" w:hAnsi="Garamond" w:cs="Garamond"/>
          <w:sz w:val="24"/>
          <w:szCs w:val="24"/>
        </w:rPr>
        <w:t>-Singh (VP Finance)</w:t>
      </w:r>
    </w:p>
    <w:p w:rsidR="00425ED0" w:rsidRPr="00935C2F" w:rsidRDefault="00F9188A" w:rsidP="000A478C">
      <w:pPr>
        <w:pStyle w:val="Normal1"/>
        <w:spacing w:line="240" w:lineRule="auto"/>
        <w:ind w:firstLine="720"/>
        <w:rPr>
          <w:rFonts w:ascii="Garamond" w:eastAsia="Garamond" w:hAnsi="Garamond" w:cs="Garamond"/>
          <w:b/>
          <w:sz w:val="24"/>
          <w:szCs w:val="24"/>
        </w:rPr>
      </w:pPr>
      <w:r w:rsidRPr="00935C2F">
        <w:rPr>
          <w:rFonts w:ascii="Garamond" w:eastAsia="Garamond" w:hAnsi="Garamond" w:cs="Garamond"/>
          <w:sz w:val="24"/>
          <w:szCs w:val="24"/>
        </w:rPr>
        <w:t>ADOPTED</w:t>
      </w:r>
      <w:r w:rsidR="00425ED0" w:rsidRPr="00935C2F">
        <w:rPr>
          <w:rFonts w:ascii="Garamond" w:eastAsia="Garamond" w:hAnsi="Garamond" w:cs="Garamond"/>
          <w:b/>
          <w:sz w:val="24"/>
          <w:szCs w:val="24"/>
        </w:rPr>
        <w:t xml:space="preserve"> </w:t>
      </w:r>
    </w:p>
    <w:p w:rsidR="003B7CF8" w:rsidRDefault="003B7CF8">
      <w:pPr>
        <w:pStyle w:val="Normal1"/>
        <w:spacing w:line="240" w:lineRule="auto"/>
      </w:pPr>
    </w:p>
    <w:p w:rsidR="003B7CF8" w:rsidRDefault="00CC774A">
      <w:pPr>
        <w:pStyle w:val="Normal1"/>
        <w:spacing w:line="240" w:lineRule="auto"/>
      </w:pPr>
      <w:r>
        <w:rPr>
          <w:rFonts w:ascii="Garamond" w:eastAsia="Garamond" w:hAnsi="Garamond" w:cs="Garamond"/>
          <w:b/>
          <w:sz w:val="24"/>
          <w:szCs w:val="24"/>
        </w:rPr>
        <w:t>3. APPROVAL OF PREVIOUS MINUTES</w:t>
      </w:r>
    </w:p>
    <w:p w:rsidR="003B7CF8" w:rsidRDefault="00CC774A">
      <w:pPr>
        <w:pStyle w:val="Normal1"/>
        <w:numPr>
          <w:ilvl w:val="0"/>
          <w:numId w:val="5"/>
        </w:numPr>
        <w:spacing w:line="240" w:lineRule="auto"/>
        <w:ind w:left="709" w:hanging="360"/>
        <w:contextualSpacing/>
        <w:rPr>
          <w:sz w:val="24"/>
          <w:szCs w:val="24"/>
        </w:rPr>
      </w:pPr>
      <w:r>
        <w:rPr>
          <w:rFonts w:ascii="Garamond" w:eastAsia="Garamond" w:hAnsi="Garamond" w:cs="Garamond"/>
          <w:sz w:val="24"/>
          <w:szCs w:val="24"/>
        </w:rPr>
        <w:t xml:space="preserve">E-minutes from </w:t>
      </w:r>
      <w:r w:rsidR="004C15EE">
        <w:rPr>
          <w:rFonts w:ascii="Garamond" w:eastAsia="Garamond" w:hAnsi="Garamond" w:cs="Garamond"/>
          <w:sz w:val="24"/>
          <w:szCs w:val="24"/>
        </w:rPr>
        <w:t>November 13</w:t>
      </w:r>
      <w:r>
        <w:rPr>
          <w:rFonts w:ascii="Garamond" w:eastAsia="Garamond" w:hAnsi="Garamond" w:cs="Garamond"/>
          <w:sz w:val="24"/>
          <w:szCs w:val="24"/>
        </w:rPr>
        <w:t>, 2015</w:t>
      </w:r>
    </w:p>
    <w:p w:rsidR="003B7CF8" w:rsidRDefault="00CC774A">
      <w:pPr>
        <w:pStyle w:val="Normal1"/>
        <w:spacing w:line="240" w:lineRule="auto"/>
        <w:ind w:left="709"/>
      </w:pPr>
      <w:r>
        <w:rPr>
          <w:rFonts w:ascii="Garamond" w:eastAsia="Garamond" w:hAnsi="Garamond" w:cs="Garamond"/>
          <w:b/>
          <w:sz w:val="24"/>
          <w:szCs w:val="24"/>
        </w:rPr>
        <w:t>Moved:</w:t>
      </w:r>
      <w:r>
        <w:rPr>
          <w:rFonts w:ascii="Garamond" w:eastAsia="Garamond" w:hAnsi="Garamond" w:cs="Garamond"/>
          <w:sz w:val="24"/>
          <w:szCs w:val="24"/>
        </w:rPr>
        <w:t xml:space="preserve"> </w:t>
      </w:r>
      <w:r w:rsidR="00425ED0">
        <w:rPr>
          <w:rFonts w:ascii="Garamond" w:eastAsia="Garamond" w:hAnsi="Garamond" w:cs="Garamond"/>
          <w:sz w:val="24"/>
          <w:szCs w:val="24"/>
        </w:rPr>
        <w:t xml:space="preserve"> Sarah </w:t>
      </w:r>
      <w:proofErr w:type="spellStart"/>
      <w:r w:rsidR="00425ED0">
        <w:rPr>
          <w:rFonts w:ascii="Garamond" w:eastAsia="Garamond" w:hAnsi="Garamond" w:cs="Garamond"/>
          <w:sz w:val="24"/>
          <w:szCs w:val="24"/>
        </w:rPr>
        <w:t>Rodiman</w:t>
      </w:r>
      <w:proofErr w:type="spellEnd"/>
      <w:r w:rsidR="00425ED0">
        <w:rPr>
          <w:rFonts w:ascii="Garamond" w:eastAsia="Garamond" w:hAnsi="Garamond" w:cs="Garamond"/>
          <w:sz w:val="24"/>
          <w:szCs w:val="24"/>
        </w:rPr>
        <w:t xml:space="preserve"> </w:t>
      </w:r>
      <w:r w:rsidR="00F9188A">
        <w:rPr>
          <w:rFonts w:ascii="Garamond" w:eastAsia="Garamond" w:hAnsi="Garamond" w:cs="Garamond"/>
          <w:sz w:val="24"/>
          <w:szCs w:val="24"/>
        </w:rPr>
        <w:t>(Sociology)</w:t>
      </w:r>
    </w:p>
    <w:p w:rsidR="003B7CF8" w:rsidRPr="00F9188A" w:rsidRDefault="00CC774A">
      <w:pPr>
        <w:pStyle w:val="Normal1"/>
        <w:spacing w:line="240" w:lineRule="auto"/>
        <w:ind w:left="709"/>
        <w:rPr>
          <w:rFonts w:ascii="Garamond" w:eastAsia="Garamond" w:hAnsi="Garamond" w:cs="Garamond"/>
          <w:sz w:val="24"/>
          <w:szCs w:val="24"/>
        </w:rPr>
      </w:pPr>
      <w:r>
        <w:rPr>
          <w:rFonts w:ascii="Garamond" w:eastAsia="Garamond" w:hAnsi="Garamond" w:cs="Garamond"/>
          <w:b/>
          <w:sz w:val="24"/>
          <w:szCs w:val="24"/>
        </w:rPr>
        <w:t>Seconded:</w:t>
      </w:r>
      <w:r w:rsidR="00425ED0">
        <w:rPr>
          <w:rFonts w:ascii="Garamond" w:eastAsia="Garamond" w:hAnsi="Garamond" w:cs="Garamond"/>
          <w:b/>
          <w:sz w:val="24"/>
          <w:szCs w:val="24"/>
        </w:rPr>
        <w:t xml:space="preserve"> </w:t>
      </w:r>
      <w:r w:rsidR="00425ED0" w:rsidRPr="00F9188A">
        <w:rPr>
          <w:rFonts w:ascii="Garamond" w:eastAsia="Garamond" w:hAnsi="Garamond" w:cs="Garamond"/>
          <w:sz w:val="24"/>
          <w:szCs w:val="24"/>
        </w:rPr>
        <w:t>Lauren Montgomery</w:t>
      </w:r>
      <w:r w:rsidR="00F9188A">
        <w:rPr>
          <w:rFonts w:ascii="Garamond" w:eastAsia="Garamond" w:hAnsi="Garamond" w:cs="Garamond"/>
          <w:sz w:val="24"/>
          <w:szCs w:val="24"/>
        </w:rPr>
        <w:t xml:space="preserve"> (CUPE 4600)</w:t>
      </w:r>
    </w:p>
    <w:p w:rsidR="00425ED0" w:rsidRPr="00F9188A" w:rsidRDefault="00425ED0">
      <w:pPr>
        <w:pStyle w:val="Normal1"/>
        <w:spacing w:line="240" w:lineRule="auto"/>
        <w:ind w:left="709"/>
      </w:pPr>
      <w:r w:rsidRPr="00F9188A">
        <w:rPr>
          <w:rFonts w:ascii="Garamond" w:eastAsia="Garamond" w:hAnsi="Garamond" w:cs="Garamond"/>
          <w:sz w:val="24"/>
          <w:szCs w:val="24"/>
        </w:rPr>
        <w:t xml:space="preserve">CARRIED </w:t>
      </w:r>
    </w:p>
    <w:p w:rsidR="003B7CF8" w:rsidRDefault="00CC774A">
      <w:pPr>
        <w:pStyle w:val="Normal1"/>
        <w:numPr>
          <w:ilvl w:val="0"/>
          <w:numId w:val="5"/>
        </w:numPr>
        <w:spacing w:line="240" w:lineRule="auto"/>
        <w:ind w:left="709" w:hanging="360"/>
        <w:contextualSpacing/>
        <w:rPr>
          <w:sz w:val="24"/>
          <w:szCs w:val="24"/>
        </w:rPr>
      </w:pPr>
      <w:r>
        <w:rPr>
          <w:rFonts w:ascii="Garamond" w:eastAsia="Garamond" w:hAnsi="Garamond" w:cs="Garamond"/>
          <w:sz w:val="24"/>
          <w:szCs w:val="24"/>
        </w:rPr>
        <w:t xml:space="preserve">Minutes from </w:t>
      </w:r>
      <w:r w:rsidR="004C15EE">
        <w:rPr>
          <w:rFonts w:ascii="Garamond" w:eastAsia="Garamond" w:hAnsi="Garamond" w:cs="Garamond"/>
          <w:sz w:val="24"/>
          <w:szCs w:val="24"/>
        </w:rPr>
        <w:t>November 13</w:t>
      </w:r>
      <w:r>
        <w:rPr>
          <w:rFonts w:ascii="Garamond" w:eastAsia="Garamond" w:hAnsi="Garamond" w:cs="Garamond"/>
          <w:sz w:val="24"/>
          <w:szCs w:val="24"/>
        </w:rPr>
        <w:t>, 2015</w:t>
      </w:r>
    </w:p>
    <w:p w:rsidR="003B7CF8" w:rsidRDefault="00CC774A">
      <w:pPr>
        <w:pStyle w:val="Normal1"/>
        <w:spacing w:line="240" w:lineRule="auto"/>
        <w:ind w:firstLine="709"/>
      </w:pPr>
      <w:r>
        <w:rPr>
          <w:rFonts w:ascii="Garamond" w:eastAsia="Garamond" w:hAnsi="Garamond" w:cs="Garamond"/>
          <w:b/>
          <w:sz w:val="24"/>
          <w:szCs w:val="24"/>
        </w:rPr>
        <w:t>Moved:</w:t>
      </w:r>
      <w:r>
        <w:rPr>
          <w:rFonts w:ascii="Garamond" w:eastAsia="Garamond" w:hAnsi="Garamond" w:cs="Garamond"/>
          <w:sz w:val="24"/>
          <w:szCs w:val="24"/>
        </w:rPr>
        <w:t xml:space="preserve"> </w:t>
      </w:r>
      <w:r w:rsidR="00F9188A">
        <w:rPr>
          <w:rFonts w:ascii="Garamond" w:eastAsia="Garamond" w:hAnsi="Garamond" w:cs="Garamond"/>
          <w:sz w:val="24"/>
          <w:szCs w:val="24"/>
        </w:rPr>
        <w:t>Bonnie Bates (History)</w:t>
      </w:r>
    </w:p>
    <w:p w:rsidR="003B7CF8" w:rsidRDefault="00CC774A">
      <w:pPr>
        <w:pStyle w:val="Normal1"/>
        <w:spacing w:line="240" w:lineRule="auto"/>
        <w:ind w:firstLine="709"/>
        <w:rPr>
          <w:rFonts w:ascii="Garamond" w:eastAsia="Garamond" w:hAnsi="Garamond" w:cs="Garamond"/>
          <w:b/>
          <w:sz w:val="24"/>
          <w:szCs w:val="24"/>
        </w:rPr>
      </w:pPr>
      <w:r>
        <w:rPr>
          <w:rFonts w:ascii="Garamond" w:eastAsia="Garamond" w:hAnsi="Garamond" w:cs="Garamond"/>
          <w:b/>
          <w:sz w:val="24"/>
          <w:szCs w:val="24"/>
        </w:rPr>
        <w:t>Seconded:</w:t>
      </w:r>
      <w:r w:rsidR="00425ED0" w:rsidRPr="00F9188A">
        <w:rPr>
          <w:rFonts w:ascii="Garamond" w:eastAsia="Garamond" w:hAnsi="Garamond" w:cs="Garamond"/>
          <w:sz w:val="24"/>
          <w:szCs w:val="24"/>
        </w:rPr>
        <w:t xml:space="preserve"> Kevin Dick</w:t>
      </w:r>
      <w:r w:rsidR="00425ED0">
        <w:rPr>
          <w:rFonts w:ascii="Garamond" w:eastAsia="Garamond" w:hAnsi="Garamond" w:cs="Garamond"/>
          <w:b/>
          <w:sz w:val="24"/>
          <w:szCs w:val="24"/>
        </w:rPr>
        <w:t xml:space="preserve"> </w:t>
      </w:r>
      <w:r w:rsidR="00F9188A" w:rsidRPr="00F9188A">
        <w:rPr>
          <w:rFonts w:ascii="Garamond" w:eastAsia="Garamond" w:hAnsi="Garamond" w:cs="Garamond"/>
          <w:sz w:val="24"/>
          <w:szCs w:val="24"/>
        </w:rPr>
        <w:t>(Systems and Computer Engineering)</w:t>
      </w:r>
    </w:p>
    <w:p w:rsidR="00425ED0" w:rsidRPr="00F9188A" w:rsidRDefault="00425ED0">
      <w:pPr>
        <w:pStyle w:val="Normal1"/>
        <w:spacing w:line="240" w:lineRule="auto"/>
        <w:ind w:firstLine="709"/>
      </w:pPr>
      <w:r w:rsidRPr="00F9188A">
        <w:rPr>
          <w:rFonts w:ascii="Garamond" w:eastAsia="Garamond" w:hAnsi="Garamond" w:cs="Garamond"/>
          <w:sz w:val="24"/>
          <w:szCs w:val="24"/>
        </w:rPr>
        <w:t xml:space="preserve">CARRIED </w:t>
      </w:r>
    </w:p>
    <w:p w:rsidR="00634708" w:rsidRDefault="00634708">
      <w:pPr>
        <w:pStyle w:val="Normal1"/>
        <w:spacing w:line="240" w:lineRule="auto"/>
        <w:rPr>
          <w:rFonts w:ascii="Garamond" w:hAnsi="Garamond"/>
          <w:sz w:val="24"/>
          <w:szCs w:val="24"/>
        </w:rPr>
      </w:pPr>
    </w:p>
    <w:p w:rsidR="00634708" w:rsidRPr="00634708" w:rsidRDefault="00634708">
      <w:pPr>
        <w:pStyle w:val="Normal1"/>
        <w:spacing w:line="240" w:lineRule="auto"/>
        <w:rPr>
          <w:rFonts w:ascii="Garamond" w:hAnsi="Garamond"/>
          <w:b/>
          <w:sz w:val="24"/>
          <w:szCs w:val="24"/>
        </w:rPr>
      </w:pPr>
      <w:r w:rsidRPr="00634708">
        <w:rPr>
          <w:rFonts w:ascii="Garamond" w:hAnsi="Garamond"/>
          <w:b/>
          <w:sz w:val="24"/>
          <w:szCs w:val="24"/>
        </w:rPr>
        <w:t>4. ORDER OF THE DAY</w:t>
      </w:r>
    </w:p>
    <w:p w:rsidR="00634708" w:rsidRDefault="00634708">
      <w:pPr>
        <w:pStyle w:val="Normal1"/>
        <w:spacing w:line="240" w:lineRule="auto"/>
        <w:rPr>
          <w:rFonts w:ascii="Garamond" w:hAnsi="Garamond"/>
          <w:sz w:val="24"/>
          <w:szCs w:val="24"/>
        </w:rPr>
      </w:pPr>
    </w:p>
    <w:p w:rsidR="00634708" w:rsidRDefault="00E230AE" w:rsidP="00E230AE">
      <w:pPr>
        <w:pStyle w:val="Normal1"/>
        <w:spacing w:line="240" w:lineRule="auto"/>
        <w:rPr>
          <w:rFonts w:ascii="Garamond" w:hAnsi="Garamond"/>
          <w:sz w:val="24"/>
          <w:szCs w:val="24"/>
        </w:rPr>
      </w:pPr>
      <w:r w:rsidRPr="00E230AE">
        <w:rPr>
          <w:rFonts w:ascii="Garamond" w:hAnsi="Garamond"/>
          <w:sz w:val="24"/>
          <w:szCs w:val="24"/>
        </w:rPr>
        <w:t xml:space="preserve">  </w:t>
      </w:r>
      <w:r>
        <w:rPr>
          <w:rFonts w:ascii="Garamond" w:hAnsi="Garamond"/>
          <w:sz w:val="24"/>
          <w:szCs w:val="24"/>
        </w:rPr>
        <w:t xml:space="preserve">     a. </w:t>
      </w:r>
      <w:r w:rsidR="00EC389E" w:rsidRPr="00634708">
        <w:rPr>
          <w:rFonts w:ascii="Garamond" w:hAnsi="Garamond"/>
          <w:sz w:val="24"/>
          <w:szCs w:val="24"/>
        </w:rPr>
        <w:t>Report</w:t>
      </w:r>
      <w:r w:rsidR="0041199E">
        <w:rPr>
          <w:rFonts w:ascii="Garamond" w:hAnsi="Garamond"/>
          <w:sz w:val="24"/>
          <w:szCs w:val="24"/>
        </w:rPr>
        <w:t xml:space="preserve"> </w:t>
      </w:r>
      <w:r w:rsidR="00634708" w:rsidRPr="00634708">
        <w:rPr>
          <w:rFonts w:ascii="Garamond" w:hAnsi="Garamond"/>
          <w:sz w:val="24"/>
          <w:szCs w:val="24"/>
        </w:rPr>
        <w:t xml:space="preserve">by </w:t>
      </w:r>
      <w:r w:rsidR="004C15EE">
        <w:rPr>
          <w:rFonts w:ascii="Garamond" w:hAnsi="Garamond"/>
          <w:sz w:val="24"/>
          <w:szCs w:val="24"/>
        </w:rPr>
        <w:t>Jenna Smith, Garden Coordinator</w:t>
      </w:r>
    </w:p>
    <w:p w:rsidR="003B7CF8" w:rsidRDefault="00634708">
      <w:pPr>
        <w:pStyle w:val="Normal1"/>
        <w:spacing w:line="240" w:lineRule="auto"/>
      </w:pPr>
      <w:r>
        <w:rPr>
          <w:rFonts w:ascii="Garamond" w:hAnsi="Garamond"/>
          <w:sz w:val="24"/>
          <w:szCs w:val="24"/>
        </w:rPr>
        <w:tab/>
      </w:r>
    </w:p>
    <w:p w:rsidR="003B7CF8" w:rsidRDefault="00CC774A">
      <w:pPr>
        <w:pStyle w:val="Normal1"/>
        <w:spacing w:line="240" w:lineRule="auto"/>
      </w:pPr>
      <w:r>
        <w:rPr>
          <w:rFonts w:ascii="Garamond" w:eastAsia="Garamond" w:hAnsi="Garamond" w:cs="Garamond"/>
          <w:b/>
          <w:sz w:val="24"/>
          <w:szCs w:val="24"/>
        </w:rPr>
        <w:lastRenderedPageBreak/>
        <w:t xml:space="preserve">5. EXECUTIVE REPORTS </w:t>
      </w:r>
    </w:p>
    <w:p w:rsidR="003B7CF8" w:rsidRDefault="00CC774A">
      <w:pPr>
        <w:pStyle w:val="Normal1"/>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President (Michael </w:t>
      </w:r>
      <w:proofErr w:type="spellStart"/>
      <w:r>
        <w:rPr>
          <w:rFonts w:ascii="Garamond" w:eastAsia="Garamond" w:hAnsi="Garamond" w:cs="Garamond"/>
          <w:sz w:val="24"/>
          <w:szCs w:val="24"/>
        </w:rPr>
        <w:t>Bueckert</w:t>
      </w:r>
      <w:proofErr w:type="spellEnd"/>
      <w:r>
        <w:rPr>
          <w:rFonts w:ascii="Garamond" w:eastAsia="Garamond" w:hAnsi="Garamond" w:cs="Garamond"/>
          <w:sz w:val="24"/>
          <w:szCs w:val="24"/>
        </w:rPr>
        <w:t>)</w:t>
      </w:r>
    </w:p>
    <w:p w:rsidR="000A478C" w:rsidRDefault="000A478C" w:rsidP="000A478C">
      <w:pPr>
        <w:pStyle w:val="Normal1"/>
        <w:spacing w:line="240" w:lineRule="auto"/>
        <w:ind w:left="360"/>
        <w:contextualSpacing/>
        <w:rPr>
          <w:rFonts w:ascii="Garamond" w:eastAsia="Garamond" w:hAnsi="Garamond" w:cs="Garamond"/>
          <w:sz w:val="24"/>
          <w:szCs w:val="24"/>
        </w:rPr>
      </w:pP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 xml:space="preserve">VP Finance (Roxana </w:t>
      </w:r>
      <w:proofErr w:type="spellStart"/>
      <w:r>
        <w:rPr>
          <w:rFonts w:ascii="Garamond" w:eastAsia="Garamond" w:hAnsi="Garamond" w:cs="Garamond"/>
          <w:sz w:val="24"/>
          <w:szCs w:val="24"/>
        </w:rPr>
        <w:t>Barcelo</w:t>
      </w:r>
      <w:proofErr w:type="spellEnd"/>
      <w:r>
        <w:rPr>
          <w:rFonts w:ascii="Garamond" w:eastAsia="Garamond" w:hAnsi="Garamond" w:cs="Garamond"/>
          <w:sz w:val="24"/>
          <w:szCs w:val="24"/>
        </w:rPr>
        <w:t>-Singh)</w:t>
      </w:r>
    </w:p>
    <w:p w:rsidR="000A478C" w:rsidRDefault="000A478C" w:rsidP="000A478C">
      <w:pPr>
        <w:pStyle w:val="Normal1"/>
        <w:spacing w:line="240" w:lineRule="auto"/>
        <w:ind w:left="720"/>
        <w:contextualSpacing/>
        <w:jc w:val="both"/>
        <w:rPr>
          <w:rFonts w:ascii="Garamond" w:eastAsia="Garamond" w:hAnsi="Garamond" w:cs="Garamond"/>
          <w:sz w:val="24"/>
          <w:szCs w:val="24"/>
        </w:rPr>
      </w:pP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Operations (</w:t>
      </w:r>
      <w:proofErr w:type="spellStart"/>
      <w:r>
        <w:rPr>
          <w:rFonts w:ascii="Garamond" w:eastAsia="Garamond" w:hAnsi="Garamond" w:cs="Garamond"/>
          <w:sz w:val="24"/>
          <w:szCs w:val="24"/>
        </w:rPr>
        <w:t>Vidushi</w:t>
      </w:r>
      <w:proofErr w:type="spellEnd"/>
      <w:r>
        <w:rPr>
          <w:rFonts w:ascii="Garamond" w:eastAsia="Garamond" w:hAnsi="Garamond" w:cs="Garamond"/>
          <w:sz w:val="24"/>
          <w:szCs w:val="24"/>
        </w:rPr>
        <w:t xml:space="preserve"> Gupta)</w:t>
      </w:r>
      <w:r w:rsidR="00E03E95">
        <w:rPr>
          <w:rFonts w:ascii="Garamond" w:eastAsia="Garamond" w:hAnsi="Garamond" w:cs="Garamond"/>
          <w:sz w:val="24"/>
          <w:szCs w:val="24"/>
        </w:rPr>
        <w:t xml:space="preserve"> (Delivered by Roxana </w:t>
      </w:r>
      <w:proofErr w:type="spellStart"/>
      <w:r w:rsidR="00E03E95">
        <w:rPr>
          <w:rFonts w:ascii="Garamond" w:eastAsia="Garamond" w:hAnsi="Garamond" w:cs="Garamond"/>
          <w:sz w:val="24"/>
          <w:szCs w:val="24"/>
        </w:rPr>
        <w:t>Barcelo</w:t>
      </w:r>
      <w:proofErr w:type="spellEnd"/>
      <w:r w:rsidR="00E03E95">
        <w:rPr>
          <w:rFonts w:ascii="Garamond" w:eastAsia="Garamond" w:hAnsi="Garamond" w:cs="Garamond"/>
          <w:sz w:val="24"/>
          <w:szCs w:val="24"/>
        </w:rPr>
        <w:t xml:space="preserve">-Singh) </w:t>
      </w:r>
    </w:p>
    <w:p w:rsidR="000A478C" w:rsidRDefault="000A478C" w:rsidP="000A478C">
      <w:pPr>
        <w:pStyle w:val="Normal1"/>
        <w:spacing w:line="240" w:lineRule="auto"/>
        <w:ind w:left="720"/>
        <w:contextualSpacing/>
        <w:jc w:val="both"/>
        <w:rPr>
          <w:rFonts w:ascii="Garamond" w:eastAsia="Garamond" w:hAnsi="Garamond" w:cs="Garamond"/>
          <w:sz w:val="24"/>
          <w:szCs w:val="24"/>
        </w:rPr>
      </w:pP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Academic (Alannah James)</w:t>
      </w:r>
      <w:r w:rsidR="00E03E95">
        <w:rPr>
          <w:rFonts w:ascii="Garamond" w:eastAsia="Garamond" w:hAnsi="Garamond" w:cs="Garamond"/>
          <w:sz w:val="24"/>
          <w:szCs w:val="24"/>
        </w:rPr>
        <w:t xml:space="preserve"> (Delivered by Michael </w:t>
      </w:r>
      <w:proofErr w:type="spellStart"/>
      <w:r w:rsidR="00E03E95">
        <w:rPr>
          <w:rFonts w:ascii="Garamond" w:eastAsia="Garamond" w:hAnsi="Garamond" w:cs="Garamond"/>
          <w:sz w:val="24"/>
          <w:szCs w:val="24"/>
        </w:rPr>
        <w:t>Bueckert</w:t>
      </w:r>
      <w:proofErr w:type="spellEnd"/>
      <w:r w:rsidR="00E03E95">
        <w:rPr>
          <w:rFonts w:ascii="Garamond" w:eastAsia="Garamond" w:hAnsi="Garamond" w:cs="Garamond"/>
          <w:sz w:val="24"/>
          <w:szCs w:val="24"/>
        </w:rPr>
        <w:t xml:space="preserve">) </w:t>
      </w:r>
    </w:p>
    <w:p w:rsidR="000A478C" w:rsidRDefault="000A478C" w:rsidP="000A478C">
      <w:pPr>
        <w:pStyle w:val="Normal1"/>
        <w:spacing w:line="240" w:lineRule="auto"/>
        <w:contextualSpacing/>
        <w:jc w:val="both"/>
        <w:rPr>
          <w:rFonts w:ascii="Garamond" w:eastAsia="Garamond" w:hAnsi="Garamond" w:cs="Garamond"/>
          <w:sz w:val="24"/>
          <w:szCs w:val="24"/>
        </w:rPr>
      </w:pPr>
    </w:p>
    <w:p w:rsidR="003B7CF8" w:rsidRDefault="00CC774A">
      <w:pPr>
        <w:pStyle w:val="Normal1"/>
        <w:numPr>
          <w:ilvl w:val="0"/>
          <w:numId w:val="1"/>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External (</w:t>
      </w:r>
      <w:r w:rsidR="004C4A86">
        <w:rPr>
          <w:rFonts w:ascii="Garamond" w:eastAsia="Garamond" w:hAnsi="Garamond" w:cs="Garamond"/>
          <w:sz w:val="24"/>
          <w:szCs w:val="24"/>
        </w:rPr>
        <w:t xml:space="preserve">Taylor </w:t>
      </w:r>
      <w:proofErr w:type="spellStart"/>
      <w:r w:rsidR="004C4A86">
        <w:rPr>
          <w:rFonts w:ascii="Garamond" w:eastAsia="Garamond" w:hAnsi="Garamond" w:cs="Garamond"/>
          <w:sz w:val="24"/>
          <w:szCs w:val="24"/>
        </w:rPr>
        <w:t>Howarth</w:t>
      </w:r>
      <w:proofErr w:type="spellEnd"/>
      <w:r>
        <w:rPr>
          <w:rFonts w:ascii="Garamond" w:eastAsia="Garamond" w:hAnsi="Garamond" w:cs="Garamond"/>
          <w:sz w:val="24"/>
          <w:szCs w:val="24"/>
        </w:rPr>
        <w:t>)</w:t>
      </w:r>
    </w:p>
    <w:p w:rsidR="000A478C" w:rsidRDefault="000A478C" w:rsidP="000A478C">
      <w:pPr>
        <w:pStyle w:val="Normal1"/>
        <w:spacing w:line="240" w:lineRule="auto"/>
        <w:ind w:left="720"/>
        <w:contextualSpacing/>
        <w:jc w:val="both"/>
        <w:rPr>
          <w:rFonts w:ascii="Garamond" w:eastAsia="Garamond" w:hAnsi="Garamond" w:cs="Garamond"/>
          <w:sz w:val="24"/>
          <w:szCs w:val="24"/>
        </w:rPr>
      </w:pPr>
    </w:p>
    <w:p w:rsidR="003B7CF8" w:rsidRDefault="00CC774A">
      <w:pPr>
        <w:pStyle w:val="Normal1"/>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Questions</w:t>
      </w:r>
    </w:p>
    <w:p w:rsidR="004948AB" w:rsidRDefault="004948AB" w:rsidP="004948AB">
      <w:pPr>
        <w:pStyle w:val="Normal1"/>
        <w:spacing w:line="240" w:lineRule="auto"/>
        <w:ind w:left="720"/>
        <w:contextualSpacing/>
        <w:rPr>
          <w:rFonts w:ascii="Garamond" w:eastAsia="Garamond" w:hAnsi="Garamond" w:cs="Garamond"/>
          <w:sz w:val="24"/>
          <w:szCs w:val="24"/>
        </w:rPr>
      </w:pPr>
    </w:p>
    <w:p w:rsidR="003B7CF8" w:rsidRDefault="00CC774A">
      <w:pPr>
        <w:pStyle w:val="Normal1"/>
        <w:spacing w:line="240" w:lineRule="auto"/>
      </w:pPr>
      <w:r>
        <w:rPr>
          <w:rFonts w:ascii="Garamond" w:eastAsia="Garamond" w:hAnsi="Garamond" w:cs="Garamond"/>
          <w:b/>
          <w:sz w:val="24"/>
          <w:szCs w:val="24"/>
        </w:rPr>
        <w:t>6. OTHER REPORTS</w:t>
      </w:r>
    </w:p>
    <w:p w:rsidR="003B7CF8" w:rsidRDefault="00CC774A">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Senate &amp; Senate Committees</w:t>
      </w:r>
    </w:p>
    <w:p w:rsidR="002A7341" w:rsidRDefault="00CC774A" w:rsidP="002A7341">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Graduate Residence Caucus (GRC)</w:t>
      </w:r>
    </w:p>
    <w:p w:rsidR="002A7341" w:rsidRDefault="002A7341" w:rsidP="002A7341">
      <w:pPr>
        <w:pStyle w:val="Normal1"/>
        <w:numPr>
          <w:ilvl w:val="0"/>
          <w:numId w:val="4"/>
        </w:numPr>
        <w:spacing w:line="240" w:lineRule="auto"/>
        <w:ind w:hanging="360"/>
        <w:contextualSpacing/>
        <w:rPr>
          <w:rFonts w:ascii="Garamond" w:eastAsia="Garamond" w:hAnsi="Garamond" w:cs="Garamond"/>
          <w:sz w:val="24"/>
          <w:szCs w:val="24"/>
        </w:rPr>
      </w:pPr>
      <w:r w:rsidRPr="002A7341">
        <w:rPr>
          <w:rFonts w:ascii="Garamond" w:eastAsia="Garamond" w:hAnsi="Garamond" w:cs="Garamond"/>
          <w:sz w:val="24"/>
          <w:szCs w:val="24"/>
        </w:rPr>
        <w:t>Graduate Faculty Board (GFB)</w:t>
      </w:r>
    </w:p>
    <w:p w:rsidR="003B7CF8" w:rsidRDefault="00CC774A">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Canadian Union of Public Employees 4600 (CUPE 4600)</w:t>
      </w:r>
    </w:p>
    <w:p w:rsidR="002A7341" w:rsidRDefault="002A7341">
      <w:pPr>
        <w:pStyle w:val="Normal1"/>
        <w:numPr>
          <w:ilvl w:val="0"/>
          <w:numId w:val="4"/>
        </w:numPr>
        <w:spacing w:line="240" w:lineRule="auto"/>
        <w:ind w:hanging="360"/>
        <w:contextualSpacing/>
        <w:rPr>
          <w:rFonts w:ascii="Garamond" w:eastAsia="Garamond" w:hAnsi="Garamond" w:cs="Garamond"/>
          <w:sz w:val="24"/>
          <w:szCs w:val="24"/>
        </w:rPr>
      </w:pPr>
      <w:r w:rsidRPr="002A7341">
        <w:rPr>
          <w:rFonts w:ascii="Garamond" w:eastAsia="Garamond" w:hAnsi="Garamond" w:cs="Garamond"/>
          <w:sz w:val="24"/>
          <w:szCs w:val="24"/>
        </w:rPr>
        <w:t>Carleton Post-doctoral Association (CUPA)</w:t>
      </w:r>
    </w:p>
    <w:p w:rsidR="002A7341" w:rsidRDefault="00CC774A" w:rsidP="002A7341">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Board of Governors (BOG)</w:t>
      </w:r>
    </w:p>
    <w:p w:rsidR="002A7341" w:rsidRDefault="002A7341" w:rsidP="002A7341">
      <w:pPr>
        <w:pStyle w:val="Normal1"/>
        <w:numPr>
          <w:ilvl w:val="0"/>
          <w:numId w:val="4"/>
        </w:numPr>
        <w:spacing w:line="240" w:lineRule="auto"/>
        <w:ind w:hanging="360"/>
        <w:contextualSpacing/>
        <w:rPr>
          <w:rFonts w:ascii="Garamond" w:eastAsia="Garamond" w:hAnsi="Garamond" w:cs="Garamond"/>
          <w:sz w:val="24"/>
          <w:szCs w:val="24"/>
        </w:rPr>
      </w:pPr>
      <w:r w:rsidRPr="002A7341">
        <w:rPr>
          <w:rFonts w:ascii="Garamond" w:eastAsia="Garamond" w:hAnsi="Garamond" w:cs="Garamond"/>
          <w:sz w:val="24"/>
          <w:szCs w:val="24"/>
        </w:rPr>
        <w:t>Carleton University Students’ Association (CUSA)</w:t>
      </w:r>
    </w:p>
    <w:p w:rsidR="004225AE" w:rsidRDefault="004225AE" w:rsidP="002A7341">
      <w:pPr>
        <w:pStyle w:val="Normal1"/>
        <w:numPr>
          <w:ilvl w:val="0"/>
          <w:numId w:val="4"/>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Carleton Athletics Board</w:t>
      </w:r>
    </w:p>
    <w:p w:rsidR="003B7CF8" w:rsidRDefault="00CC774A" w:rsidP="002A7341">
      <w:pPr>
        <w:pStyle w:val="Normal1"/>
        <w:spacing w:line="240" w:lineRule="auto"/>
        <w:ind w:left="720"/>
        <w:contextualSpacing/>
        <w:rPr>
          <w:rFonts w:ascii="Garamond" w:eastAsia="Garamond" w:hAnsi="Garamond" w:cs="Garamond"/>
          <w:sz w:val="24"/>
          <w:szCs w:val="24"/>
        </w:rPr>
      </w:pPr>
      <w:r>
        <w:rPr>
          <w:rFonts w:ascii="Garamond" w:eastAsia="Garamond" w:hAnsi="Garamond" w:cs="Garamond"/>
          <w:sz w:val="24"/>
          <w:szCs w:val="24"/>
        </w:rPr>
        <w:t>Questions</w:t>
      </w:r>
      <w:r w:rsidR="000E3F9D">
        <w:rPr>
          <w:rFonts w:ascii="Garamond" w:eastAsia="Garamond" w:hAnsi="Garamond" w:cs="Garamond"/>
          <w:sz w:val="24"/>
          <w:szCs w:val="24"/>
        </w:rPr>
        <w:t>:</w:t>
      </w:r>
    </w:p>
    <w:p w:rsidR="003B7CF8" w:rsidRDefault="003B7CF8">
      <w:pPr>
        <w:pStyle w:val="Normal1"/>
        <w:spacing w:line="240" w:lineRule="auto"/>
        <w:ind w:left="720"/>
      </w:pPr>
    </w:p>
    <w:p w:rsidR="003B7CF8" w:rsidRDefault="00CC774A">
      <w:pPr>
        <w:pStyle w:val="Normal1"/>
        <w:spacing w:line="240" w:lineRule="auto"/>
      </w:pPr>
      <w:r>
        <w:rPr>
          <w:rFonts w:ascii="Garamond" w:eastAsia="Garamond" w:hAnsi="Garamond" w:cs="Garamond"/>
          <w:b/>
          <w:sz w:val="24"/>
          <w:szCs w:val="24"/>
        </w:rPr>
        <w:t>7. DEPARTMENTAL REPORTS</w:t>
      </w:r>
    </w:p>
    <w:p w:rsidR="00422E20" w:rsidRDefault="000E3F9D">
      <w:pPr>
        <w:pStyle w:val="Normal1"/>
        <w:spacing w:line="240" w:lineRule="auto"/>
      </w:pPr>
      <w:r>
        <w:tab/>
      </w:r>
    </w:p>
    <w:p w:rsidR="003B7CF8" w:rsidRDefault="00CC774A">
      <w:pPr>
        <w:pStyle w:val="Normal1"/>
        <w:spacing w:line="240" w:lineRule="auto"/>
        <w:rPr>
          <w:rFonts w:ascii="Garamond" w:eastAsia="Garamond" w:hAnsi="Garamond" w:cs="Garamond"/>
          <w:b/>
          <w:sz w:val="24"/>
          <w:szCs w:val="24"/>
        </w:rPr>
      </w:pPr>
      <w:r>
        <w:rPr>
          <w:rFonts w:ascii="Garamond" w:eastAsia="Garamond" w:hAnsi="Garamond" w:cs="Garamond"/>
          <w:b/>
          <w:sz w:val="24"/>
          <w:szCs w:val="24"/>
        </w:rPr>
        <w:t>8. NEW BUSINESS</w:t>
      </w:r>
    </w:p>
    <w:p w:rsidR="004E5B4E" w:rsidRDefault="004E5B4E" w:rsidP="004E5B4E">
      <w:pPr>
        <w:pStyle w:val="Normal1"/>
        <w:spacing w:line="240" w:lineRule="auto"/>
      </w:pPr>
      <w:r>
        <w:rPr>
          <w:rFonts w:ascii="Garamond" w:eastAsia="Garamond" w:hAnsi="Garamond" w:cs="Garamond"/>
          <w:b/>
          <w:sz w:val="24"/>
          <w:szCs w:val="24"/>
        </w:rPr>
        <w:tab/>
      </w:r>
    </w:p>
    <w:p w:rsidR="004C15EE" w:rsidRPr="004E5B4E" w:rsidRDefault="004E5B4E" w:rsidP="0041199E">
      <w:pPr>
        <w:pStyle w:val="Normal1"/>
        <w:spacing w:line="240" w:lineRule="auto"/>
      </w:pPr>
      <w:r>
        <w:tab/>
      </w:r>
      <w:r w:rsidR="00D048B6">
        <w:rPr>
          <w:rFonts w:ascii="Garamond" w:hAnsi="Garamond"/>
          <w:b/>
          <w:sz w:val="24"/>
          <w:szCs w:val="24"/>
        </w:rPr>
        <w:t>a</w:t>
      </w:r>
      <w:r w:rsidR="007440B5" w:rsidRPr="007440B5">
        <w:rPr>
          <w:rFonts w:ascii="Garamond" w:hAnsi="Garamond"/>
          <w:b/>
          <w:sz w:val="24"/>
          <w:szCs w:val="24"/>
        </w:rPr>
        <w:t>)</w:t>
      </w:r>
      <w:r w:rsidR="007440B5">
        <w:t xml:space="preserve"> </w:t>
      </w:r>
      <w:r w:rsidR="004C15EE">
        <w:rPr>
          <w:rFonts w:ascii="Garamond" w:eastAsia="Garamond" w:hAnsi="Garamond" w:cs="Garamond"/>
          <w:b/>
          <w:sz w:val="24"/>
          <w:szCs w:val="24"/>
        </w:rPr>
        <w:t>Motion 08.12</w:t>
      </w:r>
      <w:r w:rsidR="00D048B6">
        <w:rPr>
          <w:rFonts w:ascii="Garamond" w:eastAsia="Garamond" w:hAnsi="Garamond" w:cs="Garamond"/>
          <w:b/>
          <w:sz w:val="24"/>
          <w:szCs w:val="24"/>
        </w:rPr>
        <w:t>.2015 - 01</w:t>
      </w:r>
      <w:r w:rsidR="00CC774A" w:rsidRPr="004E5B4E">
        <w:rPr>
          <w:rFonts w:ascii="Garamond" w:eastAsia="Garamond" w:hAnsi="Garamond" w:cs="Garamond"/>
          <w:b/>
          <w:sz w:val="24"/>
          <w:szCs w:val="24"/>
        </w:rPr>
        <w:t xml:space="preserve">: </w:t>
      </w:r>
      <w:r w:rsidRPr="004E5B4E">
        <w:rPr>
          <w:rFonts w:ascii="Garamond" w:eastAsia="Garamond" w:hAnsi="Garamond" w:cs="Garamond"/>
          <w:b/>
          <w:color w:val="222222"/>
          <w:sz w:val="24"/>
          <w:szCs w:val="24"/>
        </w:rPr>
        <w:t xml:space="preserve">Motion to </w:t>
      </w:r>
      <w:r w:rsidR="0041199E">
        <w:rPr>
          <w:rFonts w:ascii="Garamond" w:eastAsia="Garamond" w:hAnsi="Garamond" w:cs="Garamond"/>
          <w:b/>
          <w:color w:val="222222"/>
          <w:sz w:val="24"/>
          <w:szCs w:val="24"/>
        </w:rPr>
        <w:t>oppose tuition fee deregulation in Nova Scotia</w:t>
      </w:r>
    </w:p>
    <w:p w:rsidR="0041199E" w:rsidRDefault="00CC774A" w:rsidP="0041199E">
      <w:pPr>
        <w:pStyle w:val="Normal1"/>
        <w:spacing w:line="240" w:lineRule="auto"/>
        <w:ind w:left="720"/>
        <w:contextualSpacing/>
      </w:pPr>
      <w:r w:rsidRPr="004E5B4E">
        <w:rPr>
          <w:rFonts w:ascii="Garamond" w:eastAsia="Garamond" w:hAnsi="Garamond" w:cs="Garamond"/>
          <w:b/>
          <w:sz w:val="24"/>
          <w:szCs w:val="24"/>
        </w:rPr>
        <w:t xml:space="preserve">Moved: </w:t>
      </w:r>
      <w:r w:rsidR="004E5B4E" w:rsidRPr="004E5B4E">
        <w:rPr>
          <w:rFonts w:ascii="Garamond" w:eastAsia="Garamond" w:hAnsi="Garamond" w:cs="Garamond"/>
          <w:sz w:val="24"/>
          <w:szCs w:val="24"/>
        </w:rPr>
        <w:t xml:space="preserve">Michael </w:t>
      </w:r>
      <w:proofErr w:type="spellStart"/>
      <w:r w:rsidR="004E5B4E" w:rsidRPr="004E5B4E">
        <w:rPr>
          <w:rFonts w:ascii="Garamond" w:eastAsia="Garamond" w:hAnsi="Garamond" w:cs="Garamond"/>
          <w:sz w:val="24"/>
          <w:szCs w:val="24"/>
        </w:rPr>
        <w:t>Buecker</w:t>
      </w:r>
      <w:r w:rsidR="004E5B4E">
        <w:rPr>
          <w:rFonts w:ascii="Garamond" w:eastAsia="Garamond" w:hAnsi="Garamond" w:cs="Garamond"/>
          <w:sz w:val="24"/>
          <w:szCs w:val="24"/>
        </w:rPr>
        <w:t>t</w:t>
      </w:r>
      <w:proofErr w:type="spellEnd"/>
      <w:r w:rsidR="004E5B4E">
        <w:rPr>
          <w:rFonts w:ascii="Garamond" w:eastAsia="Garamond" w:hAnsi="Garamond" w:cs="Garamond"/>
          <w:sz w:val="24"/>
          <w:szCs w:val="24"/>
        </w:rPr>
        <w:t xml:space="preserve"> (President) </w:t>
      </w:r>
    </w:p>
    <w:p w:rsidR="004E5B4E" w:rsidRPr="0011004C" w:rsidRDefault="00CC774A" w:rsidP="0041199E">
      <w:pPr>
        <w:pStyle w:val="Normal1"/>
        <w:spacing w:line="240" w:lineRule="auto"/>
        <w:ind w:left="720"/>
        <w:contextualSpacing/>
      </w:pPr>
      <w:r>
        <w:rPr>
          <w:rFonts w:ascii="Garamond" w:eastAsia="Garamond" w:hAnsi="Garamond" w:cs="Garamond"/>
          <w:b/>
          <w:sz w:val="24"/>
          <w:szCs w:val="24"/>
        </w:rPr>
        <w:t>Seconded:</w:t>
      </w:r>
      <w:r w:rsidR="00126916">
        <w:rPr>
          <w:rFonts w:ascii="Garamond" w:eastAsia="Garamond" w:hAnsi="Garamond" w:cs="Garamond"/>
          <w:b/>
          <w:sz w:val="24"/>
          <w:szCs w:val="24"/>
        </w:rPr>
        <w:t xml:space="preserve"> </w:t>
      </w:r>
      <w:r w:rsidR="0011004C">
        <w:rPr>
          <w:rFonts w:ascii="Garamond" w:eastAsia="Garamond" w:hAnsi="Garamond" w:cs="Garamond"/>
          <w:sz w:val="24"/>
          <w:szCs w:val="24"/>
        </w:rPr>
        <w:t xml:space="preserve">Bonnie Bates (History) </w:t>
      </w:r>
    </w:p>
    <w:p w:rsidR="00316BAB" w:rsidRDefault="00316BAB" w:rsidP="004E5B4E">
      <w:pPr>
        <w:pStyle w:val="Normal1"/>
        <w:tabs>
          <w:tab w:val="left" w:pos="1980"/>
        </w:tabs>
        <w:spacing w:line="240" w:lineRule="auto"/>
        <w:ind w:firstLine="720"/>
        <w:rPr>
          <w:rFonts w:ascii="Garamond" w:eastAsia="Garamond" w:hAnsi="Garamond" w:cs="Garamond"/>
          <w:b/>
          <w:sz w:val="24"/>
          <w:szCs w:val="24"/>
        </w:rPr>
      </w:pPr>
    </w:p>
    <w:p w:rsidR="00316BAB" w:rsidRDefault="00316BAB" w:rsidP="00434476">
      <w:pPr>
        <w:pStyle w:val="Normal1"/>
        <w:spacing w:line="240" w:lineRule="auto"/>
        <w:ind w:firstLine="720"/>
        <w:rPr>
          <w:rFonts w:ascii="Garamond" w:eastAsia="Garamond" w:hAnsi="Garamond" w:cs="Garamond"/>
          <w:sz w:val="24"/>
          <w:szCs w:val="24"/>
        </w:rPr>
      </w:pPr>
      <w:r>
        <w:rPr>
          <w:rFonts w:ascii="Garamond" w:eastAsia="Garamond" w:hAnsi="Garamond" w:cs="Garamond"/>
          <w:sz w:val="24"/>
          <w:szCs w:val="24"/>
        </w:rPr>
        <w:t>Whereas in April of 2015 the Government of Nova Scotia deregulated tu</w:t>
      </w:r>
      <w:r w:rsidR="00434476">
        <w:rPr>
          <w:rFonts w:ascii="Garamond" w:eastAsia="Garamond" w:hAnsi="Garamond" w:cs="Garamond"/>
          <w:sz w:val="24"/>
          <w:szCs w:val="24"/>
        </w:rPr>
        <w:t>ition fee</w:t>
      </w:r>
      <w:r>
        <w:rPr>
          <w:rFonts w:ascii="Garamond" w:eastAsia="Garamond" w:hAnsi="Garamond" w:cs="Garamond"/>
          <w:sz w:val="24"/>
          <w:szCs w:val="24"/>
        </w:rPr>
        <w:t xml:space="preserve">s in Nova </w:t>
      </w:r>
      <w:r w:rsidR="00434476">
        <w:rPr>
          <w:rFonts w:ascii="Garamond" w:eastAsia="Garamond" w:hAnsi="Garamond" w:cs="Garamond"/>
          <w:sz w:val="24"/>
          <w:szCs w:val="24"/>
        </w:rPr>
        <w:t xml:space="preserve">       </w:t>
      </w:r>
      <w:r w:rsidR="00434476">
        <w:rPr>
          <w:rFonts w:ascii="Garamond" w:eastAsia="Garamond" w:hAnsi="Garamond" w:cs="Garamond"/>
          <w:sz w:val="24"/>
          <w:szCs w:val="24"/>
        </w:rPr>
        <w:tab/>
      </w:r>
      <w:r>
        <w:rPr>
          <w:rFonts w:ascii="Garamond" w:eastAsia="Garamond" w:hAnsi="Garamond" w:cs="Garamond"/>
          <w:sz w:val="24"/>
          <w:szCs w:val="24"/>
        </w:rPr>
        <w:t>Scotia, allowing fo</w:t>
      </w:r>
      <w:r w:rsidR="00CF1D12">
        <w:rPr>
          <w:rFonts w:ascii="Garamond" w:eastAsia="Garamond" w:hAnsi="Garamond" w:cs="Garamond"/>
          <w:sz w:val="24"/>
          <w:szCs w:val="24"/>
        </w:rPr>
        <w:t>r multi-year tuition fee resets;</w:t>
      </w:r>
      <w:r>
        <w:rPr>
          <w:rFonts w:ascii="Garamond" w:eastAsia="Garamond" w:hAnsi="Garamond" w:cs="Garamond"/>
          <w:sz w:val="24"/>
          <w:szCs w:val="24"/>
        </w:rPr>
        <w:t xml:space="preserve"> and </w:t>
      </w:r>
    </w:p>
    <w:p w:rsidR="00316BAB" w:rsidRDefault="00316BAB" w:rsidP="004E5B4E">
      <w:pPr>
        <w:pStyle w:val="Normal1"/>
        <w:tabs>
          <w:tab w:val="left" w:pos="1980"/>
        </w:tabs>
        <w:spacing w:line="240" w:lineRule="auto"/>
        <w:ind w:firstLine="720"/>
        <w:rPr>
          <w:rFonts w:ascii="Garamond" w:eastAsia="Garamond" w:hAnsi="Garamond" w:cs="Garamond"/>
          <w:sz w:val="24"/>
          <w:szCs w:val="24"/>
        </w:rPr>
      </w:pPr>
    </w:p>
    <w:p w:rsidR="00434476" w:rsidRDefault="00434476" w:rsidP="00434476">
      <w:pPr>
        <w:pStyle w:val="Normal1"/>
        <w:tabs>
          <w:tab w:val="left" w:pos="1980"/>
        </w:tabs>
        <w:spacing w:line="240" w:lineRule="auto"/>
        <w:ind w:left="720"/>
        <w:rPr>
          <w:rFonts w:ascii="Garamond" w:eastAsia="Garamond" w:hAnsi="Garamond" w:cs="Garamond"/>
          <w:sz w:val="24"/>
          <w:szCs w:val="24"/>
        </w:rPr>
      </w:pPr>
      <w:r>
        <w:rPr>
          <w:rFonts w:ascii="Garamond" w:eastAsia="Garamond" w:hAnsi="Garamond" w:cs="Garamond"/>
          <w:sz w:val="24"/>
          <w:szCs w:val="24"/>
        </w:rPr>
        <w:t>Whereas the result of this deregulation is that, over the next three years, universities in Nova Scotia will increase tuition by up to 18% at Cape Breton University, 20% at Mount Saint Vincent University, 24% at the University of King’s college, 35% at Saint Mary’s University, and 37% at NSCAD University; and</w:t>
      </w:r>
    </w:p>
    <w:p w:rsidR="00434476" w:rsidRDefault="00434476" w:rsidP="00434476">
      <w:pPr>
        <w:pStyle w:val="Normal1"/>
        <w:tabs>
          <w:tab w:val="left" w:pos="1980"/>
        </w:tabs>
        <w:spacing w:line="240" w:lineRule="auto"/>
        <w:ind w:left="720"/>
        <w:rPr>
          <w:rFonts w:ascii="Garamond" w:eastAsia="Garamond" w:hAnsi="Garamond" w:cs="Garamond"/>
          <w:sz w:val="24"/>
          <w:szCs w:val="24"/>
        </w:rPr>
      </w:pPr>
    </w:p>
    <w:p w:rsidR="00434476" w:rsidRDefault="00434476" w:rsidP="00434476">
      <w:pPr>
        <w:pStyle w:val="Normal1"/>
        <w:tabs>
          <w:tab w:val="left" w:pos="1980"/>
        </w:tabs>
        <w:spacing w:line="240" w:lineRule="auto"/>
        <w:ind w:left="720"/>
        <w:rPr>
          <w:rFonts w:ascii="Garamond" w:eastAsia="Garamond" w:hAnsi="Garamond" w:cs="Garamond"/>
          <w:sz w:val="24"/>
          <w:szCs w:val="24"/>
        </w:rPr>
      </w:pPr>
      <w:r>
        <w:rPr>
          <w:rFonts w:ascii="Garamond" w:eastAsia="Garamond" w:hAnsi="Garamond" w:cs="Garamond"/>
          <w:sz w:val="24"/>
          <w:szCs w:val="24"/>
        </w:rPr>
        <w:t>Whereas tuition fee increases of a s</w:t>
      </w:r>
      <w:r w:rsidR="00CF1D12">
        <w:rPr>
          <w:rFonts w:ascii="Garamond" w:eastAsia="Garamond" w:hAnsi="Garamond" w:cs="Garamond"/>
          <w:sz w:val="24"/>
          <w:szCs w:val="24"/>
        </w:rPr>
        <w:t>imil</w:t>
      </w:r>
      <w:r>
        <w:rPr>
          <w:rFonts w:ascii="Garamond" w:eastAsia="Garamond" w:hAnsi="Garamond" w:cs="Garamond"/>
          <w:sz w:val="24"/>
          <w:szCs w:val="24"/>
        </w:rPr>
        <w:t xml:space="preserve">ar scale are expected to be announced at Nova Scotia’s other </w:t>
      </w:r>
      <w:r w:rsidR="0044251F">
        <w:rPr>
          <w:rFonts w:ascii="Garamond" w:eastAsia="Garamond" w:hAnsi="Garamond" w:cs="Garamond"/>
          <w:sz w:val="24"/>
          <w:szCs w:val="24"/>
        </w:rPr>
        <w:t>universities;</w:t>
      </w:r>
      <w:r>
        <w:rPr>
          <w:rFonts w:ascii="Garamond" w:eastAsia="Garamond" w:hAnsi="Garamond" w:cs="Garamond"/>
          <w:sz w:val="24"/>
          <w:szCs w:val="24"/>
        </w:rPr>
        <w:t xml:space="preserve"> and </w:t>
      </w:r>
    </w:p>
    <w:p w:rsidR="00434476" w:rsidRDefault="00434476" w:rsidP="00434476">
      <w:pPr>
        <w:pStyle w:val="Normal1"/>
        <w:tabs>
          <w:tab w:val="left" w:pos="1980"/>
        </w:tabs>
        <w:spacing w:line="240" w:lineRule="auto"/>
        <w:ind w:left="720"/>
        <w:rPr>
          <w:rFonts w:ascii="Garamond" w:eastAsia="Garamond" w:hAnsi="Garamond" w:cs="Garamond"/>
          <w:sz w:val="24"/>
          <w:szCs w:val="24"/>
        </w:rPr>
      </w:pPr>
    </w:p>
    <w:p w:rsidR="00434476" w:rsidRDefault="00434476" w:rsidP="00434476">
      <w:pPr>
        <w:pStyle w:val="Normal1"/>
        <w:tabs>
          <w:tab w:val="left" w:pos="1980"/>
        </w:tabs>
        <w:spacing w:line="240" w:lineRule="auto"/>
        <w:ind w:left="720"/>
        <w:rPr>
          <w:rFonts w:ascii="Garamond" w:eastAsia="Garamond" w:hAnsi="Garamond" w:cs="Garamond"/>
          <w:sz w:val="24"/>
          <w:szCs w:val="24"/>
        </w:rPr>
      </w:pPr>
      <w:r>
        <w:rPr>
          <w:rFonts w:ascii="Garamond" w:eastAsia="Garamond" w:hAnsi="Garamond" w:cs="Garamond"/>
          <w:sz w:val="24"/>
          <w:szCs w:val="24"/>
        </w:rPr>
        <w:t>Whereas tuition fee</w:t>
      </w:r>
      <w:r w:rsidR="00FC5EAB">
        <w:rPr>
          <w:rFonts w:ascii="Garamond" w:eastAsia="Garamond" w:hAnsi="Garamond" w:cs="Garamond"/>
          <w:sz w:val="24"/>
          <w:szCs w:val="24"/>
        </w:rPr>
        <w:t>s</w:t>
      </w:r>
      <w:r>
        <w:rPr>
          <w:rFonts w:ascii="Garamond" w:eastAsia="Garamond" w:hAnsi="Garamond" w:cs="Garamond"/>
          <w:sz w:val="24"/>
          <w:szCs w:val="24"/>
        </w:rPr>
        <w:t xml:space="preserve"> will continue to remain unregulated for all out of province students and all graduate students; and</w:t>
      </w:r>
    </w:p>
    <w:p w:rsidR="00434476" w:rsidRDefault="00434476" w:rsidP="00CF1D12">
      <w:pPr>
        <w:pStyle w:val="Normal1"/>
        <w:tabs>
          <w:tab w:val="left" w:pos="1980"/>
        </w:tabs>
        <w:spacing w:line="240" w:lineRule="auto"/>
        <w:rPr>
          <w:rFonts w:ascii="Garamond" w:eastAsia="Garamond" w:hAnsi="Garamond" w:cs="Garamond"/>
          <w:sz w:val="24"/>
          <w:szCs w:val="24"/>
        </w:rPr>
      </w:pPr>
    </w:p>
    <w:p w:rsidR="00434476" w:rsidRDefault="00434476" w:rsidP="00434476">
      <w:pPr>
        <w:pStyle w:val="Normal1"/>
        <w:tabs>
          <w:tab w:val="left" w:pos="1980"/>
        </w:tabs>
        <w:spacing w:line="240" w:lineRule="auto"/>
        <w:ind w:left="720"/>
        <w:rPr>
          <w:rFonts w:ascii="Garamond" w:eastAsia="Garamond" w:hAnsi="Garamond" w:cs="Garamond"/>
          <w:sz w:val="24"/>
          <w:szCs w:val="24"/>
        </w:rPr>
      </w:pPr>
      <w:r>
        <w:rPr>
          <w:rFonts w:ascii="Garamond" w:eastAsia="Garamond" w:hAnsi="Garamond" w:cs="Garamond"/>
          <w:sz w:val="24"/>
          <w:szCs w:val="24"/>
        </w:rPr>
        <w:t xml:space="preserve">Be it resolved that the Graduate Students’ </w:t>
      </w:r>
      <w:r w:rsidR="00CF1D12">
        <w:rPr>
          <w:rFonts w:ascii="Garamond" w:eastAsia="Garamond" w:hAnsi="Garamond" w:cs="Garamond"/>
          <w:sz w:val="24"/>
          <w:szCs w:val="24"/>
        </w:rPr>
        <w:t>Association condemns the Nova Sco</w:t>
      </w:r>
      <w:r>
        <w:rPr>
          <w:rFonts w:ascii="Garamond" w:eastAsia="Garamond" w:hAnsi="Garamond" w:cs="Garamond"/>
          <w:sz w:val="24"/>
          <w:szCs w:val="24"/>
        </w:rPr>
        <w:t xml:space="preserve">tia government’s decision </w:t>
      </w:r>
      <w:r w:rsidR="00CF1D12">
        <w:rPr>
          <w:rFonts w:ascii="Garamond" w:eastAsia="Garamond" w:hAnsi="Garamond" w:cs="Garamond"/>
          <w:sz w:val="24"/>
          <w:szCs w:val="24"/>
        </w:rPr>
        <w:t>t</w:t>
      </w:r>
      <w:r>
        <w:rPr>
          <w:rFonts w:ascii="Garamond" w:eastAsia="Garamond" w:hAnsi="Garamond" w:cs="Garamond"/>
          <w:sz w:val="24"/>
          <w:szCs w:val="24"/>
        </w:rPr>
        <w:t>o deregulate tuition fees; and</w:t>
      </w:r>
    </w:p>
    <w:p w:rsidR="00434476" w:rsidRDefault="00434476" w:rsidP="00434476">
      <w:pPr>
        <w:pStyle w:val="Normal1"/>
        <w:tabs>
          <w:tab w:val="left" w:pos="1980"/>
        </w:tabs>
        <w:spacing w:line="240" w:lineRule="auto"/>
        <w:ind w:left="720"/>
        <w:rPr>
          <w:rFonts w:ascii="Garamond" w:eastAsia="Garamond" w:hAnsi="Garamond" w:cs="Garamond"/>
          <w:sz w:val="24"/>
          <w:szCs w:val="24"/>
        </w:rPr>
      </w:pPr>
    </w:p>
    <w:p w:rsidR="00434476" w:rsidRDefault="00434476" w:rsidP="00434476">
      <w:pPr>
        <w:pStyle w:val="Normal1"/>
        <w:tabs>
          <w:tab w:val="left" w:pos="1980"/>
        </w:tabs>
        <w:spacing w:line="240" w:lineRule="auto"/>
        <w:ind w:left="720"/>
        <w:rPr>
          <w:rFonts w:ascii="Garamond" w:eastAsia="Garamond" w:hAnsi="Garamond" w:cs="Garamond"/>
          <w:sz w:val="24"/>
          <w:szCs w:val="24"/>
        </w:rPr>
      </w:pPr>
      <w:r>
        <w:rPr>
          <w:rFonts w:ascii="Garamond" w:eastAsia="Garamond" w:hAnsi="Garamond" w:cs="Garamond"/>
          <w:sz w:val="24"/>
          <w:szCs w:val="24"/>
        </w:rPr>
        <w:t xml:space="preserve">Be it further resolved that a letter be send to the Nova Scotia Minister for </w:t>
      </w:r>
      <w:r w:rsidR="0044251F">
        <w:rPr>
          <w:rFonts w:ascii="Garamond" w:eastAsia="Garamond" w:hAnsi="Garamond" w:cs="Garamond"/>
          <w:sz w:val="24"/>
          <w:szCs w:val="24"/>
        </w:rPr>
        <w:t>Labor</w:t>
      </w:r>
      <w:r>
        <w:rPr>
          <w:rFonts w:ascii="Garamond" w:eastAsia="Garamond" w:hAnsi="Garamond" w:cs="Garamond"/>
          <w:sz w:val="24"/>
          <w:szCs w:val="24"/>
        </w:rPr>
        <w:t xml:space="preserve"> and Advanced Education Kelly Regan, calling on </w:t>
      </w:r>
      <w:r w:rsidR="00CF1D12">
        <w:rPr>
          <w:rFonts w:ascii="Garamond" w:eastAsia="Garamond" w:hAnsi="Garamond" w:cs="Garamond"/>
          <w:sz w:val="24"/>
          <w:szCs w:val="24"/>
        </w:rPr>
        <w:t xml:space="preserve">the </w:t>
      </w:r>
      <w:r>
        <w:rPr>
          <w:rFonts w:ascii="Garamond" w:eastAsia="Garamond" w:hAnsi="Garamond" w:cs="Garamond"/>
          <w:sz w:val="24"/>
          <w:szCs w:val="24"/>
        </w:rPr>
        <w:t xml:space="preserve">Nova Scotia government to immediately cancel the tuition reset process, reduce tuition fees, </w:t>
      </w:r>
      <w:r w:rsidR="00CF1D12">
        <w:rPr>
          <w:rFonts w:ascii="Garamond" w:eastAsia="Garamond" w:hAnsi="Garamond" w:cs="Garamond"/>
          <w:sz w:val="24"/>
          <w:szCs w:val="24"/>
        </w:rPr>
        <w:t xml:space="preserve">and </w:t>
      </w:r>
      <w:r>
        <w:rPr>
          <w:rFonts w:ascii="Garamond" w:eastAsia="Garamond" w:hAnsi="Garamond" w:cs="Garamond"/>
          <w:sz w:val="24"/>
          <w:szCs w:val="24"/>
        </w:rPr>
        <w:t xml:space="preserve">restore public funding to universities. </w:t>
      </w:r>
    </w:p>
    <w:p w:rsidR="004948AB" w:rsidRDefault="004948AB" w:rsidP="00935C2F">
      <w:pPr>
        <w:pStyle w:val="Normal1"/>
        <w:tabs>
          <w:tab w:val="left" w:pos="1980"/>
        </w:tabs>
        <w:spacing w:line="240" w:lineRule="auto"/>
        <w:ind w:left="720"/>
        <w:rPr>
          <w:rFonts w:ascii="Garamond" w:eastAsia="Garamond" w:hAnsi="Garamond" w:cs="Garamond"/>
          <w:b/>
          <w:sz w:val="24"/>
          <w:szCs w:val="24"/>
        </w:rPr>
      </w:pPr>
    </w:p>
    <w:p w:rsidR="00FE1B94" w:rsidRDefault="00FE1B94" w:rsidP="00935C2F">
      <w:pPr>
        <w:pStyle w:val="Normal1"/>
        <w:tabs>
          <w:tab w:val="left" w:pos="1980"/>
        </w:tabs>
        <w:spacing w:line="240" w:lineRule="auto"/>
        <w:ind w:left="720"/>
        <w:rPr>
          <w:rFonts w:ascii="Garamond" w:eastAsia="Garamond" w:hAnsi="Garamond" w:cs="Garamond"/>
          <w:b/>
          <w:sz w:val="24"/>
          <w:szCs w:val="24"/>
        </w:rPr>
      </w:pPr>
      <w:r>
        <w:rPr>
          <w:rFonts w:ascii="Garamond" w:eastAsia="Garamond" w:hAnsi="Garamond" w:cs="Garamond"/>
          <w:b/>
          <w:sz w:val="24"/>
          <w:szCs w:val="24"/>
        </w:rPr>
        <w:t>CARRIED</w:t>
      </w:r>
    </w:p>
    <w:p w:rsidR="00FE1B94" w:rsidRPr="00FE1B94" w:rsidRDefault="00FE1B94" w:rsidP="0011004C">
      <w:pPr>
        <w:pStyle w:val="Normal1"/>
        <w:tabs>
          <w:tab w:val="left" w:pos="1980"/>
        </w:tabs>
        <w:spacing w:line="240" w:lineRule="auto"/>
        <w:ind w:left="1080"/>
        <w:rPr>
          <w:rFonts w:ascii="Garamond" w:eastAsia="Garamond" w:hAnsi="Garamond" w:cs="Garamond"/>
          <w:b/>
          <w:sz w:val="24"/>
          <w:szCs w:val="24"/>
        </w:rPr>
      </w:pPr>
    </w:p>
    <w:p w:rsidR="00DA2802" w:rsidRDefault="00D048B6" w:rsidP="004E5B4E">
      <w:pPr>
        <w:pStyle w:val="Normal1"/>
        <w:spacing w:line="240" w:lineRule="auto"/>
        <w:ind w:firstLine="720"/>
        <w:rPr>
          <w:rFonts w:ascii="Garamond" w:eastAsia="Garamond" w:hAnsi="Garamond" w:cs="Garamond"/>
          <w:b/>
          <w:sz w:val="24"/>
          <w:szCs w:val="24"/>
        </w:rPr>
      </w:pPr>
      <w:r>
        <w:rPr>
          <w:rFonts w:ascii="Garamond" w:eastAsia="Garamond" w:hAnsi="Garamond" w:cs="Garamond"/>
          <w:b/>
          <w:sz w:val="24"/>
          <w:szCs w:val="24"/>
        </w:rPr>
        <w:t>b</w:t>
      </w:r>
      <w:r w:rsidR="007440B5">
        <w:rPr>
          <w:rFonts w:ascii="Garamond" w:eastAsia="Garamond" w:hAnsi="Garamond" w:cs="Garamond"/>
          <w:b/>
          <w:sz w:val="24"/>
          <w:szCs w:val="24"/>
        </w:rPr>
        <w:t xml:space="preserve">) </w:t>
      </w:r>
      <w:r w:rsidR="00DA2802">
        <w:rPr>
          <w:rFonts w:ascii="Garamond" w:eastAsia="Garamond" w:hAnsi="Garamond" w:cs="Garamond"/>
          <w:b/>
          <w:sz w:val="24"/>
          <w:szCs w:val="24"/>
        </w:rPr>
        <w:t>Motion 08.12</w:t>
      </w:r>
      <w:r>
        <w:rPr>
          <w:rFonts w:ascii="Garamond" w:eastAsia="Garamond" w:hAnsi="Garamond" w:cs="Garamond"/>
          <w:b/>
          <w:sz w:val="24"/>
          <w:szCs w:val="24"/>
        </w:rPr>
        <w:t>.2015- 02</w:t>
      </w:r>
      <w:r w:rsidR="00CC774A" w:rsidRPr="004E5B4E">
        <w:rPr>
          <w:rFonts w:ascii="Garamond" w:eastAsia="Garamond" w:hAnsi="Garamond" w:cs="Garamond"/>
          <w:b/>
          <w:sz w:val="24"/>
          <w:szCs w:val="24"/>
        </w:rPr>
        <w:t xml:space="preserve">: </w:t>
      </w:r>
      <w:r w:rsidR="00DA2802" w:rsidRPr="00DA2802">
        <w:rPr>
          <w:rFonts w:ascii="Garamond" w:eastAsia="Garamond" w:hAnsi="Garamond" w:cs="Garamond"/>
          <w:b/>
          <w:sz w:val="24"/>
          <w:szCs w:val="24"/>
        </w:rPr>
        <w:t xml:space="preserve">Motion to oppose Windmill Developments/Dream </w:t>
      </w:r>
      <w:r w:rsidR="00DA2802">
        <w:rPr>
          <w:rFonts w:ascii="Garamond" w:eastAsia="Garamond" w:hAnsi="Garamond" w:cs="Garamond"/>
          <w:b/>
          <w:sz w:val="24"/>
          <w:szCs w:val="24"/>
        </w:rPr>
        <w:tab/>
      </w:r>
      <w:r w:rsidR="00DA2802" w:rsidRPr="00DA2802">
        <w:rPr>
          <w:rFonts w:ascii="Garamond" w:eastAsia="Garamond" w:hAnsi="Garamond" w:cs="Garamond"/>
          <w:b/>
          <w:sz w:val="24"/>
          <w:szCs w:val="24"/>
        </w:rPr>
        <w:t xml:space="preserve">Corporation and Hydro Ottawa's projects at </w:t>
      </w:r>
      <w:proofErr w:type="spellStart"/>
      <w:r w:rsidR="00DA2802" w:rsidRPr="00DA2802">
        <w:rPr>
          <w:rFonts w:ascii="Garamond" w:eastAsia="Garamond" w:hAnsi="Garamond" w:cs="Garamond"/>
          <w:b/>
          <w:sz w:val="24"/>
          <w:szCs w:val="24"/>
        </w:rPr>
        <w:t>Akikodjiwan</w:t>
      </w:r>
      <w:proofErr w:type="spellEnd"/>
      <w:r w:rsidR="00DA2802" w:rsidRPr="00DA2802">
        <w:rPr>
          <w:rFonts w:ascii="Garamond" w:eastAsia="Garamond" w:hAnsi="Garamond" w:cs="Garamond"/>
          <w:b/>
          <w:sz w:val="24"/>
          <w:szCs w:val="24"/>
        </w:rPr>
        <w:t xml:space="preserve"> (</w:t>
      </w:r>
      <w:proofErr w:type="spellStart"/>
      <w:r w:rsidR="00DA2802" w:rsidRPr="00DA2802">
        <w:rPr>
          <w:rFonts w:ascii="Garamond" w:eastAsia="Garamond" w:hAnsi="Garamond" w:cs="Garamond"/>
          <w:b/>
          <w:sz w:val="24"/>
          <w:szCs w:val="24"/>
        </w:rPr>
        <w:t>Chaudiere</w:t>
      </w:r>
      <w:proofErr w:type="spellEnd"/>
      <w:r w:rsidR="00DA2802" w:rsidRPr="00DA2802">
        <w:rPr>
          <w:rFonts w:ascii="Garamond" w:eastAsia="Garamond" w:hAnsi="Garamond" w:cs="Garamond"/>
          <w:b/>
          <w:sz w:val="24"/>
          <w:szCs w:val="24"/>
        </w:rPr>
        <w:t xml:space="preserve"> Falls area) in </w:t>
      </w:r>
      <w:r w:rsidR="00DA2802">
        <w:rPr>
          <w:rFonts w:ascii="Garamond" w:eastAsia="Garamond" w:hAnsi="Garamond" w:cs="Garamond"/>
          <w:b/>
          <w:sz w:val="24"/>
          <w:szCs w:val="24"/>
        </w:rPr>
        <w:tab/>
      </w:r>
      <w:r w:rsidR="00DA2802" w:rsidRPr="00DA2802">
        <w:rPr>
          <w:rFonts w:ascii="Garamond" w:eastAsia="Garamond" w:hAnsi="Garamond" w:cs="Garamond"/>
          <w:b/>
          <w:sz w:val="24"/>
          <w:szCs w:val="24"/>
        </w:rPr>
        <w:t>solidarity with the nine Algonquin nation communities.</w:t>
      </w:r>
    </w:p>
    <w:p w:rsidR="003B7CF8" w:rsidRDefault="00CC774A" w:rsidP="004E5B4E">
      <w:pPr>
        <w:pStyle w:val="Normal1"/>
        <w:spacing w:line="240" w:lineRule="auto"/>
        <w:ind w:firstLine="720"/>
      </w:pPr>
      <w:r w:rsidRPr="004E5B4E">
        <w:rPr>
          <w:rFonts w:ascii="Garamond" w:eastAsia="Garamond" w:hAnsi="Garamond" w:cs="Garamond"/>
          <w:b/>
          <w:sz w:val="24"/>
          <w:szCs w:val="24"/>
        </w:rPr>
        <w:t xml:space="preserve">Moved: </w:t>
      </w:r>
      <w:r w:rsidR="0041199E">
        <w:rPr>
          <w:rFonts w:ascii="Garamond" w:eastAsia="Garamond" w:hAnsi="Garamond" w:cs="Garamond"/>
          <w:sz w:val="24"/>
          <w:szCs w:val="24"/>
        </w:rPr>
        <w:t>James Arteaga (Canadian Studies)</w:t>
      </w:r>
    </w:p>
    <w:p w:rsidR="003B7CF8" w:rsidRDefault="00CC774A">
      <w:pPr>
        <w:pStyle w:val="Normal1"/>
        <w:spacing w:line="240" w:lineRule="auto"/>
        <w:ind w:left="360"/>
        <w:rPr>
          <w:rFonts w:ascii="Garamond" w:eastAsia="Garamond" w:hAnsi="Garamond" w:cs="Garamond"/>
          <w:sz w:val="24"/>
          <w:szCs w:val="24"/>
        </w:rPr>
      </w:pPr>
      <w:r>
        <w:rPr>
          <w:rFonts w:ascii="Garamond" w:eastAsia="Garamond" w:hAnsi="Garamond" w:cs="Garamond"/>
          <w:b/>
          <w:sz w:val="24"/>
          <w:szCs w:val="24"/>
        </w:rPr>
        <w:t xml:space="preserve">      Seconded:</w:t>
      </w:r>
      <w:r w:rsidR="0011004C">
        <w:rPr>
          <w:rFonts w:ascii="Garamond" w:eastAsia="Garamond" w:hAnsi="Garamond" w:cs="Garamond"/>
          <w:b/>
          <w:sz w:val="24"/>
          <w:szCs w:val="24"/>
        </w:rPr>
        <w:t xml:space="preserve"> </w:t>
      </w:r>
      <w:r w:rsidR="002668DE">
        <w:rPr>
          <w:rFonts w:ascii="Garamond" w:eastAsia="Garamond" w:hAnsi="Garamond" w:cs="Garamond"/>
          <w:sz w:val="24"/>
          <w:szCs w:val="24"/>
        </w:rPr>
        <w:t xml:space="preserve">Anna </w:t>
      </w:r>
      <w:proofErr w:type="spellStart"/>
      <w:r w:rsidR="002668DE">
        <w:rPr>
          <w:rFonts w:ascii="Garamond" w:eastAsia="Garamond" w:hAnsi="Garamond" w:cs="Garamond"/>
          <w:sz w:val="24"/>
          <w:szCs w:val="24"/>
        </w:rPr>
        <w:t>Hoque</w:t>
      </w:r>
      <w:proofErr w:type="spellEnd"/>
      <w:r w:rsidR="002668DE">
        <w:rPr>
          <w:rFonts w:ascii="Garamond" w:eastAsia="Garamond" w:hAnsi="Garamond" w:cs="Garamond"/>
          <w:sz w:val="24"/>
          <w:szCs w:val="24"/>
        </w:rPr>
        <w:t xml:space="preserve"> (Communications) </w:t>
      </w:r>
    </w:p>
    <w:p w:rsidR="003B7CF8" w:rsidRDefault="00BF4C03" w:rsidP="00FE1B94">
      <w:pPr>
        <w:pStyle w:val="Normal1"/>
        <w:spacing w:line="240" w:lineRule="auto"/>
        <w:ind w:left="360"/>
      </w:pPr>
      <w:r>
        <w:rPr>
          <w:rFonts w:ascii="Garamond" w:eastAsia="Garamond" w:hAnsi="Garamond" w:cs="Garamond"/>
          <w:b/>
          <w:sz w:val="24"/>
          <w:szCs w:val="24"/>
        </w:rPr>
        <w:tab/>
      </w:r>
      <w:r w:rsidR="00316BAB">
        <w:tab/>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Whereas the GSA recognizes and understands the </w:t>
      </w:r>
      <w:proofErr w:type="spellStart"/>
      <w:r w:rsidRPr="00A220B7">
        <w:rPr>
          <w:rFonts w:ascii="Garamond" w:hAnsi="Garamond"/>
          <w:sz w:val="24"/>
          <w:szCs w:val="24"/>
        </w:rPr>
        <w:t>unceded</w:t>
      </w:r>
      <w:proofErr w:type="spellEnd"/>
      <w:r w:rsidRPr="00A220B7">
        <w:rPr>
          <w:rFonts w:ascii="Garamond" w:hAnsi="Garamond"/>
          <w:sz w:val="24"/>
          <w:szCs w:val="24"/>
        </w:rPr>
        <w:t xml:space="preserve"> and </w:t>
      </w:r>
      <w:proofErr w:type="spellStart"/>
      <w:r w:rsidRPr="00A220B7">
        <w:rPr>
          <w:rFonts w:ascii="Garamond" w:hAnsi="Garamond"/>
          <w:sz w:val="24"/>
          <w:szCs w:val="24"/>
        </w:rPr>
        <w:t>unsurrendered</w:t>
      </w:r>
      <w:proofErr w:type="spellEnd"/>
      <w:r w:rsidRPr="00A220B7">
        <w:rPr>
          <w:rFonts w:ascii="Garamond" w:hAnsi="Garamond"/>
          <w:sz w:val="24"/>
          <w:szCs w:val="24"/>
        </w:rPr>
        <w:t xml:space="preserve"> status of these lands on which we live, work, and study, and actively and fully positions itself in solidarity with struggles for Algonquin nationhood; and</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Whereas the GSA recognizes we as students on </w:t>
      </w:r>
      <w:proofErr w:type="spellStart"/>
      <w:r w:rsidRPr="00A220B7">
        <w:rPr>
          <w:rFonts w:ascii="Garamond" w:hAnsi="Garamond"/>
          <w:sz w:val="24"/>
          <w:szCs w:val="24"/>
        </w:rPr>
        <w:t>unceded</w:t>
      </w:r>
      <w:proofErr w:type="spellEnd"/>
      <w:r w:rsidRPr="00A220B7">
        <w:rPr>
          <w:rFonts w:ascii="Garamond" w:hAnsi="Garamond"/>
          <w:sz w:val="24"/>
          <w:szCs w:val="24"/>
        </w:rPr>
        <w:t xml:space="preserve"> and </w:t>
      </w:r>
      <w:proofErr w:type="spellStart"/>
      <w:r w:rsidRPr="00A220B7">
        <w:rPr>
          <w:rFonts w:ascii="Garamond" w:hAnsi="Garamond"/>
          <w:sz w:val="24"/>
          <w:szCs w:val="24"/>
        </w:rPr>
        <w:t>unsurrendered</w:t>
      </w:r>
      <w:proofErr w:type="spellEnd"/>
      <w:r w:rsidRPr="00A220B7">
        <w:rPr>
          <w:rFonts w:ascii="Garamond" w:hAnsi="Garamond"/>
          <w:sz w:val="24"/>
          <w:szCs w:val="24"/>
        </w:rPr>
        <w:t xml:space="preserve"> Algonquin territory, continue to benefit from these ongoing processes of colonization through the use of stolen land and appropriation of Indigenous culture and knowledge; and </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Whereas the GSA opposes further colonization of Algonquin communities and lands, and has previously pledged to support all efforts to engage in the long process of reconciliation; and</w:t>
      </w:r>
    </w:p>
    <w:p w:rsidR="00A220B7" w:rsidRPr="00A220B7" w:rsidRDefault="00A220B7" w:rsidP="00A220B7">
      <w:pPr>
        <w:pStyle w:val="Normal1"/>
        <w:spacing w:line="240" w:lineRule="auto"/>
        <w:ind w:left="720"/>
        <w:rPr>
          <w:rFonts w:ascii="Garamond" w:hAnsi="Garamond"/>
          <w:sz w:val="24"/>
          <w:szCs w:val="24"/>
        </w:rPr>
      </w:pPr>
    </w:p>
    <w:p w:rsid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Whereas the GSA supports substantive and active steps towards decolonization of these lands, especially locally; and</w:t>
      </w:r>
    </w:p>
    <w:p w:rsidR="00CF1D12" w:rsidRPr="00A220B7" w:rsidRDefault="00CF1D12"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Whereas the GSA has already supported and endorsed the recommendations included in the Final Report of the Truth and Reconciliation Commission (TRC), which includes a call for Canadian society to implement the United Nations Declaration on the Rights of Indigenous Peoples (UNDRIP), and has formed a committee committed to the implementation of the TRC Final Report recommendations; and</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Whereas UNDRIP recognizes that “Indigenous peoples have the right to </w:t>
      </w:r>
      <w:r w:rsidR="0044251F" w:rsidRPr="00A220B7">
        <w:rPr>
          <w:rFonts w:ascii="Garamond" w:hAnsi="Garamond"/>
          <w:sz w:val="24"/>
          <w:szCs w:val="24"/>
        </w:rPr>
        <w:t>practice</w:t>
      </w:r>
      <w:r w:rsidRPr="00A220B7">
        <w:rPr>
          <w:rFonts w:ascii="Garamond" w:hAnsi="Garamond"/>
          <w:sz w:val="24"/>
          <w:szCs w:val="24"/>
        </w:rPr>
        <w:t xml:space="preserve"> and revitalize their cultural traditions and customs. This includes the right to maintain, protect and develop the past, present and future manifestations of their cultures, such as archaeological and historical sites.</w:t>
      </w:r>
      <w:r w:rsidR="0044251F" w:rsidRPr="00A220B7">
        <w:rPr>
          <w:rFonts w:ascii="Garamond" w:hAnsi="Garamond"/>
          <w:sz w:val="24"/>
          <w:szCs w:val="24"/>
        </w:rPr>
        <w:t>”</w:t>
      </w:r>
      <w:r w:rsidRPr="00A220B7">
        <w:rPr>
          <w:rFonts w:ascii="Garamond" w:hAnsi="Garamond"/>
          <w:sz w:val="24"/>
          <w:szCs w:val="24"/>
        </w:rPr>
        <w:t xml:space="preserve"> and</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Whereas the Windmill/Dream corporations and Hydro Ottawa projects at </w:t>
      </w:r>
      <w:proofErr w:type="spellStart"/>
      <w:r w:rsidRPr="00A220B7">
        <w:rPr>
          <w:rFonts w:ascii="Garamond" w:hAnsi="Garamond"/>
          <w:sz w:val="24"/>
          <w:szCs w:val="24"/>
        </w:rPr>
        <w:t>Akikodjiwan</w:t>
      </w:r>
      <w:proofErr w:type="spellEnd"/>
      <w:r w:rsidRPr="00A220B7">
        <w:rPr>
          <w:rFonts w:ascii="Garamond" w:hAnsi="Garamond"/>
          <w:sz w:val="24"/>
          <w:szCs w:val="24"/>
        </w:rPr>
        <w:t xml:space="preserve"> have been identified by the 43 constituent First Nations of the Assembly of First Nations of Quebec and Labrador (AFNQL) as in violation of these aforementioned rights recognized by both UNDRIP and the TRC; and</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Whereas Algonquin nation communities have issued a call for our “for individuals, groups and organizations to ENDORSE OUR LIST OF DEMANDS in order to build pressure on the federal, provincial, municipal governments and corporations, particularly the Windmill Development Group”</w:t>
      </w:r>
      <w:r w:rsidR="0044251F">
        <w:rPr>
          <w:rFonts w:ascii="Garamond" w:hAnsi="Garamond"/>
          <w:sz w:val="24"/>
          <w:szCs w:val="24"/>
        </w:rPr>
        <w:t>; and</w:t>
      </w:r>
    </w:p>
    <w:p w:rsidR="00A220B7" w:rsidRDefault="004E5B4E" w:rsidP="004E5B4E">
      <w:pPr>
        <w:pStyle w:val="Normal1"/>
        <w:spacing w:line="240" w:lineRule="auto"/>
        <w:rPr>
          <w:rFonts w:ascii="Garamond" w:eastAsia="Garamond" w:hAnsi="Garamond" w:cs="Garamond"/>
          <w:sz w:val="24"/>
          <w:szCs w:val="24"/>
        </w:rPr>
      </w:pPr>
      <w:r w:rsidRPr="00A220B7">
        <w:rPr>
          <w:rFonts w:ascii="Garamond" w:eastAsia="Garamond" w:hAnsi="Garamond" w:cs="Garamond"/>
          <w:sz w:val="24"/>
          <w:szCs w:val="24"/>
        </w:rPr>
        <w:tab/>
      </w:r>
    </w:p>
    <w:p w:rsidR="0044251F" w:rsidRPr="00A220B7" w:rsidRDefault="0044251F" w:rsidP="004E5B4E">
      <w:pPr>
        <w:pStyle w:val="Normal1"/>
        <w:spacing w:line="240" w:lineRule="auto"/>
        <w:rPr>
          <w:rFonts w:ascii="Garamond" w:eastAsia="Garamond" w:hAnsi="Garamond" w:cs="Garamond"/>
          <w:sz w:val="24"/>
          <w:szCs w:val="24"/>
        </w:rPr>
      </w:pPr>
      <w:r>
        <w:rPr>
          <w:rFonts w:ascii="Garamond" w:eastAsia="Garamond" w:hAnsi="Garamond" w:cs="Garamond"/>
          <w:sz w:val="24"/>
          <w:szCs w:val="24"/>
        </w:rPr>
        <w:tab/>
        <w:t>Whereas the demands of the Assembly of First Nations of Quebec-Labrador are:</w:t>
      </w:r>
    </w:p>
    <w:p w:rsidR="00A220B7" w:rsidRPr="0044251F" w:rsidRDefault="00A220B7" w:rsidP="0044251F">
      <w:pPr>
        <w:pStyle w:val="Normal1"/>
        <w:spacing w:line="240" w:lineRule="auto"/>
        <w:rPr>
          <w:rFonts w:ascii="Garamond" w:eastAsia="Garamond" w:hAnsi="Garamond" w:cs="Garamond"/>
        </w:rPr>
      </w:pPr>
      <w:r w:rsidRPr="00A220B7">
        <w:rPr>
          <w:rFonts w:ascii="Garamond" w:eastAsia="Garamond" w:hAnsi="Garamond" w:cs="Garamond"/>
          <w:sz w:val="24"/>
          <w:szCs w:val="24"/>
        </w:rPr>
        <w:tab/>
        <w:t>“</w:t>
      </w:r>
      <w:r w:rsidR="0044251F">
        <w:rPr>
          <w:rFonts w:ascii="Garamond" w:eastAsia="Garamond" w:hAnsi="Garamond" w:cs="Garamond"/>
          <w:sz w:val="24"/>
          <w:szCs w:val="24"/>
        </w:rPr>
        <w:t>T</w:t>
      </w:r>
      <w:r w:rsidR="0044251F" w:rsidRPr="00A220B7">
        <w:rPr>
          <w:rFonts w:ascii="Garamond" w:eastAsia="Garamond" w:hAnsi="Garamond" w:cs="Garamond"/>
          <w:sz w:val="24"/>
          <w:szCs w:val="24"/>
        </w:rPr>
        <w:t xml:space="preserve">herefore be it resolved </w:t>
      </w:r>
      <w:r w:rsidRPr="00A220B7">
        <w:rPr>
          <w:rFonts w:ascii="Garamond" w:eastAsia="Garamond" w:hAnsi="Garamond" w:cs="Garamond"/>
          <w:sz w:val="24"/>
          <w:szCs w:val="24"/>
        </w:rPr>
        <w:t>that the AFNQL Chiefs-in-Assembly:</w:t>
      </w:r>
      <w:r w:rsidRPr="00A220B7">
        <w:rPr>
          <w:rFonts w:ascii="Garamond" w:eastAsia="Garamond" w:hAnsi="Garamond" w:cs="Garamond"/>
          <w:bCs/>
          <w:sz w:val="24"/>
          <w:szCs w:val="24"/>
        </w:rPr>
        <w:t xml:space="preserve"> </w:t>
      </w:r>
    </w:p>
    <w:p w:rsidR="00A220B7" w:rsidRPr="00A220B7" w:rsidRDefault="00A220B7" w:rsidP="00A220B7">
      <w:pPr>
        <w:pStyle w:val="Normal1"/>
        <w:numPr>
          <w:ilvl w:val="0"/>
          <w:numId w:val="7"/>
        </w:numPr>
        <w:rPr>
          <w:rFonts w:ascii="Garamond" w:eastAsia="Garamond" w:hAnsi="Garamond" w:cs="Garamond"/>
          <w:sz w:val="24"/>
          <w:szCs w:val="24"/>
        </w:rPr>
      </w:pPr>
      <w:r w:rsidRPr="00A220B7">
        <w:rPr>
          <w:rFonts w:ascii="Garamond" w:eastAsia="Garamond" w:hAnsi="Garamond" w:cs="Garamond"/>
          <w:sz w:val="24"/>
          <w:szCs w:val="24"/>
        </w:rPr>
        <w:t xml:space="preserve">Call upon the governments of Canada, Quebec, Ontario, the National Capital Commission and the municipalities of Gatineau and Ottawa to immediately consult the Algonquin communities who form the Algonquin Nation regarding changes to the status of lands and islands within the Algonquin sacred area </w:t>
      </w:r>
      <w:proofErr w:type="spellStart"/>
      <w:r w:rsidRPr="00A220B7">
        <w:rPr>
          <w:rFonts w:ascii="Garamond" w:eastAsia="Garamond" w:hAnsi="Garamond" w:cs="Garamond"/>
          <w:sz w:val="24"/>
          <w:szCs w:val="24"/>
        </w:rPr>
        <w:t>Akikodjiwan</w:t>
      </w:r>
      <w:proofErr w:type="spellEnd"/>
      <w:r w:rsidRPr="00A220B7">
        <w:rPr>
          <w:rFonts w:ascii="Garamond" w:eastAsia="Garamond" w:hAnsi="Garamond" w:cs="Garamond"/>
          <w:sz w:val="24"/>
          <w:szCs w:val="24"/>
        </w:rPr>
        <w:t>; and</w:t>
      </w:r>
    </w:p>
    <w:p w:rsidR="00A220B7" w:rsidRPr="00A220B7" w:rsidRDefault="00A220B7" w:rsidP="00A220B7">
      <w:pPr>
        <w:pStyle w:val="Normal1"/>
        <w:numPr>
          <w:ilvl w:val="0"/>
          <w:numId w:val="7"/>
        </w:numPr>
        <w:rPr>
          <w:rFonts w:ascii="Garamond" w:eastAsia="Garamond" w:hAnsi="Garamond" w:cs="Garamond"/>
          <w:sz w:val="24"/>
          <w:szCs w:val="24"/>
        </w:rPr>
      </w:pPr>
      <w:r w:rsidRPr="00A220B7">
        <w:rPr>
          <w:rFonts w:ascii="Garamond" w:eastAsia="Garamond" w:hAnsi="Garamond" w:cs="Garamond"/>
          <w:sz w:val="24"/>
          <w:szCs w:val="24"/>
        </w:rPr>
        <w:t xml:space="preserve">Oppose the re-zoning of the sacred area </w:t>
      </w:r>
      <w:proofErr w:type="spellStart"/>
      <w:r w:rsidRPr="00A220B7">
        <w:rPr>
          <w:rFonts w:ascii="Garamond" w:eastAsia="Garamond" w:hAnsi="Garamond" w:cs="Garamond"/>
          <w:sz w:val="24"/>
          <w:szCs w:val="24"/>
        </w:rPr>
        <w:t>Akikodjiwan</w:t>
      </w:r>
      <w:proofErr w:type="spellEnd"/>
      <w:r w:rsidRPr="00A220B7">
        <w:rPr>
          <w:rFonts w:ascii="Garamond" w:eastAsia="Garamond" w:hAnsi="Garamond" w:cs="Garamond"/>
          <w:sz w:val="24"/>
          <w:szCs w:val="24"/>
        </w:rPr>
        <w:t xml:space="preserve"> (Gatineau Waterfront in Quebec and </w:t>
      </w:r>
      <w:proofErr w:type="spellStart"/>
      <w:r w:rsidRPr="00A220B7">
        <w:rPr>
          <w:rFonts w:ascii="Garamond" w:eastAsia="Garamond" w:hAnsi="Garamond" w:cs="Garamond"/>
          <w:sz w:val="24"/>
          <w:szCs w:val="24"/>
        </w:rPr>
        <w:t>Chaudiere</w:t>
      </w:r>
      <w:proofErr w:type="spellEnd"/>
      <w:r w:rsidRPr="00A220B7">
        <w:rPr>
          <w:rFonts w:ascii="Garamond" w:eastAsia="Garamond" w:hAnsi="Garamond" w:cs="Garamond"/>
          <w:sz w:val="24"/>
          <w:szCs w:val="24"/>
        </w:rPr>
        <w:t>, Albert and Victoria islands in Ontario) from parks and open space to mixed use due to the failure to consult and accommodate the Algonquin communities who form the Algonquin Nation; and</w:t>
      </w:r>
    </w:p>
    <w:p w:rsidR="00A220B7" w:rsidRPr="00A220B7" w:rsidRDefault="00A220B7" w:rsidP="00A220B7">
      <w:pPr>
        <w:pStyle w:val="Normal1"/>
        <w:numPr>
          <w:ilvl w:val="0"/>
          <w:numId w:val="7"/>
        </w:numPr>
        <w:rPr>
          <w:rFonts w:ascii="Garamond" w:eastAsia="Garamond" w:hAnsi="Garamond" w:cs="Garamond"/>
          <w:sz w:val="24"/>
          <w:szCs w:val="24"/>
        </w:rPr>
      </w:pPr>
      <w:r w:rsidRPr="00A220B7">
        <w:rPr>
          <w:rFonts w:ascii="Garamond" w:eastAsia="Garamond" w:hAnsi="Garamond" w:cs="Garamond"/>
          <w:sz w:val="24"/>
          <w:szCs w:val="24"/>
        </w:rPr>
        <w:t xml:space="preserve">the Algonquin Nation in their opposition to the Windmill Development Groups’ </w:t>
      </w:r>
      <w:proofErr w:type="spellStart"/>
      <w:r w:rsidRPr="00A220B7">
        <w:rPr>
          <w:rFonts w:ascii="Garamond" w:eastAsia="Garamond" w:hAnsi="Garamond" w:cs="Garamond"/>
          <w:sz w:val="24"/>
          <w:szCs w:val="24"/>
        </w:rPr>
        <w:t>Zibi</w:t>
      </w:r>
      <w:proofErr w:type="spellEnd"/>
      <w:r w:rsidRPr="00A220B7">
        <w:rPr>
          <w:rFonts w:ascii="Garamond" w:eastAsia="Garamond" w:hAnsi="Garamond" w:cs="Garamond"/>
          <w:sz w:val="24"/>
          <w:szCs w:val="24"/>
        </w:rPr>
        <w:t xml:space="preserve"> Project proceeding within the Algonquin sacred area </w:t>
      </w:r>
      <w:proofErr w:type="spellStart"/>
      <w:r w:rsidRPr="00A220B7">
        <w:rPr>
          <w:rFonts w:ascii="Garamond" w:eastAsia="Garamond" w:hAnsi="Garamond" w:cs="Garamond"/>
          <w:sz w:val="24"/>
          <w:szCs w:val="24"/>
        </w:rPr>
        <w:t>Akikokjiwan</w:t>
      </w:r>
      <w:proofErr w:type="spellEnd"/>
      <w:r w:rsidRPr="00A220B7">
        <w:rPr>
          <w:rFonts w:ascii="Garamond" w:eastAsia="Garamond" w:hAnsi="Garamond" w:cs="Garamond"/>
          <w:sz w:val="24"/>
          <w:szCs w:val="24"/>
        </w:rPr>
        <w:t xml:space="preserve"> unless and until the free, prior and informed consent of the Algonquin Nation is given;</w:t>
      </w:r>
    </w:p>
    <w:p w:rsidR="00A220B7" w:rsidRPr="00A220B7" w:rsidRDefault="00A220B7" w:rsidP="00A220B7">
      <w:pPr>
        <w:pStyle w:val="Normal1"/>
        <w:numPr>
          <w:ilvl w:val="0"/>
          <w:numId w:val="7"/>
        </w:numPr>
        <w:rPr>
          <w:rFonts w:ascii="Garamond" w:eastAsia="Garamond" w:hAnsi="Garamond" w:cs="Garamond"/>
          <w:sz w:val="24"/>
          <w:szCs w:val="24"/>
        </w:rPr>
      </w:pPr>
      <w:r w:rsidRPr="00A220B7">
        <w:rPr>
          <w:rFonts w:ascii="Garamond" w:eastAsia="Garamond" w:hAnsi="Garamond" w:cs="Garamond"/>
          <w:sz w:val="24"/>
          <w:szCs w:val="24"/>
        </w:rPr>
        <w:t xml:space="preserve">Support the Algonquin Nation in their demand for the Algonquin sacred area </w:t>
      </w:r>
      <w:proofErr w:type="spellStart"/>
      <w:r w:rsidRPr="00A220B7">
        <w:rPr>
          <w:rFonts w:ascii="Garamond" w:eastAsia="Garamond" w:hAnsi="Garamond" w:cs="Garamond"/>
          <w:sz w:val="24"/>
          <w:szCs w:val="24"/>
        </w:rPr>
        <w:t>Akikodjiwan</w:t>
      </w:r>
      <w:proofErr w:type="spellEnd"/>
      <w:r w:rsidRPr="00A220B7">
        <w:rPr>
          <w:rFonts w:ascii="Garamond" w:eastAsia="Garamond" w:hAnsi="Garamond" w:cs="Garamond"/>
          <w:sz w:val="24"/>
          <w:szCs w:val="24"/>
        </w:rPr>
        <w:t xml:space="preserve"> to be returned to the Algonquin Nation and controlled by an Algonquin controlled institution to be established by the legitimate Algonquin communities who form Algonquin Nation; and</w:t>
      </w:r>
    </w:p>
    <w:p w:rsidR="00A220B7" w:rsidRPr="00A220B7" w:rsidRDefault="00A220B7" w:rsidP="00A220B7">
      <w:pPr>
        <w:pStyle w:val="Normal1"/>
        <w:numPr>
          <w:ilvl w:val="0"/>
          <w:numId w:val="7"/>
        </w:numPr>
        <w:rPr>
          <w:rFonts w:ascii="Garamond" w:eastAsia="Garamond" w:hAnsi="Garamond" w:cs="Garamond"/>
          <w:sz w:val="24"/>
          <w:szCs w:val="24"/>
        </w:rPr>
      </w:pPr>
      <w:r w:rsidRPr="00A220B7">
        <w:rPr>
          <w:rFonts w:ascii="Garamond" w:eastAsia="Garamond" w:hAnsi="Garamond" w:cs="Garamond"/>
          <w:sz w:val="24"/>
          <w:szCs w:val="24"/>
        </w:rPr>
        <w:t xml:space="preserve">Support the Algonquin Nation in their demand for the governments of Canada, Ontario, Quebec, Ottawa and Gatineau to purchase any lands privately held within the Algonquin sacred area </w:t>
      </w:r>
      <w:proofErr w:type="spellStart"/>
      <w:r w:rsidRPr="00A220B7">
        <w:rPr>
          <w:rFonts w:ascii="Garamond" w:eastAsia="Garamond" w:hAnsi="Garamond" w:cs="Garamond"/>
          <w:sz w:val="24"/>
          <w:szCs w:val="24"/>
        </w:rPr>
        <w:t>Akikodjiwan</w:t>
      </w:r>
      <w:proofErr w:type="spellEnd"/>
      <w:r w:rsidRPr="00A220B7">
        <w:rPr>
          <w:rFonts w:ascii="Garamond" w:eastAsia="Garamond" w:hAnsi="Garamond" w:cs="Garamond"/>
          <w:sz w:val="24"/>
          <w:szCs w:val="24"/>
        </w:rPr>
        <w:t xml:space="preserve"> and return those lands to an Algonquin controlled institution to be established by the legitimate Algonquin First nations comprising the Algonquin Nation; and</w:t>
      </w:r>
    </w:p>
    <w:p w:rsidR="00A220B7" w:rsidRPr="00A220B7" w:rsidRDefault="00A220B7" w:rsidP="00A220B7">
      <w:pPr>
        <w:pStyle w:val="Normal1"/>
        <w:numPr>
          <w:ilvl w:val="0"/>
          <w:numId w:val="7"/>
        </w:numPr>
        <w:rPr>
          <w:rFonts w:ascii="Garamond" w:eastAsia="Garamond" w:hAnsi="Garamond" w:cs="Garamond"/>
          <w:sz w:val="24"/>
          <w:szCs w:val="24"/>
        </w:rPr>
      </w:pPr>
      <w:r w:rsidRPr="00A220B7">
        <w:rPr>
          <w:rFonts w:ascii="Garamond" w:eastAsia="Garamond" w:hAnsi="Garamond" w:cs="Garamond"/>
          <w:sz w:val="24"/>
          <w:szCs w:val="24"/>
        </w:rPr>
        <w:t xml:space="preserve">Call on the governments of Canada, Quebec, Ontario, the National Capital Commission and the municipalities of Gatineau and Ottawa to immediately contact the duly elected Algonquin Chiefs and Councils forming the Algonquin Nation to discuss the establishment of the proposed Algonquin Nation Cultural Park and Historic Commemoration Site to be established on part of the </w:t>
      </w:r>
      <w:proofErr w:type="spellStart"/>
      <w:r w:rsidRPr="00A220B7">
        <w:rPr>
          <w:rFonts w:ascii="Garamond" w:eastAsia="Garamond" w:hAnsi="Garamond" w:cs="Garamond"/>
          <w:sz w:val="24"/>
          <w:szCs w:val="24"/>
        </w:rPr>
        <w:t>Akikodjiwan</w:t>
      </w:r>
      <w:proofErr w:type="spellEnd"/>
      <w:r w:rsidRPr="00A220B7">
        <w:rPr>
          <w:rFonts w:ascii="Garamond" w:eastAsia="Garamond" w:hAnsi="Garamond" w:cs="Garamond"/>
          <w:sz w:val="24"/>
          <w:szCs w:val="24"/>
        </w:rPr>
        <w:t xml:space="preserve"> under an Algonquin controlled institution to be established by the legitimate Algonquin Communities who form the Algonquin Nations”</w:t>
      </w:r>
    </w:p>
    <w:p w:rsidR="00A220B7" w:rsidRDefault="00A220B7" w:rsidP="00A220B7">
      <w:pPr>
        <w:pStyle w:val="Normal1"/>
        <w:rPr>
          <w:rFonts w:ascii="Garamond" w:eastAsia="Garamond" w:hAnsi="Garamond" w:cs="Garamond"/>
          <w:sz w:val="24"/>
          <w:szCs w:val="24"/>
        </w:rPr>
      </w:pPr>
    </w:p>
    <w:p w:rsidR="0044251F" w:rsidRPr="0044251F" w:rsidRDefault="0044251F" w:rsidP="0044251F">
      <w:pPr>
        <w:pStyle w:val="Normal1"/>
        <w:spacing w:line="240" w:lineRule="auto"/>
        <w:ind w:left="720"/>
        <w:rPr>
          <w:rFonts w:ascii="Garamond" w:eastAsia="Garamond" w:hAnsi="Garamond" w:cs="Garamond"/>
          <w:sz w:val="24"/>
          <w:szCs w:val="24"/>
        </w:rPr>
      </w:pPr>
      <w:r w:rsidRPr="0044251F">
        <w:rPr>
          <w:rFonts w:ascii="Garamond" w:eastAsia="Garamond" w:hAnsi="Garamond" w:cs="Garamond"/>
          <w:bCs/>
          <w:sz w:val="24"/>
          <w:szCs w:val="24"/>
        </w:rPr>
        <w:t xml:space="preserve">Be it resolved </w:t>
      </w:r>
      <w:r w:rsidRPr="0044251F">
        <w:rPr>
          <w:rFonts w:ascii="Garamond" w:eastAsia="Garamond" w:hAnsi="Garamond" w:cs="Garamond"/>
          <w:sz w:val="24"/>
          <w:szCs w:val="24"/>
        </w:rPr>
        <w:t>that the GSA endorses and supports the demands of the Assembly of First Nations of Quebec-Labrador, representing 43 First Nations community including nine Algonquin nation communities, of November 19</w:t>
      </w:r>
      <w:r w:rsidRPr="0044251F">
        <w:rPr>
          <w:rFonts w:ascii="Garamond" w:eastAsia="Garamond" w:hAnsi="Garamond" w:cs="Garamond"/>
          <w:sz w:val="24"/>
          <w:szCs w:val="24"/>
          <w:vertAlign w:val="superscript"/>
        </w:rPr>
        <w:t>th</w:t>
      </w:r>
      <w:r w:rsidRPr="0044251F">
        <w:rPr>
          <w:rFonts w:ascii="Garamond" w:eastAsia="Garamond" w:hAnsi="Garamond" w:cs="Garamond"/>
          <w:sz w:val="24"/>
          <w:szCs w:val="24"/>
        </w:rPr>
        <w:t xml:space="preserve">, 2015 in opposition to the development of </w:t>
      </w:r>
      <w:proofErr w:type="spellStart"/>
      <w:r w:rsidRPr="0044251F">
        <w:rPr>
          <w:rFonts w:ascii="Garamond" w:eastAsia="Garamond" w:hAnsi="Garamond" w:cs="Garamond"/>
          <w:sz w:val="24"/>
          <w:szCs w:val="24"/>
        </w:rPr>
        <w:t>Akikodjiwan</w:t>
      </w:r>
      <w:proofErr w:type="spellEnd"/>
      <w:r w:rsidRPr="0044251F">
        <w:rPr>
          <w:rFonts w:ascii="Garamond" w:eastAsia="Garamond" w:hAnsi="Garamond" w:cs="Garamond"/>
          <w:sz w:val="24"/>
          <w:szCs w:val="24"/>
        </w:rPr>
        <w:t xml:space="preserve"> by Windmill/Drea</w:t>
      </w:r>
      <w:r>
        <w:rPr>
          <w:rFonts w:ascii="Garamond" w:eastAsia="Garamond" w:hAnsi="Garamond" w:cs="Garamond"/>
          <w:sz w:val="24"/>
          <w:szCs w:val="24"/>
        </w:rPr>
        <w:t>m corporations and Hydro Ottawa; and</w:t>
      </w:r>
    </w:p>
    <w:p w:rsidR="0044251F" w:rsidRPr="00A220B7" w:rsidRDefault="0044251F" w:rsidP="0044251F">
      <w:pPr>
        <w:pStyle w:val="Normal1"/>
        <w:ind w:left="720"/>
        <w:rPr>
          <w:rFonts w:ascii="Garamond" w:eastAsia="Garamond" w:hAnsi="Garamond" w:cs="Garamond"/>
          <w:sz w:val="24"/>
          <w:szCs w:val="24"/>
        </w:rPr>
      </w:pPr>
    </w:p>
    <w:p w:rsidR="00A220B7" w:rsidRPr="00A220B7" w:rsidRDefault="00A220B7" w:rsidP="00A220B7">
      <w:pPr>
        <w:pStyle w:val="Normal1"/>
        <w:ind w:left="720"/>
        <w:rPr>
          <w:rFonts w:ascii="Garamond" w:eastAsia="Garamond" w:hAnsi="Garamond" w:cs="Garamond"/>
          <w:sz w:val="24"/>
          <w:szCs w:val="24"/>
        </w:rPr>
      </w:pPr>
      <w:r w:rsidRPr="00A220B7">
        <w:rPr>
          <w:rFonts w:ascii="Garamond" w:eastAsia="Garamond" w:hAnsi="Garamond" w:cs="Garamond"/>
          <w:bCs/>
          <w:sz w:val="24"/>
          <w:szCs w:val="24"/>
        </w:rPr>
        <w:t>Be it further resolved</w:t>
      </w:r>
      <w:r w:rsidRPr="00A220B7">
        <w:rPr>
          <w:rFonts w:ascii="Garamond" w:eastAsia="Garamond" w:hAnsi="Garamond" w:cs="Garamond"/>
          <w:sz w:val="24"/>
          <w:szCs w:val="24"/>
        </w:rPr>
        <w:t xml:space="preserve"> that the GSA endorse and support a campaign to support the above positions and to oppose the plans of Windmill/Dream and Energy Ottawa for </w:t>
      </w:r>
      <w:proofErr w:type="spellStart"/>
      <w:r w:rsidRPr="00A220B7">
        <w:rPr>
          <w:rFonts w:ascii="Garamond" w:eastAsia="Garamond" w:hAnsi="Garamond" w:cs="Garamond"/>
          <w:sz w:val="24"/>
          <w:szCs w:val="24"/>
        </w:rPr>
        <w:t>Akikodjiwan</w:t>
      </w:r>
      <w:proofErr w:type="spellEnd"/>
      <w:r w:rsidRPr="00A220B7">
        <w:rPr>
          <w:rFonts w:ascii="Garamond" w:eastAsia="Garamond" w:hAnsi="Garamond" w:cs="Garamond"/>
          <w:sz w:val="24"/>
          <w:szCs w:val="24"/>
        </w:rPr>
        <w:t>, and ask its executive board to publically release a solidarity statement as requested by Algonquin nation communities; and</w:t>
      </w:r>
    </w:p>
    <w:p w:rsidR="00A220B7" w:rsidRDefault="00A220B7" w:rsidP="00A220B7">
      <w:pPr>
        <w:pStyle w:val="Normal1"/>
        <w:ind w:left="720"/>
        <w:rPr>
          <w:rFonts w:ascii="Garamond" w:eastAsia="Garamond" w:hAnsi="Garamond" w:cs="Garamond"/>
          <w:bCs/>
          <w:sz w:val="24"/>
          <w:szCs w:val="24"/>
        </w:rPr>
      </w:pPr>
    </w:p>
    <w:p w:rsidR="00A220B7" w:rsidRPr="00A220B7" w:rsidRDefault="00A220B7" w:rsidP="00A220B7">
      <w:pPr>
        <w:pStyle w:val="Normal1"/>
        <w:ind w:left="720"/>
        <w:rPr>
          <w:rFonts w:ascii="Garamond" w:eastAsia="Garamond" w:hAnsi="Garamond" w:cs="Garamond"/>
          <w:sz w:val="24"/>
          <w:szCs w:val="24"/>
        </w:rPr>
      </w:pPr>
      <w:r w:rsidRPr="00A220B7">
        <w:rPr>
          <w:rFonts w:ascii="Garamond" w:eastAsia="Garamond" w:hAnsi="Garamond" w:cs="Garamond"/>
          <w:bCs/>
          <w:sz w:val="24"/>
          <w:szCs w:val="24"/>
        </w:rPr>
        <w:t>Be it further resolved</w:t>
      </w:r>
      <w:r w:rsidRPr="00A220B7">
        <w:rPr>
          <w:rFonts w:ascii="Garamond" w:eastAsia="Garamond" w:hAnsi="Garamond" w:cs="Garamond"/>
          <w:sz w:val="24"/>
          <w:szCs w:val="24"/>
        </w:rPr>
        <w:t xml:space="preserve"> that the GSA endorse and support the student and </w:t>
      </w:r>
      <w:proofErr w:type="spellStart"/>
      <w:r w:rsidRPr="00A220B7">
        <w:rPr>
          <w:rFonts w:ascii="Garamond" w:eastAsia="Garamond" w:hAnsi="Garamond" w:cs="Garamond"/>
          <w:sz w:val="24"/>
          <w:szCs w:val="24"/>
        </w:rPr>
        <w:t>labour</w:t>
      </w:r>
      <w:proofErr w:type="spellEnd"/>
      <w:r w:rsidRPr="00A220B7">
        <w:rPr>
          <w:rFonts w:ascii="Garamond" w:eastAsia="Garamond" w:hAnsi="Garamond" w:cs="Garamond"/>
          <w:sz w:val="24"/>
          <w:szCs w:val="24"/>
        </w:rPr>
        <w:t xml:space="preserve"> committee formed to organize and coalesce settler solidarity with the Algonquin position, including committing $250 for a public teach-in event by Algonquin representatives in January; and</w:t>
      </w:r>
    </w:p>
    <w:p w:rsidR="00A220B7" w:rsidRDefault="00A220B7" w:rsidP="00A220B7">
      <w:pPr>
        <w:pStyle w:val="Normal1"/>
        <w:ind w:left="720"/>
        <w:rPr>
          <w:rFonts w:ascii="Garamond" w:eastAsia="Garamond" w:hAnsi="Garamond" w:cs="Garamond"/>
          <w:bCs/>
          <w:sz w:val="24"/>
          <w:szCs w:val="24"/>
        </w:rPr>
      </w:pPr>
    </w:p>
    <w:p w:rsidR="00A220B7" w:rsidRPr="00A220B7" w:rsidRDefault="00A220B7" w:rsidP="00A220B7">
      <w:pPr>
        <w:pStyle w:val="Normal1"/>
        <w:ind w:left="720"/>
        <w:rPr>
          <w:rFonts w:ascii="Garamond" w:eastAsia="Garamond" w:hAnsi="Garamond" w:cs="Garamond"/>
          <w:sz w:val="24"/>
          <w:szCs w:val="24"/>
        </w:rPr>
      </w:pPr>
      <w:r w:rsidRPr="00A220B7">
        <w:rPr>
          <w:rFonts w:ascii="Garamond" w:eastAsia="Garamond" w:hAnsi="Garamond" w:cs="Garamond"/>
          <w:bCs/>
          <w:sz w:val="24"/>
          <w:szCs w:val="24"/>
        </w:rPr>
        <w:t>Be it further resolved</w:t>
      </w:r>
      <w:r w:rsidRPr="00A220B7">
        <w:rPr>
          <w:rFonts w:ascii="Garamond" w:eastAsia="Garamond" w:hAnsi="Garamond" w:cs="Garamond"/>
          <w:sz w:val="24"/>
          <w:szCs w:val="24"/>
        </w:rPr>
        <w:t xml:space="preserve"> that the GSA send two GSA representatives to meetings of this committee in order to report back to and mobilize our membership around the campaign to oppose these projects; and</w:t>
      </w:r>
    </w:p>
    <w:p w:rsidR="00A220B7" w:rsidRDefault="00A220B7" w:rsidP="00A220B7">
      <w:pPr>
        <w:pStyle w:val="Normal1"/>
        <w:ind w:left="720"/>
        <w:rPr>
          <w:rFonts w:ascii="Garamond" w:eastAsia="Garamond" w:hAnsi="Garamond" w:cs="Garamond"/>
          <w:bCs/>
          <w:sz w:val="24"/>
          <w:szCs w:val="24"/>
        </w:rPr>
      </w:pPr>
    </w:p>
    <w:p w:rsidR="00A220B7" w:rsidRDefault="00A220B7" w:rsidP="00A220B7">
      <w:pPr>
        <w:pStyle w:val="Normal1"/>
        <w:ind w:left="720"/>
        <w:rPr>
          <w:rFonts w:ascii="Garamond" w:eastAsia="Garamond" w:hAnsi="Garamond" w:cs="Garamond"/>
          <w:sz w:val="24"/>
          <w:szCs w:val="24"/>
        </w:rPr>
      </w:pPr>
      <w:r w:rsidRPr="00A220B7">
        <w:rPr>
          <w:rFonts w:ascii="Garamond" w:eastAsia="Garamond" w:hAnsi="Garamond" w:cs="Garamond"/>
          <w:bCs/>
          <w:sz w:val="24"/>
          <w:szCs w:val="24"/>
        </w:rPr>
        <w:t>Be it further resolved</w:t>
      </w:r>
      <w:r w:rsidRPr="00A220B7">
        <w:rPr>
          <w:rFonts w:ascii="Garamond" w:eastAsia="Garamond" w:hAnsi="Garamond" w:cs="Garamond"/>
          <w:sz w:val="24"/>
          <w:szCs w:val="24"/>
        </w:rPr>
        <w:t xml:space="preserve"> that the GSA direct the GSA Council Executives to communicate this decision of the GSA Council by letter to the governments of Canada, Ontario, Quebec,</w:t>
      </w:r>
      <w:r w:rsidRPr="00A220B7">
        <w:rPr>
          <w:rFonts w:ascii="Garamond" w:eastAsia="Garamond" w:hAnsi="Garamond" w:cs="Garamond"/>
          <w:b/>
          <w:sz w:val="24"/>
          <w:szCs w:val="24"/>
        </w:rPr>
        <w:t xml:space="preserve"> </w:t>
      </w:r>
      <w:r w:rsidRPr="00A220B7">
        <w:rPr>
          <w:rFonts w:ascii="Garamond" w:eastAsia="Garamond" w:hAnsi="Garamond" w:cs="Garamond"/>
          <w:sz w:val="24"/>
          <w:szCs w:val="24"/>
        </w:rPr>
        <w:t>Ottawa, Gatineau, the National Capitol Commission and the Windmill Development Group.</w:t>
      </w:r>
    </w:p>
    <w:p w:rsidR="000E3F9D" w:rsidRPr="00A220B7" w:rsidRDefault="000E3F9D" w:rsidP="00A220B7">
      <w:pPr>
        <w:pStyle w:val="Normal1"/>
        <w:ind w:left="720"/>
        <w:rPr>
          <w:rFonts w:ascii="Garamond" w:eastAsia="Garamond" w:hAnsi="Garamond" w:cs="Garamond"/>
          <w:sz w:val="24"/>
          <w:szCs w:val="24"/>
        </w:rPr>
      </w:pPr>
    </w:p>
    <w:p w:rsidR="00FE1B94" w:rsidRPr="00FE1B94" w:rsidRDefault="004948AB" w:rsidP="00935C2F">
      <w:pPr>
        <w:pStyle w:val="Normal1"/>
        <w:spacing w:line="240" w:lineRule="auto"/>
        <w:rPr>
          <w:rFonts w:ascii="Garamond" w:eastAsia="Garamond" w:hAnsi="Garamond" w:cs="Garamond"/>
          <w:b/>
          <w:sz w:val="24"/>
          <w:szCs w:val="24"/>
        </w:rPr>
      </w:pPr>
      <w:r>
        <w:rPr>
          <w:rFonts w:ascii="Garamond" w:eastAsia="Garamond" w:hAnsi="Garamond" w:cs="Garamond"/>
          <w:b/>
          <w:sz w:val="24"/>
          <w:szCs w:val="24"/>
        </w:rPr>
        <w:tab/>
      </w:r>
      <w:r w:rsidR="00FE1B94" w:rsidRPr="00FE1B94">
        <w:rPr>
          <w:rFonts w:ascii="Garamond" w:eastAsia="Garamond" w:hAnsi="Garamond" w:cs="Garamond"/>
          <w:b/>
          <w:sz w:val="24"/>
          <w:szCs w:val="24"/>
        </w:rPr>
        <w:t>CARRIED</w:t>
      </w:r>
    </w:p>
    <w:p w:rsidR="00BF4C03" w:rsidRDefault="00BF4C03" w:rsidP="00DE03DA">
      <w:pPr>
        <w:pStyle w:val="Normal1"/>
        <w:spacing w:line="240" w:lineRule="auto"/>
        <w:ind w:left="720"/>
        <w:rPr>
          <w:rFonts w:ascii="Garamond" w:eastAsia="Garamond" w:hAnsi="Garamond" w:cs="Garamond"/>
          <w:b/>
          <w:sz w:val="24"/>
          <w:szCs w:val="24"/>
        </w:rPr>
      </w:pPr>
    </w:p>
    <w:p w:rsidR="003B7CF8" w:rsidRPr="00BF4C03" w:rsidRDefault="0044251F" w:rsidP="00BF4C03">
      <w:pPr>
        <w:pStyle w:val="Normal1"/>
        <w:spacing w:line="240" w:lineRule="auto"/>
        <w:ind w:left="360"/>
        <w:rPr>
          <w:rFonts w:ascii="Garamond" w:eastAsia="Garamond" w:hAnsi="Garamond" w:cs="Garamond"/>
          <w:b/>
          <w:sz w:val="24"/>
          <w:szCs w:val="24"/>
        </w:rPr>
      </w:pPr>
      <w:r w:rsidRPr="00BF4C03">
        <w:rPr>
          <w:rFonts w:ascii="Garamond" w:eastAsia="Garamond" w:hAnsi="Garamond" w:cs="Garamond"/>
          <w:b/>
          <w:sz w:val="24"/>
          <w:szCs w:val="24"/>
        </w:rPr>
        <w:t>c) Motion</w:t>
      </w:r>
      <w:r w:rsidR="00DA2802" w:rsidRPr="00BF4C03">
        <w:rPr>
          <w:rFonts w:ascii="Garamond" w:eastAsia="Garamond" w:hAnsi="Garamond" w:cs="Garamond"/>
          <w:b/>
          <w:sz w:val="24"/>
          <w:szCs w:val="24"/>
        </w:rPr>
        <w:t xml:space="preserve"> 08.12.</w:t>
      </w:r>
      <w:r w:rsidR="00D048B6" w:rsidRPr="00BF4C03">
        <w:rPr>
          <w:rFonts w:ascii="Garamond" w:eastAsia="Garamond" w:hAnsi="Garamond" w:cs="Garamond"/>
          <w:b/>
          <w:sz w:val="24"/>
          <w:szCs w:val="24"/>
        </w:rPr>
        <w:t>2015- 03</w:t>
      </w:r>
      <w:r w:rsidR="004E5B4E" w:rsidRPr="00BF4C03">
        <w:rPr>
          <w:rFonts w:ascii="Garamond" w:eastAsia="Garamond" w:hAnsi="Garamond" w:cs="Garamond"/>
          <w:b/>
          <w:sz w:val="24"/>
          <w:szCs w:val="24"/>
        </w:rPr>
        <w:t xml:space="preserve">: Motion to </w:t>
      </w:r>
      <w:r w:rsidR="0041199E" w:rsidRPr="00BF4C03">
        <w:rPr>
          <w:rFonts w:ascii="Garamond" w:eastAsia="Garamond" w:hAnsi="Garamond" w:cs="Garamond"/>
          <w:b/>
          <w:sz w:val="24"/>
          <w:szCs w:val="24"/>
        </w:rPr>
        <w:t xml:space="preserve">Support tuition freeze for all students in </w:t>
      </w:r>
      <w:r w:rsidR="0041199E" w:rsidRPr="00BF4C03">
        <w:rPr>
          <w:rFonts w:ascii="Garamond" w:eastAsia="Garamond" w:hAnsi="Garamond" w:cs="Garamond"/>
          <w:b/>
          <w:sz w:val="24"/>
          <w:szCs w:val="24"/>
        </w:rPr>
        <w:tab/>
        <w:t>Newfoundland and Labrador</w:t>
      </w:r>
    </w:p>
    <w:p w:rsidR="003B7CF8" w:rsidRDefault="00CC774A">
      <w:pPr>
        <w:pStyle w:val="Normal1"/>
        <w:spacing w:line="240" w:lineRule="auto"/>
      </w:pPr>
      <w:r>
        <w:rPr>
          <w:rFonts w:ascii="Garamond" w:eastAsia="Garamond" w:hAnsi="Garamond" w:cs="Garamond"/>
          <w:b/>
          <w:sz w:val="24"/>
          <w:szCs w:val="24"/>
        </w:rPr>
        <w:t xml:space="preserve">         </w:t>
      </w:r>
      <w:r w:rsidR="004E5B4E">
        <w:rPr>
          <w:rFonts w:ascii="Garamond" w:eastAsia="Garamond" w:hAnsi="Garamond" w:cs="Garamond"/>
          <w:b/>
          <w:sz w:val="24"/>
          <w:szCs w:val="24"/>
        </w:rPr>
        <w:t xml:space="preserve">  </w:t>
      </w:r>
      <w:r>
        <w:rPr>
          <w:rFonts w:ascii="Garamond" w:eastAsia="Garamond" w:hAnsi="Garamond" w:cs="Garamond"/>
          <w:b/>
          <w:sz w:val="24"/>
          <w:szCs w:val="24"/>
        </w:rPr>
        <w:t xml:space="preserve"> Moved: </w:t>
      </w:r>
      <w:r w:rsidR="0041199E">
        <w:rPr>
          <w:rFonts w:ascii="Garamond" w:eastAsia="Garamond" w:hAnsi="Garamond" w:cs="Garamond"/>
          <w:sz w:val="24"/>
          <w:szCs w:val="24"/>
        </w:rPr>
        <w:t xml:space="preserve">Roxana </w:t>
      </w:r>
      <w:proofErr w:type="spellStart"/>
      <w:r w:rsidR="0041199E">
        <w:rPr>
          <w:rFonts w:ascii="Garamond" w:eastAsia="Garamond" w:hAnsi="Garamond" w:cs="Garamond"/>
          <w:sz w:val="24"/>
          <w:szCs w:val="24"/>
        </w:rPr>
        <w:t>Barcelo</w:t>
      </w:r>
      <w:proofErr w:type="spellEnd"/>
      <w:r w:rsidR="0041199E">
        <w:rPr>
          <w:rFonts w:ascii="Garamond" w:eastAsia="Garamond" w:hAnsi="Garamond" w:cs="Garamond"/>
          <w:sz w:val="24"/>
          <w:szCs w:val="24"/>
        </w:rPr>
        <w:t>- Singh (VP Finance)</w:t>
      </w:r>
    </w:p>
    <w:p w:rsidR="003B7CF8" w:rsidRDefault="00CC774A">
      <w:pPr>
        <w:pStyle w:val="Normal1"/>
        <w:spacing w:line="240" w:lineRule="auto"/>
      </w:pPr>
      <w:r>
        <w:rPr>
          <w:rFonts w:ascii="Garamond" w:eastAsia="Garamond" w:hAnsi="Garamond" w:cs="Garamond"/>
          <w:b/>
          <w:sz w:val="24"/>
          <w:szCs w:val="24"/>
        </w:rPr>
        <w:t xml:space="preserve">        </w:t>
      </w:r>
      <w:r w:rsidR="004E5B4E">
        <w:rPr>
          <w:rFonts w:ascii="Garamond" w:eastAsia="Garamond" w:hAnsi="Garamond" w:cs="Garamond"/>
          <w:b/>
          <w:sz w:val="24"/>
          <w:szCs w:val="24"/>
        </w:rPr>
        <w:t xml:space="preserve">  </w:t>
      </w:r>
      <w:r>
        <w:rPr>
          <w:rFonts w:ascii="Garamond" w:eastAsia="Garamond" w:hAnsi="Garamond" w:cs="Garamond"/>
          <w:b/>
          <w:sz w:val="24"/>
          <w:szCs w:val="24"/>
        </w:rPr>
        <w:t xml:space="preserve">  Seconded: </w:t>
      </w:r>
      <w:r w:rsidR="00BF4C03" w:rsidRPr="00BF4C03">
        <w:rPr>
          <w:rFonts w:ascii="Garamond" w:eastAsia="Garamond" w:hAnsi="Garamond" w:cs="Garamond"/>
          <w:sz w:val="24"/>
          <w:szCs w:val="24"/>
        </w:rPr>
        <w:t>Bonnie Bates (History)</w:t>
      </w:r>
    </w:p>
    <w:p w:rsidR="00D048B6" w:rsidRDefault="00985561" w:rsidP="00DA2802">
      <w:pPr>
        <w:pStyle w:val="Normal1"/>
        <w:spacing w:line="240" w:lineRule="auto"/>
      </w:pPr>
      <w:r>
        <w:t xml:space="preserve"> </w:t>
      </w:r>
    </w:p>
    <w:p w:rsidR="004A4F66" w:rsidRPr="00A220B7" w:rsidRDefault="004A4F66" w:rsidP="00DA2802">
      <w:pPr>
        <w:pStyle w:val="Normal1"/>
        <w:spacing w:line="240" w:lineRule="auto"/>
        <w:rPr>
          <w:rFonts w:ascii="Garamond" w:hAnsi="Garamond"/>
          <w:sz w:val="24"/>
          <w:szCs w:val="24"/>
        </w:rPr>
      </w:pPr>
      <w:r>
        <w:tab/>
      </w:r>
      <w:r w:rsidRPr="00A220B7">
        <w:rPr>
          <w:rFonts w:ascii="Garamond" w:hAnsi="Garamond"/>
          <w:sz w:val="24"/>
          <w:szCs w:val="24"/>
        </w:rPr>
        <w:t xml:space="preserve">Whereas the province of Newfoundland and Labrador has been an example of </w:t>
      </w:r>
      <w:r w:rsidRPr="00A220B7">
        <w:rPr>
          <w:rFonts w:ascii="Garamond" w:hAnsi="Garamond"/>
          <w:sz w:val="24"/>
          <w:szCs w:val="24"/>
        </w:rPr>
        <w:tab/>
        <w:t xml:space="preserve">accessible education to the rest of Canada with the most affordable post-secondary in </w:t>
      </w:r>
      <w:r w:rsidRPr="00A220B7">
        <w:rPr>
          <w:rFonts w:ascii="Garamond" w:hAnsi="Garamond"/>
          <w:sz w:val="24"/>
          <w:szCs w:val="24"/>
        </w:rPr>
        <w:tab/>
        <w:t>the country, in part due to a 15 year tuition fee freeze;</w:t>
      </w:r>
      <w:r w:rsidR="00CF1D12">
        <w:rPr>
          <w:rFonts w:ascii="Garamond" w:hAnsi="Garamond"/>
          <w:sz w:val="24"/>
          <w:szCs w:val="24"/>
        </w:rPr>
        <w:t xml:space="preserve"> </w:t>
      </w:r>
      <w:r w:rsidRPr="00A220B7">
        <w:rPr>
          <w:rFonts w:ascii="Garamond" w:hAnsi="Garamond"/>
          <w:sz w:val="24"/>
          <w:szCs w:val="24"/>
        </w:rPr>
        <w:t>and</w:t>
      </w:r>
    </w:p>
    <w:p w:rsidR="004A4F66" w:rsidRPr="00A220B7" w:rsidRDefault="004A4F66" w:rsidP="00DA2802">
      <w:pPr>
        <w:pStyle w:val="Normal1"/>
        <w:spacing w:line="240" w:lineRule="auto"/>
        <w:rPr>
          <w:rFonts w:ascii="Garamond" w:hAnsi="Garamond"/>
          <w:sz w:val="24"/>
          <w:szCs w:val="24"/>
        </w:rPr>
      </w:pPr>
    </w:p>
    <w:p w:rsidR="004A4F66" w:rsidRPr="00A220B7" w:rsidRDefault="004A4F66" w:rsidP="00DA2802">
      <w:pPr>
        <w:pStyle w:val="Normal1"/>
        <w:spacing w:line="240" w:lineRule="auto"/>
        <w:rPr>
          <w:rFonts w:ascii="Garamond" w:eastAsia="Garamond" w:hAnsi="Garamond" w:cs="Garamond"/>
          <w:sz w:val="24"/>
          <w:szCs w:val="24"/>
        </w:rPr>
      </w:pPr>
      <w:r w:rsidRPr="00A220B7">
        <w:rPr>
          <w:rFonts w:ascii="Garamond" w:eastAsia="Garamond" w:hAnsi="Garamond" w:cs="Garamond"/>
          <w:sz w:val="24"/>
          <w:szCs w:val="24"/>
        </w:rPr>
        <w:tab/>
        <w:t xml:space="preserve">Whereas the most recent public opinion polling indicates that 82% of Newfoundlanders and </w:t>
      </w:r>
      <w:r w:rsidR="00A220B7">
        <w:rPr>
          <w:rFonts w:ascii="Garamond" w:eastAsia="Garamond" w:hAnsi="Garamond" w:cs="Garamond"/>
          <w:sz w:val="24"/>
          <w:szCs w:val="24"/>
        </w:rPr>
        <w:tab/>
      </w:r>
      <w:proofErr w:type="spellStart"/>
      <w:r w:rsidRPr="00A220B7">
        <w:rPr>
          <w:rFonts w:ascii="Garamond" w:eastAsia="Garamond" w:hAnsi="Garamond" w:cs="Garamond"/>
          <w:sz w:val="24"/>
          <w:szCs w:val="24"/>
        </w:rPr>
        <w:t>Labradorians</w:t>
      </w:r>
      <w:proofErr w:type="spellEnd"/>
      <w:r w:rsidRPr="00A220B7">
        <w:rPr>
          <w:rFonts w:ascii="Garamond" w:eastAsia="Garamond" w:hAnsi="Garamond" w:cs="Garamond"/>
          <w:sz w:val="24"/>
          <w:szCs w:val="24"/>
        </w:rPr>
        <w:t xml:space="preserve"> are in </w:t>
      </w:r>
      <w:r w:rsidR="0044251F" w:rsidRPr="00A220B7">
        <w:rPr>
          <w:rFonts w:ascii="Garamond" w:eastAsia="Garamond" w:hAnsi="Garamond" w:cs="Garamond"/>
          <w:sz w:val="24"/>
          <w:szCs w:val="24"/>
        </w:rPr>
        <w:t>favor</w:t>
      </w:r>
      <w:r w:rsidRPr="00A220B7">
        <w:rPr>
          <w:rFonts w:ascii="Garamond" w:eastAsia="Garamond" w:hAnsi="Garamond" w:cs="Garamond"/>
          <w:sz w:val="24"/>
          <w:szCs w:val="24"/>
        </w:rPr>
        <w:t xml:space="preserve"> of maintaining the tuition fee freeze and 85% believe in free </w:t>
      </w:r>
      <w:r w:rsidR="00A220B7">
        <w:rPr>
          <w:rFonts w:ascii="Garamond" w:eastAsia="Garamond" w:hAnsi="Garamond" w:cs="Garamond"/>
          <w:sz w:val="24"/>
          <w:szCs w:val="24"/>
        </w:rPr>
        <w:tab/>
      </w:r>
      <w:r w:rsidRPr="00A220B7">
        <w:rPr>
          <w:rFonts w:ascii="Garamond" w:eastAsia="Garamond" w:hAnsi="Garamond" w:cs="Garamond"/>
          <w:sz w:val="24"/>
          <w:szCs w:val="24"/>
        </w:rPr>
        <w:t>education;</w:t>
      </w:r>
      <w:r w:rsidR="00CF1D12">
        <w:rPr>
          <w:rFonts w:ascii="Garamond" w:eastAsia="Garamond" w:hAnsi="Garamond" w:cs="Garamond"/>
          <w:sz w:val="24"/>
          <w:szCs w:val="24"/>
        </w:rPr>
        <w:t xml:space="preserve"> </w:t>
      </w:r>
      <w:r w:rsidRPr="00A220B7">
        <w:rPr>
          <w:rFonts w:ascii="Garamond" w:eastAsia="Garamond" w:hAnsi="Garamond" w:cs="Garamond"/>
          <w:sz w:val="24"/>
          <w:szCs w:val="24"/>
        </w:rPr>
        <w:t>and</w:t>
      </w:r>
    </w:p>
    <w:p w:rsidR="00A220B7" w:rsidRDefault="004A4F66" w:rsidP="00DA2802">
      <w:pPr>
        <w:pStyle w:val="Normal1"/>
        <w:spacing w:line="240" w:lineRule="auto"/>
        <w:rPr>
          <w:rFonts w:ascii="Garamond" w:eastAsia="Garamond" w:hAnsi="Garamond" w:cs="Garamond"/>
          <w:sz w:val="24"/>
          <w:szCs w:val="24"/>
        </w:rPr>
      </w:pPr>
      <w:r w:rsidRPr="00A220B7">
        <w:rPr>
          <w:rFonts w:ascii="Garamond" w:eastAsia="Garamond" w:hAnsi="Garamond" w:cs="Garamond"/>
          <w:sz w:val="24"/>
          <w:szCs w:val="24"/>
        </w:rPr>
        <w:tab/>
      </w:r>
    </w:p>
    <w:p w:rsidR="00CF1D12" w:rsidRDefault="00A220B7" w:rsidP="00CF1D12">
      <w:pPr>
        <w:pStyle w:val="Normal1"/>
        <w:spacing w:line="240" w:lineRule="auto"/>
        <w:rPr>
          <w:rFonts w:ascii="Garamond" w:eastAsia="Garamond" w:hAnsi="Garamond" w:cs="Garamond"/>
          <w:sz w:val="24"/>
          <w:szCs w:val="24"/>
        </w:rPr>
      </w:pPr>
      <w:r>
        <w:rPr>
          <w:rFonts w:ascii="Garamond" w:eastAsia="Garamond" w:hAnsi="Garamond" w:cs="Garamond"/>
          <w:sz w:val="24"/>
          <w:szCs w:val="24"/>
        </w:rPr>
        <w:tab/>
      </w:r>
      <w:r w:rsidR="00626B9D" w:rsidRPr="00A220B7">
        <w:rPr>
          <w:rFonts w:ascii="Garamond" w:eastAsia="Garamond" w:hAnsi="Garamond" w:cs="Garamond"/>
          <w:sz w:val="24"/>
          <w:szCs w:val="24"/>
        </w:rPr>
        <w:t xml:space="preserve">Whereas the 2015 Newfoundland and Labrador Provincial Budget cut more than $20 </w:t>
      </w:r>
      <w:r w:rsidR="00626B9D" w:rsidRPr="00A220B7">
        <w:rPr>
          <w:rFonts w:ascii="Garamond" w:eastAsia="Garamond" w:hAnsi="Garamond" w:cs="Garamond"/>
          <w:sz w:val="24"/>
          <w:szCs w:val="24"/>
        </w:rPr>
        <w:tab/>
        <w:t>million in core-operating funding to Me</w:t>
      </w:r>
      <w:r w:rsidR="00CF1D12">
        <w:rPr>
          <w:rFonts w:ascii="Garamond" w:eastAsia="Garamond" w:hAnsi="Garamond" w:cs="Garamond"/>
          <w:sz w:val="24"/>
          <w:szCs w:val="24"/>
        </w:rPr>
        <w:t xml:space="preserve">morial University, and increased tuition by 30% for </w:t>
      </w:r>
    </w:p>
    <w:p w:rsidR="004A4F66" w:rsidRPr="00A220B7" w:rsidRDefault="0044251F" w:rsidP="00CF1D12">
      <w:pPr>
        <w:pStyle w:val="Normal1"/>
        <w:spacing w:line="240" w:lineRule="auto"/>
        <w:ind w:firstLine="720"/>
        <w:rPr>
          <w:rFonts w:ascii="Garamond" w:eastAsia="Garamond" w:hAnsi="Garamond" w:cs="Garamond"/>
          <w:sz w:val="24"/>
          <w:szCs w:val="24"/>
        </w:rPr>
      </w:pPr>
      <w:r>
        <w:rPr>
          <w:rFonts w:ascii="Garamond" w:eastAsia="Garamond" w:hAnsi="Garamond" w:cs="Garamond"/>
          <w:sz w:val="24"/>
          <w:szCs w:val="24"/>
        </w:rPr>
        <w:t>Graduate and I</w:t>
      </w:r>
      <w:r w:rsidR="00CF1D12">
        <w:rPr>
          <w:rFonts w:ascii="Garamond" w:eastAsia="Garamond" w:hAnsi="Garamond" w:cs="Garamond"/>
          <w:sz w:val="24"/>
          <w:szCs w:val="24"/>
        </w:rPr>
        <w:t>nternational students; and</w:t>
      </w:r>
    </w:p>
    <w:p w:rsidR="00626B9D" w:rsidRPr="00A220B7" w:rsidRDefault="00626B9D" w:rsidP="00DA2802">
      <w:pPr>
        <w:pStyle w:val="Normal1"/>
        <w:spacing w:line="240" w:lineRule="auto"/>
        <w:rPr>
          <w:rFonts w:ascii="Garamond" w:eastAsia="Garamond" w:hAnsi="Garamond" w:cs="Garamond"/>
          <w:sz w:val="24"/>
          <w:szCs w:val="24"/>
        </w:rPr>
      </w:pPr>
    </w:p>
    <w:p w:rsidR="00CF1D12" w:rsidRDefault="00626B9D" w:rsidP="00CF1D12">
      <w:pPr>
        <w:pStyle w:val="Normal1"/>
        <w:spacing w:line="240" w:lineRule="auto"/>
        <w:ind w:left="720"/>
        <w:rPr>
          <w:rFonts w:ascii="Garamond" w:eastAsia="Garamond" w:hAnsi="Garamond" w:cs="Garamond"/>
          <w:sz w:val="24"/>
          <w:szCs w:val="24"/>
        </w:rPr>
      </w:pPr>
      <w:r w:rsidRPr="00A220B7">
        <w:rPr>
          <w:rFonts w:ascii="Garamond" w:eastAsia="Garamond" w:hAnsi="Garamond" w:cs="Garamond"/>
          <w:sz w:val="24"/>
          <w:szCs w:val="24"/>
        </w:rPr>
        <w:t xml:space="preserve">Whereas </w:t>
      </w:r>
      <w:r w:rsidR="00CF1D12">
        <w:rPr>
          <w:rFonts w:ascii="Garamond" w:eastAsia="Garamond" w:hAnsi="Garamond" w:cs="Garamond"/>
          <w:sz w:val="24"/>
          <w:szCs w:val="24"/>
        </w:rPr>
        <w:t>the provincial Liberal Party, which recently won a majority government in the</w:t>
      </w:r>
      <w:r w:rsidRPr="00A220B7">
        <w:rPr>
          <w:rFonts w:ascii="Garamond" w:eastAsia="Garamond" w:hAnsi="Garamond" w:cs="Garamond"/>
          <w:sz w:val="24"/>
          <w:szCs w:val="24"/>
        </w:rPr>
        <w:t xml:space="preserve"> provincial election</w:t>
      </w:r>
      <w:r w:rsidR="00CF1D12">
        <w:rPr>
          <w:rFonts w:ascii="Garamond" w:eastAsia="Garamond" w:hAnsi="Garamond" w:cs="Garamond"/>
          <w:sz w:val="24"/>
          <w:szCs w:val="24"/>
        </w:rPr>
        <w:t>, has not made any tangible commitments to keep the tuition freeze for all students, nor to restore the harmful funding cuts to colleges and universities; therefore</w:t>
      </w:r>
    </w:p>
    <w:p w:rsidR="00626B9D" w:rsidRPr="00A220B7" w:rsidRDefault="00626B9D" w:rsidP="00DA2802">
      <w:pPr>
        <w:pStyle w:val="Normal1"/>
        <w:spacing w:line="240" w:lineRule="auto"/>
        <w:rPr>
          <w:rFonts w:ascii="Garamond" w:eastAsia="Garamond" w:hAnsi="Garamond" w:cs="Garamond"/>
          <w:sz w:val="24"/>
          <w:szCs w:val="24"/>
        </w:rPr>
      </w:pPr>
    </w:p>
    <w:p w:rsidR="00626B9D" w:rsidRPr="00A220B7" w:rsidRDefault="00626B9D" w:rsidP="00DA2802">
      <w:pPr>
        <w:pStyle w:val="Normal1"/>
        <w:spacing w:line="240" w:lineRule="auto"/>
        <w:rPr>
          <w:rFonts w:ascii="Garamond" w:eastAsia="Garamond" w:hAnsi="Garamond" w:cs="Garamond"/>
          <w:sz w:val="24"/>
          <w:szCs w:val="24"/>
        </w:rPr>
      </w:pPr>
    </w:p>
    <w:p w:rsidR="00626B9D" w:rsidRPr="00A220B7" w:rsidRDefault="00626B9D" w:rsidP="00CF1D12">
      <w:pPr>
        <w:pStyle w:val="Normal1"/>
        <w:spacing w:line="240" w:lineRule="auto"/>
        <w:ind w:left="720"/>
        <w:rPr>
          <w:rFonts w:ascii="Garamond" w:eastAsia="Garamond" w:hAnsi="Garamond" w:cs="Garamond"/>
          <w:sz w:val="24"/>
          <w:szCs w:val="24"/>
        </w:rPr>
      </w:pPr>
      <w:r w:rsidRPr="00A220B7">
        <w:rPr>
          <w:rFonts w:ascii="Garamond" w:eastAsia="Garamond" w:hAnsi="Garamond" w:cs="Garamond"/>
          <w:sz w:val="24"/>
          <w:szCs w:val="24"/>
        </w:rPr>
        <w:t>Be it resol</w:t>
      </w:r>
      <w:r w:rsidR="00CF1D12">
        <w:rPr>
          <w:rFonts w:ascii="Garamond" w:eastAsia="Garamond" w:hAnsi="Garamond" w:cs="Garamond"/>
          <w:sz w:val="24"/>
          <w:szCs w:val="24"/>
        </w:rPr>
        <w:t>ved that</w:t>
      </w:r>
      <w:r w:rsidRPr="00A220B7">
        <w:rPr>
          <w:rFonts w:ascii="Garamond" w:eastAsia="Garamond" w:hAnsi="Garamond" w:cs="Garamond"/>
          <w:sz w:val="24"/>
          <w:szCs w:val="24"/>
        </w:rPr>
        <w:t xml:space="preserve"> the </w:t>
      </w:r>
      <w:r w:rsidR="00CF1D12">
        <w:rPr>
          <w:rFonts w:ascii="Garamond" w:eastAsia="Garamond" w:hAnsi="Garamond" w:cs="Garamond"/>
          <w:sz w:val="24"/>
          <w:szCs w:val="24"/>
        </w:rPr>
        <w:t>GSA</w:t>
      </w:r>
      <w:r w:rsidRPr="00A220B7">
        <w:rPr>
          <w:rFonts w:ascii="Garamond" w:eastAsia="Garamond" w:hAnsi="Garamond" w:cs="Garamond"/>
          <w:sz w:val="24"/>
          <w:szCs w:val="24"/>
        </w:rPr>
        <w:t xml:space="preserve"> send</w:t>
      </w:r>
      <w:r w:rsidR="00CF1D12">
        <w:rPr>
          <w:rFonts w:ascii="Garamond" w:eastAsia="Garamond" w:hAnsi="Garamond" w:cs="Garamond"/>
          <w:sz w:val="24"/>
          <w:szCs w:val="24"/>
        </w:rPr>
        <w:t>s</w:t>
      </w:r>
      <w:r w:rsidRPr="00A220B7">
        <w:rPr>
          <w:rFonts w:ascii="Garamond" w:eastAsia="Garamond" w:hAnsi="Garamond" w:cs="Garamond"/>
          <w:sz w:val="24"/>
          <w:szCs w:val="24"/>
        </w:rPr>
        <w:t xml:space="preserve"> a letter </w:t>
      </w:r>
      <w:r w:rsidR="00CF1D12">
        <w:rPr>
          <w:rFonts w:ascii="Garamond" w:eastAsia="Garamond" w:hAnsi="Garamond" w:cs="Garamond"/>
          <w:sz w:val="24"/>
          <w:szCs w:val="24"/>
        </w:rPr>
        <w:t>to the newly elected government in</w:t>
      </w:r>
      <w:r w:rsidRPr="00A220B7">
        <w:rPr>
          <w:rFonts w:ascii="Garamond" w:eastAsia="Garamond" w:hAnsi="Garamond" w:cs="Garamond"/>
          <w:sz w:val="24"/>
          <w:szCs w:val="24"/>
        </w:rPr>
        <w:t xml:space="preserve"> Newfoundland and Labrador to kee</w:t>
      </w:r>
      <w:r w:rsidR="00CF1D12">
        <w:rPr>
          <w:rFonts w:ascii="Garamond" w:eastAsia="Garamond" w:hAnsi="Garamond" w:cs="Garamond"/>
          <w:sz w:val="24"/>
          <w:szCs w:val="24"/>
        </w:rPr>
        <w:t xml:space="preserve">p the longstanding tuition fee </w:t>
      </w:r>
      <w:r w:rsidRPr="00A220B7">
        <w:rPr>
          <w:rFonts w:ascii="Garamond" w:eastAsia="Garamond" w:hAnsi="Garamond" w:cs="Garamond"/>
          <w:sz w:val="24"/>
          <w:szCs w:val="24"/>
        </w:rPr>
        <w:t>freeze f</w:t>
      </w:r>
      <w:r w:rsidR="00CF1D12">
        <w:rPr>
          <w:rFonts w:ascii="Garamond" w:eastAsia="Garamond" w:hAnsi="Garamond" w:cs="Garamond"/>
          <w:sz w:val="24"/>
          <w:szCs w:val="24"/>
        </w:rPr>
        <w:t>or all students in the province, and to restore public funding for post-secondary education.</w:t>
      </w:r>
    </w:p>
    <w:p w:rsidR="004948AB" w:rsidRDefault="004948AB" w:rsidP="00985561">
      <w:pPr>
        <w:pStyle w:val="Normal1"/>
        <w:spacing w:line="240" w:lineRule="auto"/>
        <w:rPr>
          <w:rFonts w:ascii="Garamond" w:eastAsia="Garamond" w:hAnsi="Garamond" w:cs="Garamond"/>
          <w:b/>
          <w:sz w:val="24"/>
          <w:szCs w:val="24"/>
        </w:rPr>
      </w:pPr>
    </w:p>
    <w:p w:rsidR="009C7B99" w:rsidRDefault="004948AB" w:rsidP="00985561">
      <w:pPr>
        <w:pStyle w:val="Normal1"/>
        <w:spacing w:line="240" w:lineRule="auto"/>
        <w:rPr>
          <w:rFonts w:ascii="Garamond" w:eastAsia="Garamond" w:hAnsi="Garamond" w:cs="Garamond"/>
          <w:b/>
          <w:sz w:val="24"/>
          <w:szCs w:val="24"/>
        </w:rPr>
      </w:pPr>
      <w:r>
        <w:rPr>
          <w:rFonts w:ascii="Garamond" w:eastAsia="Garamond" w:hAnsi="Garamond" w:cs="Garamond"/>
          <w:b/>
          <w:sz w:val="24"/>
          <w:szCs w:val="24"/>
        </w:rPr>
        <w:tab/>
      </w:r>
      <w:r w:rsidR="003B26CA">
        <w:rPr>
          <w:rFonts w:ascii="Garamond" w:eastAsia="Garamond" w:hAnsi="Garamond" w:cs="Garamond"/>
          <w:b/>
          <w:sz w:val="24"/>
          <w:szCs w:val="24"/>
        </w:rPr>
        <w:t>CARRIED</w:t>
      </w:r>
    </w:p>
    <w:p w:rsidR="003B26CA" w:rsidRDefault="003B26CA" w:rsidP="00985561">
      <w:pPr>
        <w:pStyle w:val="Normal1"/>
        <w:spacing w:line="240" w:lineRule="auto"/>
        <w:rPr>
          <w:rFonts w:ascii="Garamond" w:eastAsia="Garamond" w:hAnsi="Garamond" w:cs="Garamond"/>
          <w:b/>
          <w:sz w:val="24"/>
          <w:szCs w:val="24"/>
        </w:rPr>
      </w:pPr>
    </w:p>
    <w:p w:rsidR="00985561" w:rsidRDefault="00DA2802" w:rsidP="00985561">
      <w:pPr>
        <w:pStyle w:val="Normal1"/>
        <w:spacing w:line="240" w:lineRule="auto"/>
        <w:rPr>
          <w:rFonts w:ascii="Garamond" w:hAnsi="Garamond"/>
          <w:b/>
          <w:sz w:val="24"/>
          <w:szCs w:val="24"/>
        </w:rPr>
      </w:pPr>
      <w:r>
        <w:rPr>
          <w:rFonts w:ascii="Garamond" w:eastAsia="Garamond" w:hAnsi="Garamond" w:cs="Garamond"/>
          <w:b/>
          <w:sz w:val="24"/>
          <w:szCs w:val="24"/>
        </w:rPr>
        <w:tab/>
      </w:r>
      <w:r>
        <w:rPr>
          <w:rFonts w:ascii="Garamond" w:hAnsi="Garamond"/>
          <w:b/>
          <w:sz w:val="24"/>
          <w:szCs w:val="24"/>
        </w:rPr>
        <w:t>d</w:t>
      </w:r>
      <w:r w:rsidR="00985561" w:rsidRPr="00985561">
        <w:rPr>
          <w:rFonts w:ascii="Garamond" w:hAnsi="Garamond"/>
          <w:b/>
          <w:sz w:val="24"/>
          <w:szCs w:val="24"/>
        </w:rPr>
        <w:t xml:space="preserve">) </w:t>
      </w:r>
      <w:r>
        <w:rPr>
          <w:rFonts w:ascii="Garamond" w:hAnsi="Garamond"/>
          <w:b/>
          <w:sz w:val="24"/>
          <w:szCs w:val="24"/>
        </w:rPr>
        <w:t>Motion 08.12.2015- 04</w:t>
      </w:r>
      <w:r w:rsidRPr="00DA2802">
        <w:rPr>
          <w:rFonts w:ascii="Garamond" w:hAnsi="Garamond"/>
          <w:b/>
          <w:sz w:val="24"/>
          <w:szCs w:val="24"/>
        </w:rPr>
        <w:t xml:space="preserve">: </w:t>
      </w:r>
      <w:r w:rsidR="00985561" w:rsidRPr="00985561">
        <w:rPr>
          <w:rFonts w:ascii="Garamond" w:hAnsi="Garamond"/>
          <w:b/>
          <w:sz w:val="24"/>
          <w:szCs w:val="24"/>
        </w:rPr>
        <w:t>Motion to Amend the GSA Constitution</w:t>
      </w:r>
    </w:p>
    <w:p w:rsidR="00DA2802" w:rsidRPr="0041199E" w:rsidRDefault="00DA2802" w:rsidP="00DA2802">
      <w:pPr>
        <w:pStyle w:val="Normal1"/>
        <w:spacing w:line="240" w:lineRule="auto"/>
        <w:rPr>
          <w:rFonts w:ascii="Garamond" w:hAnsi="Garamond"/>
          <w:sz w:val="24"/>
          <w:szCs w:val="24"/>
        </w:rPr>
      </w:pPr>
      <w:r>
        <w:rPr>
          <w:rFonts w:ascii="Garamond" w:hAnsi="Garamond"/>
          <w:b/>
          <w:sz w:val="24"/>
          <w:szCs w:val="24"/>
        </w:rPr>
        <w:tab/>
      </w:r>
      <w:r w:rsidRPr="00DA2802">
        <w:rPr>
          <w:rFonts w:ascii="Garamond" w:hAnsi="Garamond"/>
          <w:b/>
          <w:sz w:val="24"/>
          <w:szCs w:val="24"/>
        </w:rPr>
        <w:t xml:space="preserve">Moved: </w:t>
      </w:r>
      <w:r w:rsidR="00896FC2">
        <w:rPr>
          <w:rFonts w:ascii="Garamond" w:hAnsi="Garamond"/>
          <w:sz w:val="24"/>
          <w:szCs w:val="24"/>
        </w:rPr>
        <w:t>Michae</w:t>
      </w:r>
      <w:r w:rsidR="00A220B7" w:rsidRPr="00A220B7">
        <w:rPr>
          <w:rFonts w:ascii="Garamond" w:hAnsi="Garamond"/>
          <w:sz w:val="24"/>
          <w:szCs w:val="24"/>
        </w:rPr>
        <w:t xml:space="preserve">l </w:t>
      </w:r>
      <w:proofErr w:type="spellStart"/>
      <w:r w:rsidR="00A220B7" w:rsidRPr="00A220B7">
        <w:rPr>
          <w:rFonts w:ascii="Garamond" w:hAnsi="Garamond"/>
          <w:sz w:val="24"/>
          <w:szCs w:val="24"/>
        </w:rPr>
        <w:t>Bueckert</w:t>
      </w:r>
      <w:proofErr w:type="spellEnd"/>
      <w:r w:rsidR="00A220B7" w:rsidRPr="00A220B7">
        <w:rPr>
          <w:rFonts w:ascii="Garamond" w:hAnsi="Garamond"/>
          <w:sz w:val="24"/>
          <w:szCs w:val="24"/>
        </w:rPr>
        <w:t xml:space="preserve"> (President)</w:t>
      </w:r>
    </w:p>
    <w:p w:rsidR="00BF3747" w:rsidRPr="00BF3747" w:rsidRDefault="00DA2802" w:rsidP="00BF3747">
      <w:pPr>
        <w:pStyle w:val="Normal1"/>
        <w:spacing w:line="240" w:lineRule="auto"/>
        <w:rPr>
          <w:rFonts w:ascii="Garamond" w:hAnsi="Garamond"/>
          <w:sz w:val="24"/>
          <w:szCs w:val="24"/>
        </w:rPr>
      </w:pPr>
      <w:r w:rsidRPr="00DA2802">
        <w:rPr>
          <w:rFonts w:ascii="Garamond" w:hAnsi="Garamond"/>
          <w:b/>
          <w:sz w:val="24"/>
          <w:szCs w:val="24"/>
        </w:rPr>
        <w:t xml:space="preserve">     </w:t>
      </w:r>
      <w:r>
        <w:rPr>
          <w:rFonts w:ascii="Garamond" w:hAnsi="Garamond"/>
          <w:b/>
          <w:sz w:val="24"/>
          <w:szCs w:val="24"/>
        </w:rPr>
        <w:tab/>
      </w:r>
      <w:r w:rsidRPr="00DA2802">
        <w:rPr>
          <w:rFonts w:ascii="Garamond" w:hAnsi="Garamond"/>
          <w:b/>
          <w:sz w:val="24"/>
          <w:szCs w:val="24"/>
        </w:rPr>
        <w:t>Seconded:</w:t>
      </w:r>
      <w:r w:rsidR="00BF3747">
        <w:rPr>
          <w:rFonts w:ascii="Garamond" w:hAnsi="Garamond"/>
          <w:b/>
          <w:sz w:val="24"/>
          <w:szCs w:val="24"/>
        </w:rPr>
        <w:t xml:space="preserve"> </w:t>
      </w:r>
      <w:r w:rsidR="00BF3747">
        <w:rPr>
          <w:rFonts w:ascii="Garamond" w:hAnsi="Garamond"/>
          <w:sz w:val="24"/>
          <w:szCs w:val="24"/>
        </w:rPr>
        <w:t xml:space="preserve">Sarah </w:t>
      </w:r>
      <w:proofErr w:type="spellStart"/>
      <w:r w:rsidR="00BF3747">
        <w:rPr>
          <w:rFonts w:ascii="Garamond" w:hAnsi="Garamond"/>
          <w:sz w:val="24"/>
          <w:szCs w:val="24"/>
        </w:rPr>
        <w:t>Rodiman</w:t>
      </w:r>
      <w:proofErr w:type="spellEnd"/>
      <w:r w:rsidR="00BF3747">
        <w:rPr>
          <w:rFonts w:ascii="Garamond" w:hAnsi="Garamond"/>
          <w:sz w:val="24"/>
          <w:szCs w:val="24"/>
        </w:rPr>
        <w:t xml:space="preserve"> (Sociology) </w:t>
      </w:r>
    </w:p>
    <w:p w:rsidR="00985561" w:rsidRDefault="00985561" w:rsidP="00D048B6">
      <w:pPr>
        <w:pStyle w:val="Normal1"/>
        <w:spacing w:line="240" w:lineRule="auto"/>
        <w:rPr>
          <w:rFonts w:ascii="Garamond" w:hAnsi="Garamond"/>
          <w:sz w:val="24"/>
          <w:szCs w:val="24"/>
        </w:rPr>
      </w:pPr>
      <w:r>
        <w:rPr>
          <w:rFonts w:ascii="Garamond" w:hAnsi="Garamond"/>
          <w:sz w:val="24"/>
          <w:szCs w:val="24"/>
        </w:rPr>
        <w:tab/>
      </w:r>
    </w:p>
    <w:p w:rsidR="00A220B7" w:rsidRPr="00A220B7" w:rsidRDefault="00A220B7" w:rsidP="00A220B7">
      <w:pPr>
        <w:pStyle w:val="Normal1"/>
        <w:spacing w:line="240" w:lineRule="auto"/>
        <w:ind w:left="720" w:hanging="720"/>
        <w:rPr>
          <w:rFonts w:ascii="Garamond" w:hAnsi="Garamond"/>
          <w:sz w:val="24"/>
          <w:szCs w:val="24"/>
        </w:rPr>
      </w:pPr>
      <w:r>
        <w:rPr>
          <w:rFonts w:ascii="Garamond" w:hAnsi="Garamond"/>
          <w:sz w:val="24"/>
          <w:szCs w:val="24"/>
        </w:rPr>
        <w:tab/>
      </w:r>
      <w:r w:rsidRPr="00A220B7">
        <w:rPr>
          <w:rFonts w:ascii="Garamond" w:hAnsi="Garamond"/>
          <w:sz w:val="24"/>
          <w:szCs w:val="24"/>
        </w:rPr>
        <w:t xml:space="preserve">Whereas the Chief Electoral Officers for the 2015 GSA General Election made the following two recommendations: </w:t>
      </w:r>
    </w:p>
    <w:p w:rsidR="00A220B7" w:rsidRPr="00A220B7" w:rsidRDefault="00A220B7" w:rsidP="00A220B7">
      <w:pPr>
        <w:pStyle w:val="Normal1"/>
        <w:spacing w:line="240" w:lineRule="auto"/>
        <w:ind w:left="720" w:hanging="720"/>
        <w:rPr>
          <w:rFonts w:ascii="Garamond" w:hAnsi="Garamond"/>
          <w:sz w:val="24"/>
          <w:szCs w:val="24"/>
        </w:rPr>
      </w:pPr>
    </w:p>
    <w:p w:rsidR="00A220B7" w:rsidRPr="00A220B7" w:rsidRDefault="00A220B7" w:rsidP="00A220B7">
      <w:pPr>
        <w:pStyle w:val="Normal1"/>
        <w:spacing w:line="240" w:lineRule="auto"/>
        <w:ind w:left="720" w:hanging="720"/>
        <w:rPr>
          <w:rFonts w:ascii="Garamond" w:hAnsi="Garamond"/>
          <w:sz w:val="24"/>
          <w:szCs w:val="24"/>
        </w:rPr>
      </w:pPr>
      <w:r w:rsidRPr="00A220B7">
        <w:rPr>
          <w:rFonts w:ascii="Garamond" w:hAnsi="Garamond"/>
          <w:sz w:val="24"/>
          <w:szCs w:val="24"/>
        </w:rPr>
        <w:t>6.1</w:t>
      </w:r>
      <w:r w:rsidRPr="00A220B7">
        <w:rPr>
          <w:rFonts w:ascii="Garamond" w:hAnsi="Garamond"/>
          <w:sz w:val="24"/>
          <w:szCs w:val="24"/>
        </w:rPr>
        <w:tab/>
        <w:t>The CEOs recommend clarifying the rules on unopposed candidacies and the general acclamation process. The next set of rules should include a clear protocol indicating how CEOs shall proceed with the acclamation process. It is of the opinion of the CEOs that such a protocol may deter future complaints regarding the absence of an election or secret ballot for those candidates running unopposed.</w:t>
      </w:r>
    </w:p>
    <w:p w:rsidR="00A220B7" w:rsidRPr="00A220B7" w:rsidRDefault="00A220B7" w:rsidP="00A220B7">
      <w:pPr>
        <w:pStyle w:val="Normal1"/>
        <w:spacing w:line="240" w:lineRule="auto"/>
        <w:ind w:left="720" w:hanging="720"/>
        <w:rPr>
          <w:rFonts w:ascii="Garamond" w:hAnsi="Garamond"/>
          <w:sz w:val="24"/>
          <w:szCs w:val="24"/>
        </w:rPr>
      </w:pPr>
    </w:p>
    <w:p w:rsidR="00A220B7" w:rsidRPr="00A220B7" w:rsidRDefault="00A220B7" w:rsidP="00A220B7">
      <w:pPr>
        <w:pStyle w:val="Normal1"/>
        <w:spacing w:line="240" w:lineRule="auto"/>
        <w:ind w:left="720" w:hanging="720"/>
        <w:rPr>
          <w:rFonts w:ascii="Garamond" w:hAnsi="Garamond"/>
          <w:sz w:val="24"/>
          <w:szCs w:val="24"/>
        </w:rPr>
      </w:pPr>
      <w:r w:rsidRPr="00A220B7">
        <w:rPr>
          <w:rFonts w:ascii="Garamond" w:hAnsi="Garamond"/>
          <w:sz w:val="24"/>
          <w:szCs w:val="24"/>
        </w:rPr>
        <w:t>6.2</w:t>
      </w:r>
      <w:r w:rsidRPr="00A220B7">
        <w:rPr>
          <w:rFonts w:ascii="Garamond" w:hAnsi="Garamond"/>
          <w:sz w:val="24"/>
          <w:szCs w:val="24"/>
        </w:rPr>
        <w:tab/>
        <w:t>The CEOs recommend that the question of holding a Yes/No vote for all acclaimed positions (including cases wherein all candidates are running unopposed) be brought to GSA Council. It should be noted that the question of holding a Yes/No vote is an internal Council decision that requires an official amendment to the GSA Constitution and Bylaws. Should this recommendation be acted upon, the CEOs would further recommend the development of a clear protocol for instances wherein the graduate student body votes against a candidate who is running unopposed.</w:t>
      </w:r>
    </w:p>
    <w:p w:rsidR="00A220B7" w:rsidRPr="00A220B7" w:rsidRDefault="00A220B7" w:rsidP="00A220B7">
      <w:pPr>
        <w:pStyle w:val="Normal1"/>
        <w:spacing w:line="240" w:lineRule="auto"/>
        <w:ind w:left="720" w:hanging="720"/>
        <w:rPr>
          <w:rFonts w:ascii="Garamond" w:hAnsi="Garamond"/>
          <w:sz w:val="24"/>
          <w:szCs w:val="24"/>
        </w:rPr>
      </w:pPr>
    </w:p>
    <w:p w:rsidR="00A220B7" w:rsidRPr="00A220B7" w:rsidRDefault="00A220B7" w:rsidP="00A220B7">
      <w:pPr>
        <w:pStyle w:val="Normal1"/>
        <w:spacing w:line="240" w:lineRule="auto"/>
        <w:ind w:left="720" w:hanging="720"/>
        <w:rPr>
          <w:rFonts w:ascii="Garamond" w:hAnsi="Garamond"/>
          <w:sz w:val="24"/>
          <w:szCs w:val="24"/>
        </w:rPr>
      </w:pPr>
      <w:r>
        <w:rPr>
          <w:rFonts w:ascii="Garamond" w:hAnsi="Garamond"/>
          <w:sz w:val="24"/>
          <w:szCs w:val="24"/>
        </w:rPr>
        <w:tab/>
      </w:r>
      <w:r w:rsidR="0044251F">
        <w:rPr>
          <w:rFonts w:ascii="Garamond" w:hAnsi="Garamond"/>
          <w:sz w:val="24"/>
          <w:szCs w:val="24"/>
        </w:rPr>
        <w:t>Be It Resolved t</w:t>
      </w:r>
      <w:r w:rsidRPr="00A220B7">
        <w:rPr>
          <w:rFonts w:ascii="Garamond" w:hAnsi="Garamond"/>
          <w:sz w:val="24"/>
          <w:szCs w:val="24"/>
        </w:rPr>
        <w:t>hat section 8.3.4 be added to Article 8.3 of the GSA Constitution:</w:t>
      </w:r>
    </w:p>
    <w:p w:rsidR="00A220B7" w:rsidRPr="00A220B7" w:rsidRDefault="00A220B7" w:rsidP="00A220B7">
      <w:pPr>
        <w:pStyle w:val="Normal1"/>
        <w:spacing w:line="240" w:lineRule="auto"/>
        <w:ind w:left="720" w:hanging="720"/>
        <w:rPr>
          <w:rFonts w:ascii="Garamond" w:hAnsi="Garamond"/>
          <w:sz w:val="24"/>
          <w:szCs w:val="24"/>
        </w:rPr>
      </w:pPr>
    </w:p>
    <w:p w:rsidR="00A220B7" w:rsidRPr="00A220B7" w:rsidRDefault="00A220B7" w:rsidP="00A220B7">
      <w:pPr>
        <w:pStyle w:val="Normal1"/>
        <w:spacing w:line="240" w:lineRule="auto"/>
        <w:ind w:left="720" w:hanging="720"/>
        <w:rPr>
          <w:rFonts w:ascii="Garamond" w:hAnsi="Garamond"/>
          <w:sz w:val="24"/>
          <w:szCs w:val="24"/>
        </w:rPr>
      </w:pPr>
      <w:r w:rsidRPr="00A220B7">
        <w:rPr>
          <w:rFonts w:ascii="Garamond" w:hAnsi="Garamond"/>
          <w:sz w:val="24"/>
          <w:szCs w:val="24"/>
        </w:rPr>
        <w:t xml:space="preserve">8.3 </w:t>
      </w:r>
      <w:r>
        <w:rPr>
          <w:rFonts w:ascii="Garamond" w:hAnsi="Garamond"/>
          <w:sz w:val="24"/>
          <w:szCs w:val="24"/>
        </w:rPr>
        <w:tab/>
      </w:r>
      <w:r w:rsidRPr="00A220B7">
        <w:rPr>
          <w:rFonts w:ascii="Garamond" w:hAnsi="Garamond"/>
          <w:sz w:val="24"/>
          <w:szCs w:val="24"/>
        </w:rPr>
        <w:t xml:space="preserve">Elections </w:t>
      </w:r>
    </w:p>
    <w:p w:rsidR="00A220B7" w:rsidRPr="00A220B7" w:rsidRDefault="00A220B7" w:rsidP="00A220B7">
      <w:pPr>
        <w:pStyle w:val="Normal1"/>
        <w:spacing w:line="240" w:lineRule="auto"/>
        <w:ind w:left="720" w:hanging="720"/>
        <w:rPr>
          <w:rFonts w:ascii="Garamond" w:hAnsi="Garamond"/>
          <w:sz w:val="24"/>
          <w:szCs w:val="24"/>
          <w:u w:val="single"/>
        </w:rPr>
      </w:pPr>
      <w:r w:rsidRPr="00A220B7">
        <w:rPr>
          <w:rFonts w:ascii="Garamond" w:hAnsi="Garamond"/>
          <w:sz w:val="24"/>
          <w:szCs w:val="24"/>
        </w:rPr>
        <w:tab/>
        <w:t>8.3.4</w:t>
      </w:r>
      <w:r w:rsidRPr="00A220B7">
        <w:rPr>
          <w:rFonts w:ascii="Garamond" w:hAnsi="Garamond"/>
          <w:sz w:val="24"/>
          <w:szCs w:val="24"/>
        </w:rPr>
        <w:tab/>
      </w:r>
      <w:r w:rsidRPr="00A220B7">
        <w:rPr>
          <w:rFonts w:ascii="Garamond" w:hAnsi="Garamond"/>
          <w:sz w:val="24"/>
          <w:szCs w:val="24"/>
          <w:u w:val="single"/>
        </w:rPr>
        <w:t xml:space="preserve">In the event that a candidate is running unopposed, members of the Graduate </w:t>
      </w:r>
      <w:r w:rsidRPr="004C2397">
        <w:rPr>
          <w:rFonts w:ascii="Garamond" w:hAnsi="Garamond"/>
          <w:sz w:val="24"/>
          <w:szCs w:val="24"/>
        </w:rPr>
        <w:tab/>
      </w:r>
      <w:r w:rsidRPr="004C2397">
        <w:rPr>
          <w:rFonts w:ascii="Garamond" w:hAnsi="Garamond"/>
          <w:sz w:val="24"/>
          <w:szCs w:val="24"/>
        </w:rPr>
        <w:tab/>
      </w:r>
      <w:r w:rsidRPr="00A220B7">
        <w:rPr>
          <w:rFonts w:ascii="Garamond" w:hAnsi="Garamond"/>
          <w:sz w:val="24"/>
          <w:szCs w:val="24"/>
          <w:u w:val="single"/>
        </w:rPr>
        <w:t xml:space="preserve">Students' Association will be able to vote in </w:t>
      </w:r>
      <w:r w:rsidR="0044251F" w:rsidRPr="00A220B7">
        <w:rPr>
          <w:rFonts w:ascii="Garamond" w:hAnsi="Garamond"/>
          <w:sz w:val="24"/>
          <w:szCs w:val="24"/>
          <w:u w:val="single"/>
        </w:rPr>
        <w:t>favor</w:t>
      </w:r>
      <w:r w:rsidRPr="00A220B7">
        <w:rPr>
          <w:rFonts w:ascii="Garamond" w:hAnsi="Garamond"/>
          <w:sz w:val="24"/>
          <w:szCs w:val="24"/>
          <w:u w:val="single"/>
        </w:rPr>
        <w:t xml:space="preserve"> or against electing the candidate </w:t>
      </w:r>
      <w:r w:rsidRPr="004C2397">
        <w:rPr>
          <w:rFonts w:ascii="Garamond" w:hAnsi="Garamond"/>
          <w:sz w:val="24"/>
          <w:szCs w:val="24"/>
        </w:rPr>
        <w:tab/>
      </w:r>
      <w:r w:rsidRPr="00A220B7">
        <w:rPr>
          <w:rFonts w:ascii="Garamond" w:hAnsi="Garamond"/>
          <w:sz w:val="24"/>
          <w:szCs w:val="24"/>
          <w:u w:val="single"/>
        </w:rPr>
        <w:t xml:space="preserve">to the position. </w:t>
      </w:r>
    </w:p>
    <w:p w:rsidR="00A220B7" w:rsidRPr="00A220B7" w:rsidRDefault="00A220B7" w:rsidP="00A220B7">
      <w:pPr>
        <w:pStyle w:val="Normal1"/>
        <w:spacing w:line="240" w:lineRule="auto"/>
        <w:ind w:left="720" w:hanging="720"/>
        <w:rPr>
          <w:rFonts w:ascii="Garamond" w:hAnsi="Garamond"/>
          <w:sz w:val="24"/>
          <w:szCs w:val="24"/>
          <w:u w:val="single"/>
        </w:rPr>
      </w:pPr>
    </w:p>
    <w:p w:rsidR="00A220B7" w:rsidRPr="00A220B7" w:rsidRDefault="00A220B7" w:rsidP="00A220B7">
      <w:pPr>
        <w:pStyle w:val="Normal1"/>
        <w:spacing w:line="240" w:lineRule="auto"/>
        <w:ind w:left="720" w:hanging="720"/>
        <w:rPr>
          <w:rFonts w:ascii="Garamond" w:hAnsi="Garamond"/>
          <w:sz w:val="24"/>
          <w:szCs w:val="24"/>
        </w:rPr>
      </w:pPr>
      <w:r>
        <w:rPr>
          <w:rFonts w:ascii="Garamond" w:hAnsi="Garamond"/>
          <w:sz w:val="24"/>
          <w:szCs w:val="24"/>
        </w:rPr>
        <w:tab/>
      </w:r>
      <w:r w:rsidRPr="00A220B7">
        <w:rPr>
          <w:rFonts w:ascii="Garamond" w:hAnsi="Garamond"/>
          <w:sz w:val="24"/>
          <w:szCs w:val="24"/>
        </w:rPr>
        <w:t xml:space="preserve">Be It Further Resolved that Article 9.0 be amended to read: </w:t>
      </w:r>
    </w:p>
    <w:p w:rsidR="00A220B7" w:rsidRPr="00A220B7" w:rsidRDefault="00A220B7" w:rsidP="00A220B7">
      <w:pPr>
        <w:pStyle w:val="Normal1"/>
        <w:spacing w:line="240" w:lineRule="auto"/>
        <w:ind w:left="720" w:hanging="720"/>
        <w:rPr>
          <w:rFonts w:ascii="Garamond" w:hAnsi="Garamond"/>
          <w:sz w:val="24"/>
          <w:szCs w:val="24"/>
        </w:rPr>
      </w:pPr>
    </w:p>
    <w:p w:rsidR="00A220B7" w:rsidRPr="00A220B7" w:rsidRDefault="00A220B7" w:rsidP="00A220B7">
      <w:pPr>
        <w:pStyle w:val="Normal1"/>
        <w:spacing w:line="240" w:lineRule="auto"/>
        <w:ind w:left="720" w:hanging="720"/>
        <w:rPr>
          <w:rFonts w:ascii="Garamond" w:hAnsi="Garamond"/>
          <w:sz w:val="24"/>
          <w:szCs w:val="24"/>
        </w:rPr>
      </w:pPr>
      <w:r>
        <w:rPr>
          <w:rFonts w:ascii="Garamond" w:hAnsi="Garamond"/>
          <w:sz w:val="24"/>
          <w:szCs w:val="24"/>
        </w:rPr>
        <w:tab/>
      </w:r>
      <w:r w:rsidRPr="00A220B7">
        <w:rPr>
          <w:rFonts w:ascii="Garamond" w:hAnsi="Garamond"/>
          <w:sz w:val="24"/>
          <w:szCs w:val="24"/>
        </w:rPr>
        <w:t>Article 9.0 By-Elections</w:t>
      </w:r>
    </w:p>
    <w:p w:rsidR="00A220B7" w:rsidRPr="00A220B7" w:rsidRDefault="00A220B7" w:rsidP="00A220B7">
      <w:pPr>
        <w:pStyle w:val="Normal1"/>
        <w:spacing w:line="240" w:lineRule="auto"/>
        <w:ind w:left="720" w:hanging="720"/>
        <w:rPr>
          <w:rFonts w:ascii="Garamond" w:hAnsi="Garamond"/>
          <w:sz w:val="24"/>
          <w:szCs w:val="24"/>
        </w:rPr>
      </w:pPr>
    </w:p>
    <w:p w:rsidR="00A220B7" w:rsidRDefault="00A220B7" w:rsidP="00A220B7">
      <w:pPr>
        <w:pStyle w:val="Normal1"/>
        <w:spacing w:line="240" w:lineRule="auto"/>
        <w:ind w:left="720" w:hanging="720"/>
        <w:rPr>
          <w:rFonts w:ascii="Garamond" w:hAnsi="Garamond"/>
          <w:sz w:val="24"/>
          <w:szCs w:val="24"/>
        </w:rPr>
      </w:pPr>
      <w:r w:rsidRPr="00A220B7">
        <w:rPr>
          <w:rFonts w:ascii="Garamond" w:hAnsi="Garamond"/>
          <w:sz w:val="24"/>
          <w:szCs w:val="24"/>
        </w:rPr>
        <w:t xml:space="preserve"> 9.2 </w:t>
      </w:r>
      <w:r w:rsidRPr="00A220B7">
        <w:rPr>
          <w:rFonts w:ascii="Garamond" w:hAnsi="Garamond"/>
          <w:sz w:val="24"/>
          <w:szCs w:val="24"/>
        </w:rPr>
        <w:tab/>
        <w:t xml:space="preserve">If an Executive member is unable to complete their term of office, or should no candidate come forward to run for an Executive position, or </w:t>
      </w:r>
      <w:r w:rsidRPr="0044251F">
        <w:rPr>
          <w:rFonts w:ascii="Garamond" w:hAnsi="Garamond"/>
          <w:sz w:val="24"/>
          <w:szCs w:val="24"/>
          <w:u w:val="single"/>
        </w:rPr>
        <w:t>should members vote against electing an</w:t>
      </w:r>
      <w:r w:rsidRPr="00A220B7">
        <w:rPr>
          <w:rFonts w:ascii="Garamond" w:hAnsi="Garamond"/>
          <w:sz w:val="24"/>
          <w:szCs w:val="24"/>
        </w:rPr>
        <w:t xml:space="preserve"> </w:t>
      </w:r>
      <w:r w:rsidRPr="00A220B7">
        <w:rPr>
          <w:rFonts w:ascii="Garamond" w:hAnsi="Garamond"/>
          <w:sz w:val="24"/>
          <w:szCs w:val="24"/>
          <w:u w:val="single"/>
        </w:rPr>
        <w:t>unopposed candidate</w:t>
      </w:r>
      <w:r w:rsidRPr="00A220B7">
        <w:rPr>
          <w:rFonts w:ascii="Garamond" w:hAnsi="Garamond"/>
          <w:sz w:val="24"/>
          <w:szCs w:val="24"/>
        </w:rPr>
        <w:t>, Council may, at its discretion, appoint a replacement officer for the duration of the term of office, or hold a by-election. Council may choose to appoint an interim officer to hold the position until a permanent replacement is made.</w:t>
      </w:r>
    </w:p>
    <w:p w:rsidR="004948AB" w:rsidRDefault="004948AB" w:rsidP="009C7B99">
      <w:pPr>
        <w:pStyle w:val="Normal1"/>
        <w:spacing w:line="240" w:lineRule="auto"/>
        <w:ind w:left="720" w:hanging="360"/>
        <w:rPr>
          <w:rFonts w:ascii="Garamond" w:hAnsi="Garamond"/>
          <w:b/>
          <w:sz w:val="24"/>
          <w:szCs w:val="24"/>
        </w:rPr>
      </w:pPr>
      <w:r>
        <w:rPr>
          <w:rFonts w:ascii="Garamond" w:hAnsi="Garamond"/>
          <w:b/>
          <w:sz w:val="24"/>
          <w:szCs w:val="24"/>
        </w:rPr>
        <w:tab/>
      </w:r>
    </w:p>
    <w:p w:rsidR="00BF3747" w:rsidRPr="00896FC2" w:rsidRDefault="004948AB" w:rsidP="009C7B99">
      <w:pPr>
        <w:pStyle w:val="Normal1"/>
        <w:spacing w:line="240" w:lineRule="auto"/>
        <w:ind w:left="720" w:hanging="360"/>
        <w:rPr>
          <w:rFonts w:ascii="Garamond" w:hAnsi="Garamond"/>
          <w:b/>
          <w:sz w:val="24"/>
          <w:szCs w:val="24"/>
        </w:rPr>
      </w:pPr>
      <w:r>
        <w:rPr>
          <w:rFonts w:ascii="Garamond" w:hAnsi="Garamond"/>
          <w:b/>
          <w:sz w:val="24"/>
          <w:szCs w:val="24"/>
        </w:rPr>
        <w:tab/>
      </w:r>
      <w:r w:rsidR="00BF3747" w:rsidRPr="00896FC2">
        <w:rPr>
          <w:rFonts w:ascii="Garamond" w:hAnsi="Garamond"/>
          <w:b/>
          <w:sz w:val="24"/>
          <w:szCs w:val="24"/>
        </w:rPr>
        <w:t xml:space="preserve">CARRIED </w:t>
      </w:r>
    </w:p>
    <w:p w:rsidR="00EC389E" w:rsidRDefault="00D048B6" w:rsidP="00985561">
      <w:pPr>
        <w:pStyle w:val="Normal1"/>
        <w:spacing w:line="240" w:lineRule="auto"/>
        <w:rPr>
          <w:rFonts w:ascii="Garamond" w:hAnsi="Garamond"/>
          <w:sz w:val="24"/>
          <w:szCs w:val="24"/>
        </w:rPr>
      </w:pPr>
      <w:r>
        <w:rPr>
          <w:rFonts w:ascii="Garamond" w:hAnsi="Garamond"/>
          <w:sz w:val="24"/>
          <w:szCs w:val="24"/>
        </w:rPr>
        <w:tab/>
      </w:r>
    </w:p>
    <w:p w:rsidR="00985561" w:rsidRPr="00985561" w:rsidRDefault="00DA2802" w:rsidP="00EC389E">
      <w:pPr>
        <w:pStyle w:val="Normal1"/>
        <w:spacing w:line="240" w:lineRule="auto"/>
        <w:ind w:firstLine="720"/>
        <w:rPr>
          <w:rFonts w:ascii="Garamond" w:hAnsi="Garamond"/>
          <w:b/>
          <w:sz w:val="24"/>
          <w:szCs w:val="24"/>
        </w:rPr>
      </w:pPr>
      <w:r>
        <w:rPr>
          <w:rFonts w:ascii="Garamond" w:hAnsi="Garamond"/>
          <w:b/>
          <w:sz w:val="24"/>
          <w:szCs w:val="24"/>
        </w:rPr>
        <w:t>e</w:t>
      </w:r>
      <w:r w:rsidR="00985561" w:rsidRPr="00985561">
        <w:rPr>
          <w:rFonts w:ascii="Garamond" w:hAnsi="Garamond"/>
          <w:b/>
          <w:sz w:val="24"/>
          <w:szCs w:val="24"/>
        </w:rPr>
        <w:t xml:space="preserve">) </w:t>
      </w:r>
      <w:r w:rsidR="0041199E">
        <w:rPr>
          <w:rFonts w:ascii="Garamond" w:hAnsi="Garamond"/>
          <w:b/>
          <w:sz w:val="24"/>
          <w:szCs w:val="24"/>
        </w:rPr>
        <w:t>Motion 08</w:t>
      </w:r>
      <w:r>
        <w:rPr>
          <w:rFonts w:ascii="Garamond" w:hAnsi="Garamond"/>
          <w:b/>
          <w:sz w:val="24"/>
          <w:szCs w:val="24"/>
        </w:rPr>
        <w:t>.</w:t>
      </w:r>
      <w:r w:rsidR="0041199E">
        <w:rPr>
          <w:rFonts w:ascii="Garamond" w:hAnsi="Garamond"/>
          <w:b/>
          <w:sz w:val="24"/>
          <w:szCs w:val="24"/>
        </w:rPr>
        <w:t>12.</w:t>
      </w:r>
      <w:r>
        <w:rPr>
          <w:rFonts w:ascii="Garamond" w:hAnsi="Garamond"/>
          <w:b/>
          <w:sz w:val="24"/>
          <w:szCs w:val="24"/>
        </w:rPr>
        <w:t>2015- 05</w:t>
      </w:r>
      <w:r w:rsidRPr="00DA2802">
        <w:rPr>
          <w:rFonts w:ascii="Garamond" w:hAnsi="Garamond"/>
          <w:b/>
          <w:sz w:val="24"/>
          <w:szCs w:val="24"/>
        </w:rPr>
        <w:t xml:space="preserve">: </w:t>
      </w:r>
      <w:r w:rsidR="00985561" w:rsidRPr="00985561">
        <w:rPr>
          <w:rFonts w:ascii="Garamond" w:hAnsi="Garamond"/>
          <w:b/>
          <w:sz w:val="24"/>
          <w:szCs w:val="24"/>
        </w:rPr>
        <w:t>Motion to Amend GSA By-Law #10</w:t>
      </w:r>
    </w:p>
    <w:p w:rsidR="00A220B7" w:rsidRDefault="00DA2802" w:rsidP="00DA2802">
      <w:pPr>
        <w:pStyle w:val="Normal1"/>
        <w:spacing w:line="240" w:lineRule="auto"/>
        <w:rPr>
          <w:rFonts w:ascii="Garamond" w:hAnsi="Garamond"/>
          <w:sz w:val="24"/>
          <w:szCs w:val="24"/>
        </w:rPr>
      </w:pPr>
      <w:r>
        <w:rPr>
          <w:rFonts w:ascii="Garamond" w:hAnsi="Garamond"/>
          <w:sz w:val="24"/>
          <w:szCs w:val="24"/>
        </w:rPr>
        <w:tab/>
      </w:r>
      <w:r w:rsidRPr="0041199E">
        <w:rPr>
          <w:rFonts w:ascii="Garamond" w:hAnsi="Garamond"/>
          <w:b/>
          <w:sz w:val="24"/>
          <w:szCs w:val="24"/>
        </w:rPr>
        <w:t>Moved:</w:t>
      </w:r>
      <w:r w:rsidRPr="00DA2802">
        <w:rPr>
          <w:rFonts w:ascii="Garamond" w:hAnsi="Garamond"/>
          <w:sz w:val="24"/>
          <w:szCs w:val="24"/>
        </w:rPr>
        <w:t xml:space="preserve"> </w:t>
      </w:r>
      <w:r w:rsidR="00A220B7" w:rsidRPr="00A220B7">
        <w:rPr>
          <w:rFonts w:ascii="Garamond" w:hAnsi="Garamond"/>
          <w:sz w:val="24"/>
          <w:szCs w:val="24"/>
        </w:rPr>
        <w:t xml:space="preserve">Michael </w:t>
      </w:r>
      <w:proofErr w:type="spellStart"/>
      <w:r w:rsidR="00A220B7" w:rsidRPr="00A220B7">
        <w:rPr>
          <w:rFonts w:ascii="Garamond" w:hAnsi="Garamond"/>
          <w:sz w:val="24"/>
          <w:szCs w:val="24"/>
        </w:rPr>
        <w:t>Bueckert</w:t>
      </w:r>
      <w:proofErr w:type="spellEnd"/>
      <w:r w:rsidR="00A220B7" w:rsidRPr="00A220B7">
        <w:rPr>
          <w:rFonts w:ascii="Garamond" w:hAnsi="Garamond"/>
          <w:sz w:val="24"/>
          <w:szCs w:val="24"/>
        </w:rPr>
        <w:t xml:space="preserve"> (President) </w:t>
      </w:r>
    </w:p>
    <w:p w:rsidR="00985561" w:rsidRPr="00BF3747" w:rsidRDefault="00DA2802" w:rsidP="00DA2802">
      <w:pPr>
        <w:pStyle w:val="Normal1"/>
        <w:spacing w:line="240" w:lineRule="auto"/>
        <w:rPr>
          <w:rFonts w:ascii="Garamond" w:hAnsi="Garamond"/>
          <w:sz w:val="24"/>
          <w:szCs w:val="24"/>
        </w:rPr>
      </w:pPr>
      <w:r w:rsidRPr="00DA2802">
        <w:rPr>
          <w:rFonts w:ascii="Garamond" w:hAnsi="Garamond"/>
          <w:sz w:val="24"/>
          <w:szCs w:val="24"/>
        </w:rPr>
        <w:t xml:space="preserve">      </w:t>
      </w:r>
      <w:r w:rsidR="0041199E" w:rsidRPr="0041199E">
        <w:rPr>
          <w:rFonts w:ascii="Garamond" w:hAnsi="Garamond"/>
          <w:b/>
          <w:sz w:val="24"/>
          <w:szCs w:val="24"/>
        </w:rPr>
        <w:tab/>
      </w:r>
      <w:r w:rsidRPr="0041199E">
        <w:rPr>
          <w:rFonts w:ascii="Garamond" w:hAnsi="Garamond"/>
          <w:b/>
          <w:sz w:val="24"/>
          <w:szCs w:val="24"/>
        </w:rPr>
        <w:t>Seconded:</w:t>
      </w:r>
      <w:r w:rsidR="00BF3747">
        <w:rPr>
          <w:rFonts w:ascii="Garamond" w:hAnsi="Garamond"/>
          <w:b/>
          <w:sz w:val="24"/>
          <w:szCs w:val="24"/>
        </w:rPr>
        <w:t xml:space="preserve"> </w:t>
      </w:r>
      <w:r w:rsidR="00F6180C" w:rsidRPr="00F6180C">
        <w:rPr>
          <w:rFonts w:ascii="Garamond" w:hAnsi="Garamond"/>
          <w:sz w:val="24"/>
          <w:szCs w:val="24"/>
        </w:rPr>
        <w:t xml:space="preserve">Roxana </w:t>
      </w:r>
      <w:proofErr w:type="spellStart"/>
      <w:r w:rsidR="00F6180C" w:rsidRPr="00F6180C">
        <w:rPr>
          <w:rFonts w:ascii="Garamond" w:hAnsi="Garamond"/>
          <w:sz w:val="24"/>
          <w:szCs w:val="24"/>
        </w:rPr>
        <w:t>Barcelo</w:t>
      </w:r>
      <w:proofErr w:type="spellEnd"/>
      <w:r w:rsidR="00F6180C" w:rsidRPr="00F6180C">
        <w:rPr>
          <w:rFonts w:ascii="Garamond" w:hAnsi="Garamond"/>
          <w:sz w:val="24"/>
          <w:szCs w:val="24"/>
        </w:rPr>
        <w:t>-Singh</w:t>
      </w:r>
      <w:r w:rsidR="00F6180C">
        <w:rPr>
          <w:rFonts w:ascii="Garamond" w:hAnsi="Garamond"/>
          <w:sz w:val="24"/>
          <w:szCs w:val="24"/>
        </w:rPr>
        <w:t xml:space="preserve"> (VP Finance) </w:t>
      </w:r>
    </w:p>
    <w:p w:rsidR="003B7CF8" w:rsidRDefault="003B7CF8">
      <w:pPr>
        <w:pStyle w:val="Normal1"/>
        <w:spacing w:line="240" w:lineRule="auto"/>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Whereas it is important for GSA By-Laws to clearly articulate responsibilities for conducting the GSA General Elections, and; </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Whereas Section 2b and 3a contain a contradiction, therefore;</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Be It Resolved the GSA Council adopt the following amendments to GSA By-Law #10: </w:t>
      </w:r>
    </w:p>
    <w:p w:rsidR="00A220B7" w:rsidRPr="00A220B7" w:rsidRDefault="00A220B7" w:rsidP="00A220B7">
      <w:pPr>
        <w:pStyle w:val="Normal1"/>
        <w:spacing w:line="240" w:lineRule="auto"/>
        <w:ind w:left="720"/>
        <w:rPr>
          <w:rFonts w:ascii="Garamond" w:hAnsi="Garamond"/>
          <w:sz w:val="24"/>
          <w:szCs w:val="24"/>
        </w:rPr>
      </w:pP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Section 2: GSA Electoral Board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a) The GSA Electoral Board shall consist of two representatives from Council (who shall be elected by Council), the Executive Coordinator, one executive member and one external director from the Board of Directors.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b) The GSA Electoral Board shall have the authority to hire CEOs, approve electoral rules established by the CEOs which are not already defined in the GSA Constitution and By-Laws, and address candidate or campaign committee grievances, as per Section 6 of By-Law 10.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c) </w:t>
      </w:r>
      <w:r w:rsidRPr="00A220B7">
        <w:rPr>
          <w:rFonts w:ascii="Garamond" w:hAnsi="Garamond"/>
          <w:sz w:val="24"/>
          <w:szCs w:val="24"/>
          <w:u w:val="single"/>
        </w:rPr>
        <w:t>The GSA Electoral Board shall have the authority to establish the nomination period, the campaign period, and the deadline for any appeals.</w:t>
      </w:r>
      <w:r w:rsidRPr="00A220B7">
        <w:rPr>
          <w:rFonts w:ascii="Garamond" w:hAnsi="Garamond"/>
          <w:sz w:val="24"/>
          <w:szCs w:val="24"/>
        </w:rPr>
        <w:t xml:space="preserve">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d) In the case of an election or by-election, none of the members of the GSA Electoral Board shall be eligible to run for a position to be elected in the election for which they will be selecting CEOs. In the case of a referendum, none of the members of the GSA Electoral Board shall be eligible to serve on a campaign committee for the referendum for which they will be selecting CEOs. </w:t>
      </w:r>
    </w:p>
    <w:p w:rsidR="00A220B7" w:rsidRDefault="00A220B7" w:rsidP="00A220B7">
      <w:pPr>
        <w:pStyle w:val="Normal1"/>
        <w:spacing w:line="240" w:lineRule="auto"/>
        <w:ind w:left="720"/>
        <w:rPr>
          <w:rFonts w:ascii="Garamond" w:hAnsi="Garamond"/>
          <w:sz w:val="24"/>
          <w:szCs w:val="24"/>
        </w:rPr>
      </w:pPr>
    </w:p>
    <w:p w:rsidR="0044251F" w:rsidRPr="0044251F" w:rsidRDefault="0044251F" w:rsidP="0044251F">
      <w:pPr>
        <w:spacing w:line="240" w:lineRule="auto"/>
        <w:ind w:left="720"/>
        <w:rPr>
          <w:rFonts w:ascii="Times New Roman" w:eastAsia="Times New Roman" w:hAnsi="Times New Roman" w:cs="Times New Roman"/>
          <w:color w:val="auto"/>
          <w:sz w:val="24"/>
          <w:szCs w:val="24"/>
          <w:lang w:val="en-CA" w:eastAsia="en-CA"/>
        </w:rPr>
      </w:pPr>
      <w:r w:rsidRPr="0044251F">
        <w:rPr>
          <w:rFonts w:ascii="Garamond" w:eastAsia="Times New Roman" w:hAnsi="Garamond" w:cs="Times New Roman"/>
          <w:b/>
          <w:bCs/>
          <w:sz w:val="24"/>
          <w:szCs w:val="24"/>
          <w:lang w:val="en-CA" w:eastAsia="en-CA"/>
        </w:rPr>
        <w:t xml:space="preserve">Section 3: Responsibilities of the CEOs </w:t>
      </w:r>
    </w:p>
    <w:p w:rsidR="0044251F" w:rsidRPr="0044251F" w:rsidRDefault="0044251F" w:rsidP="0044251F">
      <w:pPr>
        <w:spacing w:line="240" w:lineRule="auto"/>
        <w:ind w:left="720"/>
        <w:rPr>
          <w:rFonts w:ascii="Times New Roman" w:eastAsia="Times New Roman" w:hAnsi="Times New Roman" w:cs="Times New Roman"/>
          <w:color w:val="auto"/>
          <w:sz w:val="24"/>
          <w:szCs w:val="24"/>
          <w:lang w:val="en-CA" w:eastAsia="en-CA"/>
        </w:rPr>
      </w:pPr>
      <w:r w:rsidRPr="0044251F">
        <w:rPr>
          <w:rFonts w:ascii="Garamond" w:eastAsia="Times New Roman" w:hAnsi="Garamond" w:cs="Times New Roman"/>
          <w:sz w:val="24"/>
          <w:szCs w:val="24"/>
          <w:lang w:val="en-CA" w:eastAsia="en-CA"/>
        </w:rPr>
        <w:t xml:space="preserve">a) The Chief Electoral Officers shall be given the authority to </w:t>
      </w:r>
      <w:r w:rsidRPr="0044251F">
        <w:rPr>
          <w:rFonts w:ascii="Garamond" w:eastAsia="Times New Roman" w:hAnsi="Garamond" w:cs="Times New Roman"/>
          <w:strike/>
          <w:sz w:val="24"/>
          <w:szCs w:val="24"/>
          <w:lang w:val="en-CA" w:eastAsia="en-CA"/>
        </w:rPr>
        <w:t>strike an election committee</w:t>
      </w:r>
      <w:r w:rsidRPr="0044251F">
        <w:rPr>
          <w:rFonts w:ascii="Garamond" w:eastAsia="Times New Roman" w:hAnsi="Garamond" w:cs="Times New Roman"/>
          <w:sz w:val="24"/>
          <w:szCs w:val="24"/>
          <w:lang w:val="en-CA" w:eastAsia="en-CA"/>
        </w:rPr>
        <w:t>, call for nominations, receive nomination forms, announce candidates and campaign committees, limit campaign expenditures, publicize the election, announce the results and to undertake any other duties required to carry out the election, by-election and/or referenda in accordance with the GSA Constitution and By-Laws.  </w:t>
      </w:r>
    </w:p>
    <w:p w:rsidR="0044251F" w:rsidRPr="0044251F" w:rsidRDefault="0044251F" w:rsidP="0044251F">
      <w:pPr>
        <w:spacing w:line="240" w:lineRule="auto"/>
        <w:ind w:left="720"/>
        <w:rPr>
          <w:rFonts w:ascii="Times New Roman" w:eastAsia="Times New Roman" w:hAnsi="Times New Roman" w:cs="Times New Roman"/>
          <w:color w:val="auto"/>
          <w:sz w:val="24"/>
          <w:szCs w:val="24"/>
          <w:lang w:val="en-CA" w:eastAsia="en-CA"/>
        </w:rPr>
      </w:pPr>
      <w:r w:rsidRPr="0044251F">
        <w:rPr>
          <w:rFonts w:ascii="Garamond" w:eastAsia="Times New Roman" w:hAnsi="Garamond" w:cs="Times New Roman"/>
          <w:sz w:val="24"/>
          <w:szCs w:val="24"/>
          <w:lang w:val="en-CA" w:eastAsia="en-CA"/>
        </w:rPr>
        <w:t xml:space="preserve">b) CEOs shall have the authority to determine campaign and election rules which are not established in the GSA Constitution or By-Laws. These rules are subject to the approval of the GSA Electoral Board and shall be made available to all candidates. </w:t>
      </w:r>
    </w:p>
    <w:p w:rsidR="0044251F" w:rsidRPr="0044251F" w:rsidRDefault="0044251F" w:rsidP="0044251F">
      <w:pPr>
        <w:spacing w:line="240" w:lineRule="auto"/>
        <w:ind w:left="720"/>
        <w:rPr>
          <w:rFonts w:ascii="Times New Roman" w:eastAsia="Times New Roman" w:hAnsi="Times New Roman" w:cs="Times New Roman"/>
          <w:color w:val="auto"/>
          <w:sz w:val="24"/>
          <w:szCs w:val="24"/>
          <w:lang w:val="en-CA" w:eastAsia="en-CA"/>
        </w:rPr>
      </w:pPr>
      <w:r w:rsidRPr="0044251F">
        <w:rPr>
          <w:rFonts w:ascii="Garamond" w:eastAsia="Times New Roman" w:hAnsi="Garamond" w:cs="Times New Roman"/>
          <w:sz w:val="24"/>
          <w:szCs w:val="24"/>
          <w:lang w:val="en-CA" w:eastAsia="en-CA"/>
        </w:rPr>
        <w:t>c) CEOs are responsible for informing the Clerk of the Senate of Carleton University of the name of the President-Elect and the Vice-President Academic-Elect of the GSA and the names of the graduate students elected to sit on Senate.</w:t>
      </w:r>
    </w:p>
    <w:p w:rsidR="0044251F" w:rsidRPr="00A220B7" w:rsidRDefault="0044251F" w:rsidP="00A220B7">
      <w:pPr>
        <w:pStyle w:val="Normal1"/>
        <w:spacing w:line="240" w:lineRule="auto"/>
        <w:ind w:left="720"/>
        <w:rPr>
          <w:rFonts w:ascii="Garamond" w:hAnsi="Garamond"/>
          <w:sz w:val="24"/>
          <w:szCs w:val="24"/>
        </w:rPr>
      </w:pPr>
    </w:p>
    <w:p w:rsidR="00A220B7" w:rsidRPr="0044251F" w:rsidRDefault="00A220B7" w:rsidP="0044251F">
      <w:pPr>
        <w:pStyle w:val="Normal1"/>
        <w:spacing w:line="240" w:lineRule="auto"/>
        <w:ind w:firstLine="720"/>
        <w:rPr>
          <w:rFonts w:ascii="Garamond" w:hAnsi="Garamond"/>
          <w:b/>
          <w:sz w:val="24"/>
          <w:szCs w:val="24"/>
        </w:rPr>
      </w:pPr>
      <w:r w:rsidRPr="0044251F">
        <w:rPr>
          <w:rFonts w:ascii="Garamond" w:hAnsi="Garamond"/>
          <w:b/>
          <w:sz w:val="24"/>
          <w:szCs w:val="24"/>
        </w:rPr>
        <w:t xml:space="preserve">Section 4: General Elections and By-Elections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a) GSA General Elections should normally occur, annually, on two consecutive days in March</w:t>
      </w:r>
      <w:r w:rsidRPr="00A220B7">
        <w:rPr>
          <w:rFonts w:ascii="Garamond" w:hAnsi="Garamond"/>
          <w:sz w:val="24"/>
          <w:szCs w:val="24"/>
          <w:u w:val="single"/>
        </w:rPr>
        <w:t xml:space="preserve"> as determined by a motion passed at GSA Council.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b) GSA By-Elections should normally occur on two consecutive days. At least two weeks public notice shall be given for any by-election to be conducted.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c) Elections shall be by a simple majority of those members of the GSA voting. </w:t>
      </w:r>
    </w:p>
    <w:p w:rsidR="00A220B7" w:rsidRP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 xml:space="preserve">d) In the case of ties in an election, by-election or referendum a by-election shall be held on one day no later than seven days following the initial election, by-election or referendum.  This by-election shall be repeated until the tie(s) is(are) broken. </w:t>
      </w:r>
    </w:p>
    <w:p w:rsidR="00A220B7" w:rsidRDefault="00A220B7" w:rsidP="00A220B7">
      <w:pPr>
        <w:pStyle w:val="Normal1"/>
        <w:spacing w:line="240" w:lineRule="auto"/>
        <w:ind w:left="720"/>
        <w:rPr>
          <w:rFonts w:ascii="Garamond" w:hAnsi="Garamond"/>
          <w:sz w:val="24"/>
          <w:szCs w:val="24"/>
        </w:rPr>
      </w:pPr>
      <w:r w:rsidRPr="00A220B7">
        <w:rPr>
          <w:rFonts w:ascii="Garamond" w:hAnsi="Garamond"/>
          <w:sz w:val="24"/>
          <w:szCs w:val="24"/>
        </w:rPr>
        <w:t>e) In the event of an empty ballot for the Senate seat allocated for a doctoral representative, a representative from the Faculty of Social Sciences, the Faculty of Business or the Faculty of Public Affairs, or a representative from the Faculty of Science or the Faculty of Engineering and Design, a candidate(s) that does not meet the criteria but receives the next highest number of votes may assume the seat.</w:t>
      </w:r>
    </w:p>
    <w:p w:rsidR="003B26CA" w:rsidRDefault="003B26CA" w:rsidP="009C7B99">
      <w:pPr>
        <w:pStyle w:val="Normal1"/>
        <w:spacing w:line="240" w:lineRule="auto"/>
        <w:ind w:left="360" w:firstLine="360"/>
        <w:rPr>
          <w:rFonts w:ascii="Garamond" w:hAnsi="Garamond"/>
          <w:sz w:val="24"/>
          <w:szCs w:val="24"/>
        </w:rPr>
      </w:pPr>
    </w:p>
    <w:p w:rsidR="00BF3747" w:rsidRPr="009C7B99" w:rsidRDefault="00E64FE4" w:rsidP="009C7B99">
      <w:pPr>
        <w:pStyle w:val="Normal1"/>
        <w:spacing w:line="240" w:lineRule="auto"/>
        <w:ind w:left="360" w:firstLine="360"/>
        <w:rPr>
          <w:rFonts w:ascii="Garamond" w:hAnsi="Garamond"/>
          <w:b/>
          <w:sz w:val="24"/>
          <w:szCs w:val="24"/>
        </w:rPr>
      </w:pPr>
      <w:r w:rsidRPr="009C7B99">
        <w:rPr>
          <w:rFonts w:ascii="Garamond" w:hAnsi="Garamond"/>
          <w:b/>
          <w:sz w:val="24"/>
          <w:szCs w:val="24"/>
        </w:rPr>
        <w:t>CARRIED</w:t>
      </w:r>
    </w:p>
    <w:p w:rsidR="009C7B99" w:rsidRDefault="009C7B99">
      <w:pPr>
        <w:pStyle w:val="Normal1"/>
        <w:spacing w:line="240" w:lineRule="auto"/>
        <w:rPr>
          <w:rFonts w:ascii="Garamond" w:eastAsia="Garamond" w:hAnsi="Garamond" w:cs="Garamond"/>
          <w:b/>
          <w:sz w:val="24"/>
          <w:szCs w:val="24"/>
        </w:rPr>
      </w:pPr>
    </w:p>
    <w:p w:rsidR="003B7CF8" w:rsidRDefault="002A7341">
      <w:pPr>
        <w:pStyle w:val="Normal1"/>
        <w:spacing w:line="240" w:lineRule="auto"/>
      </w:pPr>
      <w:r>
        <w:rPr>
          <w:rFonts w:ascii="Garamond" w:eastAsia="Garamond" w:hAnsi="Garamond" w:cs="Garamond"/>
          <w:b/>
          <w:sz w:val="24"/>
          <w:szCs w:val="24"/>
        </w:rPr>
        <w:t>9</w:t>
      </w:r>
      <w:r w:rsidR="00CC774A">
        <w:rPr>
          <w:rFonts w:ascii="Garamond" w:eastAsia="Garamond" w:hAnsi="Garamond" w:cs="Garamond"/>
          <w:b/>
          <w:sz w:val="24"/>
          <w:szCs w:val="24"/>
        </w:rPr>
        <w:t>. OTHER BUSINESS</w:t>
      </w:r>
    </w:p>
    <w:p w:rsidR="00BF3747" w:rsidRPr="007B644F" w:rsidRDefault="00BF3747">
      <w:pPr>
        <w:pStyle w:val="Normal1"/>
        <w:spacing w:line="240" w:lineRule="auto"/>
        <w:rPr>
          <w:rFonts w:ascii="Garamond" w:hAnsi="Garamond"/>
          <w:sz w:val="24"/>
          <w:szCs w:val="24"/>
        </w:rPr>
      </w:pPr>
      <w:r w:rsidRPr="007B644F">
        <w:rPr>
          <w:rFonts w:ascii="Garamond" w:hAnsi="Garamond"/>
          <w:sz w:val="24"/>
          <w:szCs w:val="24"/>
        </w:rPr>
        <w:t xml:space="preserve">a) Motion in support of student striking at </w:t>
      </w:r>
      <w:proofErr w:type="spellStart"/>
      <w:r w:rsidRPr="007B644F">
        <w:rPr>
          <w:rFonts w:ascii="Garamond" w:hAnsi="Garamond"/>
          <w:sz w:val="24"/>
          <w:szCs w:val="24"/>
        </w:rPr>
        <w:t>L’universite</w:t>
      </w:r>
      <w:proofErr w:type="spellEnd"/>
      <w:r w:rsidRPr="007B644F">
        <w:rPr>
          <w:rFonts w:ascii="Garamond" w:hAnsi="Garamond"/>
          <w:sz w:val="24"/>
          <w:szCs w:val="24"/>
        </w:rPr>
        <w:t xml:space="preserve"> de Quebec a </w:t>
      </w:r>
      <w:r w:rsidR="00716639">
        <w:rPr>
          <w:rFonts w:ascii="Garamond" w:hAnsi="Garamond"/>
          <w:sz w:val="24"/>
          <w:szCs w:val="24"/>
        </w:rPr>
        <w:t>M</w:t>
      </w:r>
      <w:r w:rsidRPr="007B644F">
        <w:rPr>
          <w:rFonts w:ascii="Garamond" w:hAnsi="Garamond"/>
          <w:sz w:val="24"/>
          <w:szCs w:val="24"/>
        </w:rPr>
        <w:t xml:space="preserve">ontreal </w:t>
      </w:r>
    </w:p>
    <w:p w:rsidR="00BF3747" w:rsidRPr="007B644F" w:rsidRDefault="00BF3747" w:rsidP="00BF3747">
      <w:pPr>
        <w:pStyle w:val="Normal1"/>
        <w:spacing w:line="240" w:lineRule="auto"/>
        <w:ind w:left="709"/>
        <w:rPr>
          <w:rFonts w:ascii="Garamond" w:hAnsi="Garamond"/>
        </w:rPr>
      </w:pPr>
      <w:r w:rsidRPr="007B644F">
        <w:rPr>
          <w:rFonts w:ascii="Garamond" w:hAnsi="Garamond"/>
        </w:rPr>
        <w:t xml:space="preserve">Moved: Bonnie Bates (History) </w:t>
      </w:r>
    </w:p>
    <w:p w:rsidR="00BF3747" w:rsidRPr="007B644F" w:rsidRDefault="00BF3747" w:rsidP="00BF3747">
      <w:pPr>
        <w:pStyle w:val="Normal1"/>
        <w:spacing w:line="240" w:lineRule="auto"/>
        <w:ind w:left="709"/>
        <w:rPr>
          <w:rFonts w:ascii="Garamond" w:hAnsi="Garamond"/>
        </w:rPr>
      </w:pPr>
      <w:r w:rsidRPr="007B644F">
        <w:rPr>
          <w:rFonts w:ascii="Garamond" w:hAnsi="Garamond"/>
        </w:rPr>
        <w:t>Seconded: Lauren Montgomery (CUPE 4600)</w:t>
      </w:r>
    </w:p>
    <w:p w:rsidR="003D4BB4" w:rsidRPr="003D4BB4" w:rsidRDefault="003D4BB4" w:rsidP="003D4BB4">
      <w:pPr>
        <w:ind w:left="709"/>
        <w:jc w:val="both"/>
        <w:rPr>
          <w:rFonts w:ascii="Garamond" w:hAnsi="Garamond"/>
        </w:rPr>
      </w:pPr>
    </w:p>
    <w:p w:rsidR="003D4BB4" w:rsidRPr="003D4BB4" w:rsidRDefault="003D4BB4" w:rsidP="003D4BB4">
      <w:pPr>
        <w:pStyle w:val="NoSpacing"/>
        <w:ind w:left="709"/>
        <w:jc w:val="both"/>
        <w:rPr>
          <w:rFonts w:ascii="Garamond" w:hAnsi="Garamond"/>
          <w:sz w:val="22"/>
        </w:rPr>
      </w:pPr>
      <w:r w:rsidRPr="003D4BB4">
        <w:rPr>
          <w:rFonts w:ascii="Garamond" w:hAnsi="Garamond"/>
          <w:sz w:val="22"/>
        </w:rPr>
        <w:t xml:space="preserve">WHEREAS </w:t>
      </w:r>
      <w:r w:rsidRPr="003D4BB4">
        <w:rPr>
          <w:rFonts w:ascii="Garamond" w:hAnsi="Garamond"/>
          <w:sz w:val="22"/>
        </w:rPr>
        <w:tab/>
        <w:t xml:space="preserve">the members of </w:t>
      </w:r>
      <w:proofErr w:type="spellStart"/>
      <w:r w:rsidRPr="003D4BB4">
        <w:rPr>
          <w:rFonts w:ascii="Garamond" w:hAnsi="Garamond"/>
          <w:i/>
          <w:sz w:val="22"/>
        </w:rPr>
        <w:t>Syndicat</w:t>
      </w:r>
      <w:proofErr w:type="spellEnd"/>
      <w:r w:rsidRPr="003D4BB4">
        <w:rPr>
          <w:rFonts w:ascii="Garamond" w:hAnsi="Garamond"/>
          <w:i/>
          <w:sz w:val="22"/>
        </w:rPr>
        <w:t xml:space="preserve"> des </w:t>
      </w:r>
      <w:proofErr w:type="spellStart"/>
      <w:r w:rsidRPr="003D4BB4">
        <w:rPr>
          <w:rFonts w:ascii="Garamond" w:hAnsi="Garamond"/>
          <w:i/>
          <w:sz w:val="22"/>
        </w:rPr>
        <w:t>étudient</w:t>
      </w:r>
      <w:proofErr w:type="spellEnd"/>
      <w:r w:rsidRPr="003D4BB4">
        <w:rPr>
          <w:rFonts w:ascii="Garamond" w:hAnsi="Garamond"/>
          <w:i/>
          <w:sz w:val="22"/>
        </w:rPr>
        <w:t xml:space="preserve">-e-s </w:t>
      </w:r>
      <w:proofErr w:type="spellStart"/>
      <w:r w:rsidRPr="003D4BB4">
        <w:rPr>
          <w:rFonts w:ascii="Garamond" w:hAnsi="Garamond"/>
          <w:i/>
          <w:sz w:val="22"/>
        </w:rPr>
        <w:t>employé</w:t>
      </w:r>
      <w:proofErr w:type="spellEnd"/>
      <w:r w:rsidRPr="003D4BB4">
        <w:rPr>
          <w:rFonts w:ascii="Garamond" w:hAnsi="Garamond"/>
          <w:i/>
          <w:sz w:val="22"/>
        </w:rPr>
        <w:t xml:space="preserve">-e-s de </w:t>
      </w:r>
      <w:proofErr w:type="spellStart"/>
      <w:r w:rsidRPr="003D4BB4">
        <w:rPr>
          <w:rFonts w:ascii="Garamond" w:hAnsi="Garamond"/>
          <w:i/>
          <w:sz w:val="22"/>
        </w:rPr>
        <w:t>l’UQAM</w:t>
      </w:r>
      <w:proofErr w:type="spellEnd"/>
      <w:r w:rsidRPr="003D4BB4">
        <w:rPr>
          <w:rFonts w:ascii="Garamond" w:hAnsi="Garamond"/>
          <w:sz w:val="22"/>
        </w:rPr>
        <w:t xml:space="preserve"> (SÉTUE) began strike action on Monday, December 7, 2015;</w:t>
      </w:r>
    </w:p>
    <w:p w:rsidR="003D4BB4" w:rsidRPr="003D4BB4" w:rsidRDefault="003D4BB4" w:rsidP="003D4BB4">
      <w:pPr>
        <w:pStyle w:val="NoSpacing"/>
        <w:ind w:left="709"/>
        <w:jc w:val="both"/>
        <w:rPr>
          <w:rFonts w:ascii="Garamond" w:hAnsi="Garamond"/>
          <w:sz w:val="22"/>
        </w:rPr>
      </w:pPr>
    </w:p>
    <w:p w:rsidR="003D4BB4" w:rsidRPr="003D4BB4" w:rsidRDefault="003D4BB4" w:rsidP="003D4BB4">
      <w:pPr>
        <w:pStyle w:val="NoSpacing"/>
        <w:ind w:left="709"/>
        <w:jc w:val="both"/>
        <w:rPr>
          <w:rFonts w:ascii="Garamond" w:hAnsi="Garamond"/>
          <w:sz w:val="22"/>
        </w:rPr>
      </w:pPr>
      <w:r w:rsidRPr="003D4BB4">
        <w:rPr>
          <w:rFonts w:ascii="Garamond" w:hAnsi="Garamond"/>
          <w:sz w:val="22"/>
        </w:rPr>
        <w:t>AND WHEREAS</w:t>
      </w:r>
      <w:r w:rsidRPr="003D4BB4">
        <w:rPr>
          <w:rFonts w:ascii="Garamond" w:hAnsi="Garamond"/>
          <w:sz w:val="22"/>
        </w:rPr>
        <w:tab/>
        <w:t>the members of SÉTU include teaching assistants, research assistants, liaison officers in the UQAM Foundation, and other student workers;</w:t>
      </w:r>
    </w:p>
    <w:p w:rsidR="003D4BB4" w:rsidRPr="003D4BB4" w:rsidRDefault="003D4BB4" w:rsidP="003D4BB4">
      <w:pPr>
        <w:pStyle w:val="NoSpacing"/>
        <w:ind w:left="709"/>
        <w:jc w:val="both"/>
        <w:rPr>
          <w:rFonts w:ascii="Garamond" w:hAnsi="Garamond"/>
          <w:sz w:val="22"/>
        </w:rPr>
      </w:pPr>
    </w:p>
    <w:p w:rsidR="003D4BB4" w:rsidRPr="003D4BB4" w:rsidRDefault="003D4BB4" w:rsidP="003D4BB4">
      <w:pPr>
        <w:pStyle w:val="NoSpacing"/>
        <w:ind w:left="709"/>
        <w:jc w:val="both"/>
        <w:rPr>
          <w:rFonts w:ascii="Garamond" w:hAnsi="Garamond"/>
          <w:sz w:val="22"/>
        </w:rPr>
      </w:pPr>
      <w:r w:rsidRPr="003D4BB4">
        <w:rPr>
          <w:rFonts w:ascii="Garamond" w:hAnsi="Garamond"/>
          <w:sz w:val="22"/>
        </w:rPr>
        <w:t>AND WHEREAS</w:t>
      </w:r>
      <w:r w:rsidRPr="003D4BB4">
        <w:rPr>
          <w:rFonts w:ascii="Garamond" w:hAnsi="Garamond"/>
          <w:sz w:val="22"/>
        </w:rPr>
        <w:tab/>
        <w:t>these members are striking for improvements that are important to student workers across Canada;</w:t>
      </w:r>
    </w:p>
    <w:p w:rsidR="003D4BB4" w:rsidRPr="003D4BB4" w:rsidRDefault="003D4BB4" w:rsidP="003D4BB4">
      <w:pPr>
        <w:pStyle w:val="NoSpacing"/>
        <w:ind w:left="709"/>
        <w:jc w:val="both"/>
        <w:rPr>
          <w:rFonts w:ascii="Garamond" w:hAnsi="Garamond"/>
          <w:sz w:val="22"/>
        </w:rPr>
      </w:pPr>
    </w:p>
    <w:p w:rsidR="003D4BB4" w:rsidRPr="003D4BB4" w:rsidRDefault="003D4BB4" w:rsidP="003D4BB4">
      <w:pPr>
        <w:pStyle w:val="NoSpacing"/>
        <w:ind w:left="709"/>
        <w:jc w:val="both"/>
        <w:rPr>
          <w:rFonts w:ascii="Garamond" w:hAnsi="Garamond"/>
          <w:sz w:val="22"/>
        </w:rPr>
      </w:pPr>
      <w:r w:rsidRPr="003D4BB4">
        <w:rPr>
          <w:rFonts w:ascii="Garamond" w:hAnsi="Garamond"/>
          <w:sz w:val="22"/>
        </w:rPr>
        <w:t>AND WHEREAS</w:t>
      </w:r>
      <w:r w:rsidRPr="003D4BB4">
        <w:rPr>
          <w:rFonts w:ascii="Garamond" w:hAnsi="Garamond"/>
          <w:sz w:val="22"/>
        </w:rPr>
        <w:tab/>
        <w:t>their priority bargaining demands include:</w:t>
      </w:r>
    </w:p>
    <w:p w:rsidR="003D4BB4" w:rsidRPr="003D4BB4" w:rsidRDefault="003D4BB4" w:rsidP="003D4BB4">
      <w:pPr>
        <w:pStyle w:val="NoSpacing"/>
        <w:ind w:left="709"/>
        <w:jc w:val="both"/>
        <w:rPr>
          <w:rFonts w:ascii="Garamond" w:hAnsi="Garamond"/>
          <w:sz w:val="22"/>
        </w:rPr>
      </w:pPr>
    </w:p>
    <w:p w:rsidR="003D4BB4" w:rsidRPr="003D4BB4" w:rsidRDefault="003D4BB4" w:rsidP="003D4BB4">
      <w:pPr>
        <w:pStyle w:val="NoSpacing"/>
        <w:numPr>
          <w:ilvl w:val="0"/>
          <w:numId w:val="20"/>
        </w:numPr>
        <w:ind w:left="1429"/>
        <w:jc w:val="both"/>
        <w:rPr>
          <w:rFonts w:ascii="Garamond" w:hAnsi="Garamond"/>
          <w:sz w:val="22"/>
        </w:rPr>
      </w:pPr>
      <w:r w:rsidRPr="003D4BB4">
        <w:rPr>
          <w:rFonts w:ascii="Garamond" w:hAnsi="Garamond"/>
          <w:sz w:val="22"/>
        </w:rPr>
        <w:t>Improved definition of working hours, to ensure students have a guaranteed minimum hours of work in their contract per session;</w:t>
      </w:r>
    </w:p>
    <w:p w:rsidR="003D4BB4" w:rsidRPr="003D4BB4" w:rsidRDefault="003D4BB4" w:rsidP="003D4BB4">
      <w:pPr>
        <w:pStyle w:val="NoSpacing"/>
        <w:numPr>
          <w:ilvl w:val="0"/>
          <w:numId w:val="20"/>
        </w:numPr>
        <w:ind w:left="1429"/>
        <w:jc w:val="both"/>
        <w:rPr>
          <w:rFonts w:ascii="Garamond" w:hAnsi="Garamond"/>
          <w:sz w:val="22"/>
        </w:rPr>
      </w:pPr>
      <w:r w:rsidRPr="003D4BB4">
        <w:rPr>
          <w:rFonts w:ascii="Garamond" w:hAnsi="Garamond"/>
          <w:sz w:val="22"/>
        </w:rPr>
        <w:t>Improvements to the salary scale;</w:t>
      </w:r>
    </w:p>
    <w:p w:rsidR="003D4BB4" w:rsidRPr="003D4BB4" w:rsidRDefault="003D4BB4" w:rsidP="003D4BB4">
      <w:pPr>
        <w:pStyle w:val="NoSpacing"/>
        <w:numPr>
          <w:ilvl w:val="0"/>
          <w:numId w:val="20"/>
        </w:numPr>
        <w:ind w:left="1429"/>
        <w:jc w:val="both"/>
        <w:rPr>
          <w:rFonts w:ascii="Garamond" w:hAnsi="Garamond"/>
          <w:sz w:val="22"/>
        </w:rPr>
      </w:pPr>
      <w:r w:rsidRPr="003D4BB4">
        <w:rPr>
          <w:rFonts w:ascii="Garamond" w:hAnsi="Garamond"/>
          <w:sz w:val="22"/>
        </w:rPr>
        <w:t>Signed contracts to protect the intellectual property of research assistants;</w:t>
      </w:r>
    </w:p>
    <w:p w:rsidR="003D4BB4" w:rsidRPr="003D4BB4" w:rsidRDefault="003D4BB4" w:rsidP="003D4BB4">
      <w:pPr>
        <w:pStyle w:val="NoSpacing"/>
        <w:numPr>
          <w:ilvl w:val="0"/>
          <w:numId w:val="20"/>
        </w:numPr>
        <w:ind w:left="1429"/>
        <w:jc w:val="both"/>
        <w:rPr>
          <w:rFonts w:ascii="Garamond" w:hAnsi="Garamond"/>
          <w:sz w:val="22"/>
        </w:rPr>
      </w:pPr>
      <w:r w:rsidRPr="003D4BB4">
        <w:rPr>
          <w:rFonts w:ascii="Garamond" w:hAnsi="Garamond"/>
          <w:sz w:val="22"/>
        </w:rPr>
        <w:t>More transparency in the staffing process and clarity regarding contracts;</w:t>
      </w:r>
    </w:p>
    <w:p w:rsidR="003D4BB4" w:rsidRPr="003D4BB4" w:rsidRDefault="003D4BB4" w:rsidP="003D4BB4">
      <w:pPr>
        <w:pStyle w:val="NoSpacing"/>
        <w:numPr>
          <w:ilvl w:val="0"/>
          <w:numId w:val="20"/>
        </w:numPr>
        <w:ind w:left="1429"/>
        <w:jc w:val="both"/>
        <w:rPr>
          <w:rFonts w:ascii="Garamond" w:hAnsi="Garamond"/>
          <w:sz w:val="22"/>
        </w:rPr>
      </w:pPr>
      <w:r w:rsidRPr="003D4BB4">
        <w:rPr>
          <w:rFonts w:ascii="Garamond" w:hAnsi="Garamond"/>
          <w:sz w:val="22"/>
        </w:rPr>
        <w:t>Signed contracts for research assistants; and</w:t>
      </w:r>
    </w:p>
    <w:p w:rsidR="003D4BB4" w:rsidRPr="003D4BB4" w:rsidRDefault="003D4BB4" w:rsidP="003D4BB4">
      <w:pPr>
        <w:pStyle w:val="NoSpacing"/>
        <w:numPr>
          <w:ilvl w:val="0"/>
          <w:numId w:val="20"/>
        </w:numPr>
        <w:ind w:left="1429"/>
        <w:jc w:val="both"/>
        <w:rPr>
          <w:rFonts w:ascii="Garamond" w:hAnsi="Garamond"/>
          <w:sz w:val="22"/>
        </w:rPr>
      </w:pPr>
      <w:r w:rsidRPr="003D4BB4">
        <w:rPr>
          <w:rFonts w:ascii="Garamond" w:hAnsi="Garamond"/>
          <w:sz w:val="22"/>
        </w:rPr>
        <w:t>Improvements to the grievance process.</w:t>
      </w:r>
    </w:p>
    <w:p w:rsidR="003D4BB4" w:rsidRPr="003D4BB4" w:rsidRDefault="003D4BB4" w:rsidP="003D4BB4">
      <w:pPr>
        <w:pStyle w:val="NoSpacing"/>
        <w:ind w:left="709"/>
        <w:jc w:val="both"/>
        <w:rPr>
          <w:rFonts w:ascii="Garamond" w:hAnsi="Garamond"/>
          <w:sz w:val="22"/>
        </w:rPr>
      </w:pPr>
    </w:p>
    <w:p w:rsidR="003D4BB4" w:rsidRPr="003D4BB4" w:rsidRDefault="003D4BB4" w:rsidP="003D4BB4">
      <w:pPr>
        <w:pStyle w:val="NoSpacing"/>
        <w:ind w:left="709"/>
        <w:jc w:val="both"/>
        <w:rPr>
          <w:rFonts w:ascii="Garamond" w:hAnsi="Garamond"/>
          <w:sz w:val="22"/>
        </w:rPr>
      </w:pPr>
      <w:r w:rsidRPr="003D4BB4">
        <w:rPr>
          <w:rFonts w:ascii="Garamond" w:hAnsi="Garamond"/>
          <w:sz w:val="22"/>
        </w:rPr>
        <w:t>AND WHEREAS Carleton Graduate Students’ Association has frequently engaged in solidarity campaigns with student workers;</w:t>
      </w:r>
    </w:p>
    <w:p w:rsidR="003D4BB4" w:rsidRPr="003D4BB4" w:rsidRDefault="003D4BB4" w:rsidP="003D4BB4">
      <w:pPr>
        <w:pStyle w:val="NoSpacing"/>
        <w:ind w:left="709"/>
        <w:jc w:val="both"/>
        <w:rPr>
          <w:rFonts w:ascii="Garamond" w:hAnsi="Garamond"/>
          <w:sz w:val="22"/>
        </w:rPr>
      </w:pPr>
    </w:p>
    <w:p w:rsidR="003D4BB4" w:rsidRDefault="003D4BB4" w:rsidP="003D4BB4">
      <w:pPr>
        <w:pStyle w:val="NoSpacing"/>
        <w:ind w:left="709"/>
        <w:jc w:val="both"/>
        <w:rPr>
          <w:rFonts w:ascii="Garamond" w:hAnsi="Garamond"/>
          <w:sz w:val="22"/>
        </w:rPr>
      </w:pPr>
      <w:r w:rsidRPr="003D4BB4">
        <w:rPr>
          <w:rFonts w:ascii="Garamond" w:hAnsi="Garamond"/>
          <w:sz w:val="22"/>
        </w:rPr>
        <w:t xml:space="preserve">BE IT RESOLVED THAT </w:t>
      </w:r>
      <w:r w:rsidRPr="003D4BB4">
        <w:rPr>
          <w:rFonts w:ascii="Garamond" w:hAnsi="Garamond"/>
          <w:sz w:val="22"/>
        </w:rPr>
        <w:tab/>
        <w:t xml:space="preserve">the GSA write a letter of support to the </w:t>
      </w:r>
      <w:proofErr w:type="spellStart"/>
      <w:r w:rsidRPr="003D4BB4">
        <w:rPr>
          <w:rFonts w:ascii="Garamond" w:hAnsi="Garamond"/>
          <w:i/>
          <w:sz w:val="22"/>
        </w:rPr>
        <w:t>Syndicat</w:t>
      </w:r>
      <w:proofErr w:type="spellEnd"/>
      <w:r w:rsidRPr="003D4BB4">
        <w:rPr>
          <w:rFonts w:ascii="Garamond" w:hAnsi="Garamond"/>
          <w:i/>
          <w:sz w:val="22"/>
        </w:rPr>
        <w:t xml:space="preserve"> des </w:t>
      </w:r>
      <w:proofErr w:type="spellStart"/>
      <w:r w:rsidRPr="003D4BB4">
        <w:rPr>
          <w:rFonts w:ascii="Garamond" w:hAnsi="Garamond"/>
          <w:i/>
          <w:sz w:val="22"/>
        </w:rPr>
        <w:t>étudient</w:t>
      </w:r>
      <w:proofErr w:type="spellEnd"/>
      <w:r w:rsidRPr="003D4BB4">
        <w:rPr>
          <w:rFonts w:ascii="Garamond" w:hAnsi="Garamond"/>
          <w:i/>
          <w:sz w:val="22"/>
        </w:rPr>
        <w:t xml:space="preserve">-e-s </w:t>
      </w:r>
      <w:proofErr w:type="spellStart"/>
      <w:r w:rsidRPr="003D4BB4">
        <w:rPr>
          <w:rFonts w:ascii="Garamond" w:hAnsi="Garamond"/>
          <w:i/>
          <w:sz w:val="22"/>
        </w:rPr>
        <w:t>employé</w:t>
      </w:r>
      <w:proofErr w:type="spellEnd"/>
      <w:r w:rsidRPr="003D4BB4">
        <w:rPr>
          <w:rFonts w:ascii="Garamond" w:hAnsi="Garamond"/>
          <w:i/>
          <w:sz w:val="22"/>
        </w:rPr>
        <w:t xml:space="preserve">-e-s de </w:t>
      </w:r>
      <w:proofErr w:type="spellStart"/>
      <w:r w:rsidRPr="003D4BB4">
        <w:rPr>
          <w:rFonts w:ascii="Garamond" w:hAnsi="Garamond"/>
          <w:i/>
          <w:sz w:val="22"/>
        </w:rPr>
        <w:t>l’UQAM</w:t>
      </w:r>
      <w:proofErr w:type="spellEnd"/>
      <w:r w:rsidRPr="003D4BB4">
        <w:rPr>
          <w:rFonts w:ascii="Garamond" w:hAnsi="Garamond"/>
          <w:sz w:val="22"/>
        </w:rPr>
        <w:t xml:space="preserve"> (SÉTUE), to express our solidarity with their strike and call for a fair collective agreement for student workers at UQAM.</w:t>
      </w:r>
    </w:p>
    <w:p w:rsidR="004948AB" w:rsidRDefault="004948AB" w:rsidP="003D4BB4">
      <w:pPr>
        <w:pStyle w:val="NoSpacing"/>
        <w:ind w:left="709"/>
        <w:jc w:val="both"/>
        <w:rPr>
          <w:rFonts w:ascii="Garamond" w:hAnsi="Garamond"/>
          <w:b/>
          <w:sz w:val="22"/>
        </w:rPr>
      </w:pPr>
    </w:p>
    <w:p w:rsidR="003D4BB4" w:rsidRPr="003D4BB4" w:rsidRDefault="003D4BB4" w:rsidP="003D4BB4">
      <w:pPr>
        <w:pStyle w:val="NoSpacing"/>
        <w:ind w:left="709"/>
        <w:jc w:val="both"/>
        <w:rPr>
          <w:rFonts w:ascii="Garamond" w:hAnsi="Garamond"/>
          <w:b/>
          <w:sz w:val="22"/>
        </w:rPr>
      </w:pPr>
      <w:r w:rsidRPr="003D4BB4">
        <w:rPr>
          <w:rFonts w:ascii="Garamond" w:hAnsi="Garamond"/>
          <w:b/>
          <w:sz w:val="22"/>
        </w:rPr>
        <w:t>CARRIED</w:t>
      </w:r>
    </w:p>
    <w:p w:rsidR="007B644F" w:rsidRPr="007B644F" w:rsidRDefault="007B644F" w:rsidP="00BF3747">
      <w:pPr>
        <w:pStyle w:val="Normal1"/>
        <w:spacing w:line="240" w:lineRule="auto"/>
        <w:rPr>
          <w:rFonts w:ascii="Garamond" w:hAnsi="Garamond"/>
          <w:sz w:val="24"/>
          <w:szCs w:val="24"/>
        </w:rPr>
      </w:pPr>
    </w:p>
    <w:p w:rsidR="007B644F" w:rsidRPr="007B644F" w:rsidRDefault="007B644F" w:rsidP="00BF3747">
      <w:pPr>
        <w:pStyle w:val="Normal1"/>
        <w:spacing w:line="240" w:lineRule="auto"/>
        <w:rPr>
          <w:rFonts w:ascii="Garamond" w:hAnsi="Garamond"/>
          <w:sz w:val="24"/>
          <w:szCs w:val="24"/>
        </w:rPr>
      </w:pPr>
      <w:r w:rsidRPr="007B644F">
        <w:rPr>
          <w:rFonts w:ascii="Garamond" w:hAnsi="Garamond"/>
          <w:sz w:val="24"/>
          <w:szCs w:val="24"/>
        </w:rPr>
        <w:t xml:space="preserve">b) In support of Dr. Root </w:t>
      </w:r>
      <w:proofErr w:type="spellStart"/>
      <w:r w:rsidRPr="007B644F">
        <w:rPr>
          <w:rFonts w:ascii="Garamond" w:hAnsi="Garamond"/>
          <w:sz w:val="24"/>
          <w:szCs w:val="24"/>
        </w:rPr>
        <w:t>Godick</w:t>
      </w:r>
      <w:proofErr w:type="spellEnd"/>
      <w:r w:rsidRPr="007B644F">
        <w:rPr>
          <w:rFonts w:ascii="Garamond" w:hAnsi="Garamond"/>
          <w:sz w:val="24"/>
          <w:szCs w:val="24"/>
        </w:rPr>
        <w:t xml:space="preserve"> </w:t>
      </w:r>
    </w:p>
    <w:p w:rsidR="007B644F" w:rsidRPr="007B644F" w:rsidRDefault="007B644F" w:rsidP="00BF3747">
      <w:pPr>
        <w:pStyle w:val="Normal1"/>
        <w:spacing w:line="240" w:lineRule="auto"/>
        <w:rPr>
          <w:rFonts w:ascii="Garamond" w:hAnsi="Garamond"/>
        </w:rPr>
      </w:pPr>
      <w:r w:rsidRPr="007B644F">
        <w:rPr>
          <w:rFonts w:ascii="Garamond" w:hAnsi="Garamond"/>
          <w:sz w:val="24"/>
          <w:szCs w:val="24"/>
        </w:rPr>
        <w:tab/>
      </w:r>
      <w:r w:rsidRPr="007B644F">
        <w:rPr>
          <w:rFonts w:ascii="Garamond" w:hAnsi="Garamond"/>
        </w:rPr>
        <w:t>Moved: Micha</w:t>
      </w:r>
      <w:r w:rsidR="00896FC2">
        <w:rPr>
          <w:rFonts w:ascii="Garamond" w:hAnsi="Garamond"/>
        </w:rPr>
        <w:t>e</w:t>
      </w:r>
      <w:r w:rsidRPr="007B644F">
        <w:rPr>
          <w:rFonts w:ascii="Garamond" w:hAnsi="Garamond"/>
        </w:rPr>
        <w:t xml:space="preserve">l </w:t>
      </w:r>
      <w:proofErr w:type="spellStart"/>
      <w:r w:rsidRPr="007B644F">
        <w:rPr>
          <w:rFonts w:ascii="Garamond" w:hAnsi="Garamond"/>
        </w:rPr>
        <w:t>Buerckert</w:t>
      </w:r>
      <w:proofErr w:type="spellEnd"/>
      <w:r w:rsidRPr="007B644F">
        <w:rPr>
          <w:rFonts w:ascii="Garamond" w:hAnsi="Garamond"/>
        </w:rPr>
        <w:t xml:space="preserve"> (President) </w:t>
      </w:r>
    </w:p>
    <w:p w:rsidR="007B644F" w:rsidRDefault="007B644F" w:rsidP="00BF3747">
      <w:pPr>
        <w:pStyle w:val="Normal1"/>
        <w:spacing w:line="240" w:lineRule="auto"/>
        <w:rPr>
          <w:rFonts w:ascii="Garamond" w:hAnsi="Garamond"/>
        </w:rPr>
      </w:pPr>
      <w:r w:rsidRPr="007B644F">
        <w:rPr>
          <w:rFonts w:ascii="Garamond" w:hAnsi="Garamond"/>
        </w:rPr>
        <w:tab/>
        <w:t xml:space="preserve">Seconded: </w:t>
      </w:r>
      <w:proofErr w:type="spellStart"/>
      <w:r w:rsidRPr="007B644F">
        <w:rPr>
          <w:rFonts w:ascii="Garamond" w:hAnsi="Garamond"/>
        </w:rPr>
        <w:t>Ehsan</w:t>
      </w:r>
      <w:proofErr w:type="spellEnd"/>
      <w:r w:rsidRPr="007B644F">
        <w:rPr>
          <w:rFonts w:ascii="Garamond" w:hAnsi="Garamond"/>
        </w:rPr>
        <w:t xml:space="preserve"> </w:t>
      </w:r>
      <w:proofErr w:type="spellStart"/>
      <w:r w:rsidRPr="007B644F">
        <w:rPr>
          <w:rFonts w:ascii="Garamond" w:hAnsi="Garamond"/>
        </w:rPr>
        <w:t>Ghias-Begloo</w:t>
      </w:r>
      <w:proofErr w:type="spellEnd"/>
      <w:r w:rsidRPr="007B644F">
        <w:rPr>
          <w:rFonts w:ascii="Garamond" w:hAnsi="Garamond"/>
        </w:rPr>
        <w:t xml:space="preserve"> (Electronics/Senate)</w:t>
      </w:r>
    </w:p>
    <w:p w:rsidR="003D4BB4" w:rsidRDefault="003D4BB4" w:rsidP="003D4BB4">
      <w:pPr>
        <w:rPr>
          <w:rFonts w:ascii="Garamond" w:hAnsi="Garamond"/>
        </w:rPr>
      </w:pPr>
    </w:p>
    <w:p w:rsidR="003D4BB4" w:rsidRPr="003D4BB4" w:rsidRDefault="003D4BB4" w:rsidP="003D4BB4">
      <w:pPr>
        <w:ind w:left="709"/>
        <w:rPr>
          <w:rFonts w:ascii="Garamond" w:hAnsi="Garamond" w:cs="Times New Roman"/>
        </w:rPr>
      </w:pPr>
      <w:r w:rsidRPr="003D4BB4">
        <w:rPr>
          <w:rFonts w:ascii="Garamond" w:hAnsi="Garamond" w:cs="Times New Roman"/>
        </w:rPr>
        <w:t xml:space="preserve">Whereas Dr. Root </w:t>
      </w:r>
      <w:proofErr w:type="spellStart"/>
      <w:r w:rsidRPr="003D4BB4">
        <w:rPr>
          <w:rFonts w:ascii="Garamond" w:hAnsi="Garamond" w:cs="Times New Roman"/>
        </w:rPr>
        <w:t>Gorelick</w:t>
      </w:r>
      <w:proofErr w:type="spellEnd"/>
      <w:r w:rsidRPr="003D4BB4">
        <w:rPr>
          <w:rFonts w:ascii="Garamond" w:hAnsi="Garamond" w:cs="Times New Roman"/>
        </w:rPr>
        <w:t>, who is one of 2 elected faculty representatives on the Carleton University Board of Governors, has blogged regularly about open meetings of the Board since 2013; and</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Whereas in August 2015, the Executive Committee of the Board unilaterally revised the mandatory Fiduciary Statement to include additional restrictions on the ability of Board members to speak publically about Board meetings; and</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 xml:space="preserve">Whereas under the revised statement, Dr. </w:t>
      </w:r>
      <w:proofErr w:type="spellStart"/>
      <w:r w:rsidRPr="003D4BB4">
        <w:rPr>
          <w:rFonts w:ascii="Garamond" w:hAnsi="Garamond" w:cs="Times New Roman"/>
        </w:rPr>
        <w:t>Gorelick</w:t>
      </w:r>
      <w:proofErr w:type="spellEnd"/>
      <w:r w:rsidRPr="003D4BB4">
        <w:rPr>
          <w:rFonts w:ascii="Garamond" w:hAnsi="Garamond" w:cs="Times New Roman"/>
        </w:rPr>
        <w:t xml:space="preserve"> is prohibited from continuing to blog about anything discussed by the Board of Governors; and</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 xml:space="preserve">Whereas, as a result, he has refused to sign the revised statement and is facing the threat of removal from the Board of Governors; and </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Whereas in response to the revised statement, the Canadian Association of University Teachers (CAUT) has unanimously passed a motion to begin a censure investigation against Carleton University for its disregard for the democratic functioning of the institution; and</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 xml:space="preserve">Whereas the Carleton University Academic Staff Association (CUASA) released on December 8, 2015 a petition to show support for Dr. Root </w:t>
      </w:r>
      <w:proofErr w:type="spellStart"/>
      <w:r w:rsidRPr="003D4BB4">
        <w:rPr>
          <w:rFonts w:ascii="Garamond" w:hAnsi="Garamond" w:cs="Times New Roman"/>
        </w:rPr>
        <w:t>Gorelick</w:t>
      </w:r>
      <w:proofErr w:type="spellEnd"/>
      <w:r w:rsidRPr="003D4BB4">
        <w:rPr>
          <w:rFonts w:ascii="Garamond" w:hAnsi="Garamond" w:cs="Times New Roman"/>
        </w:rPr>
        <w:t>; therefore</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 xml:space="preserve">Be it resolved that the GSA Council expresses its support for Dr. Root </w:t>
      </w:r>
      <w:proofErr w:type="spellStart"/>
      <w:r w:rsidRPr="003D4BB4">
        <w:rPr>
          <w:rFonts w:ascii="Garamond" w:hAnsi="Garamond" w:cs="Times New Roman"/>
        </w:rPr>
        <w:t>Gorelick</w:t>
      </w:r>
      <w:proofErr w:type="spellEnd"/>
      <w:r w:rsidRPr="003D4BB4">
        <w:rPr>
          <w:rFonts w:ascii="Garamond" w:hAnsi="Garamond" w:cs="Times New Roman"/>
        </w:rPr>
        <w:t xml:space="preserve"> against the actions of the Carleton University Board of Governors; and</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 xml:space="preserve">Be it further resolved that the GSA releases a public statement in support of Dr. Root </w:t>
      </w:r>
      <w:proofErr w:type="spellStart"/>
      <w:r w:rsidRPr="003D4BB4">
        <w:rPr>
          <w:rFonts w:ascii="Garamond" w:hAnsi="Garamond" w:cs="Times New Roman"/>
        </w:rPr>
        <w:t>Gorelick</w:t>
      </w:r>
      <w:proofErr w:type="spellEnd"/>
      <w:r w:rsidRPr="003D4BB4">
        <w:rPr>
          <w:rFonts w:ascii="Garamond" w:hAnsi="Garamond" w:cs="Times New Roman"/>
        </w:rPr>
        <w:t>; and</w:t>
      </w:r>
    </w:p>
    <w:p w:rsidR="003D4BB4" w:rsidRPr="003D4BB4" w:rsidRDefault="003D4BB4" w:rsidP="003D4BB4">
      <w:pPr>
        <w:ind w:left="709"/>
        <w:rPr>
          <w:rFonts w:ascii="Garamond" w:hAnsi="Garamond" w:cs="Times New Roman"/>
        </w:rPr>
      </w:pPr>
    </w:p>
    <w:p w:rsidR="003D4BB4" w:rsidRPr="003D4BB4" w:rsidRDefault="003D4BB4" w:rsidP="003D4BB4">
      <w:pPr>
        <w:ind w:left="709"/>
        <w:rPr>
          <w:rFonts w:ascii="Garamond" w:hAnsi="Garamond" w:cs="Times New Roman"/>
        </w:rPr>
      </w:pPr>
      <w:r w:rsidRPr="003D4BB4">
        <w:rPr>
          <w:rFonts w:ascii="Garamond" w:hAnsi="Garamond" w:cs="Times New Roman"/>
        </w:rPr>
        <w:t>Be it further resolved that the GSA endorses the letter and petition by CUASA, distributing it widely, and encouraging all graduate students and members of the Carleton community to sign it.</w:t>
      </w:r>
    </w:p>
    <w:p w:rsidR="003D4BB4" w:rsidRDefault="003D4BB4" w:rsidP="003D4BB4">
      <w:pPr>
        <w:ind w:left="709"/>
        <w:rPr>
          <w:rFonts w:ascii="Garamond" w:hAnsi="Garamond" w:cs="Times New Roman"/>
        </w:rPr>
      </w:pPr>
    </w:p>
    <w:p w:rsidR="007B644F" w:rsidRPr="003B26CA" w:rsidRDefault="004948AB" w:rsidP="003B26CA">
      <w:pPr>
        <w:pStyle w:val="Normal1"/>
        <w:spacing w:line="240" w:lineRule="auto"/>
        <w:ind w:left="360"/>
        <w:rPr>
          <w:rFonts w:ascii="Garamond" w:hAnsi="Garamond"/>
          <w:b/>
          <w:sz w:val="24"/>
          <w:szCs w:val="24"/>
        </w:rPr>
      </w:pPr>
      <w:r>
        <w:rPr>
          <w:rFonts w:ascii="Garamond" w:hAnsi="Garamond"/>
          <w:b/>
          <w:sz w:val="24"/>
          <w:szCs w:val="24"/>
        </w:rPr>
        <w:tab/>
      </w:r>
      <w:r w:rsidR="003B26CA" w:rsidRPr="003B26CA">
        <w:rPr>
          <w:rFonts w:ascii="Garamond" w:hAnsi="Garamond"/>
          <w:b/>
          <w:sz w:val="24"/>
          <w:szCs w:val="24"/>
        </w:rPr>
        <w:t xml:space="preserve">CARRIED </w:t>
      </w:r>
    </w:p>
    <w:p w:rsidR="00BF3747" w:rsidRDefault="00BF3747">
      <w:pPr>
        <w:pStyle w:val="Normal1"/>
        <w:spacing w:line="240" w:lineRule="auto"/>
        <w:rPr>
          <w:rFonts w:ascii="Garamond" w:hAnsi="Garamond"/>
        </w:rPr>
      </w:pPr>
    </w:p>
    <w:p w:rsidR="003B7CF8" w:rsidRDefault="002A7341">
      <w:pPr>
        <w:pStyle w:val="Normal1"/>
        <w:spacing w:line="240" w:lineRule="auto"/>
      </w:pPr>
      <w:r>
        <w:rPr>
          <w:rFonts w:ascii="Garamond" w:eastAsia="Garamond" w:hAnsi="Garamond" w:cs="Garamond"/>
          <w:b/>
          <w:sz w:val="24"/>
          <w:szCs w:val="24"/>
        </w:rPr>
        <w:t>10</w:t>
      </w:r>
      <w:r w:rsidR="00CC774A">
        <w:rPr>
          <w:rFonts w:ascii="Garamond" w:eastAsia="Garamond" w:hAnsi="Garamond" w:cs="Garamond"/>
          <w:b/>
          <w:sz w:val="24"/>
          <w:szCs w:val="24"/>
        </w:rPr>
        <w:t>. ADJOURNMENT</w:t>
      </w:r>
    </w:p>
    <w:p w:rsidR="003B7CF8" w:rsidRPr="004C2397" w:rsidRDefault="00132F41">
      <w:pPr>
        <w:pStyle w:val="Normal1"/>
        <w:spacing w:line="240" w:lineRule="auto"/>
      </w:pPr>
      <w:r>
        <w:rPr>
          <w:rFonts w:ascii="Garamond" w:eastAsia="Garamond" w:hAnsi="Garamond" w:cs="Garamond"/>
          <w:b/>
          <w:sz w:val="24"/>
          <w:szCs w:val="24"/>
        </w:rPr>
        <w:t xml:space="preserve">Moved by: </w:t>
      </w:r>
      <w:proofErr w:type="spellStart"/>
      <w:r w:rsidR="005E12D9" w:rsidRPr="004C2397">
        <w:rPr>
          <w:rFonts w:ascii="Garamond" w:eastAsia="Garamond" w:hAnsi="Garamond" w:cs="Garamond"/>
          <w:sz w:val="24"/>
          <w:szCs w:val="24"/>
        </w:rPr>
        <w:t>Ehsan</w:t>
      </w:r>
      <w:proofErr w:type="spellEnd"/>
      <w:r w:rsidR="004C2397" w:rsidRPr="004C2397">
        <w:rPr>
          <w:rFonts w:ascii="Garamond" w:eastAsia="Garamond" w:hAnsi="Garamond" w:cs="Garamond"/>
          <w:sz w:val="24"/>
          <w:szCs w:val="24"/>
        </w:rPr>
        <w:t xml:space="preserve"> </w:t>
      </w:r>
      <w:proofErr w:type="spellStart"/>
      <w:r w:rsidR="004C2397" w:rsidRPr="004C2397">
        <w:rPr>
          <w:rFonts w:ascii="Garamond" w:eastAsia="Garamond" w:hAnsi="Garamond" w:cs="Garamond"/>
          <w:sz w:val="24"/>
          <w:szCs w:val="24"/>
        </w:rPr>
        <w:t>Ghias-Begloo</w:t>
      </w:r>
      <w:proofErr w:type="spellEnd"/>
      <w:r w:rsidR="004C2397">
        <w:rPr>
          <w:rFonts w:ascii="Garamond" w:eastAsia="Garamond" w:hAnsi="Garamond" w:cs="Garamond"/>
          <w:sz w:val="24"/>
          <w:szCs w:val="24"/>
        </w:rPr>
        <w:t xml:space="preserve"> (Senate) (Electronics) </w:t>
      </w:r>
    </w:p>
    <w:p w:rsidR="003B7CF8" w:rsidRDefault="00CC774A">
      <w:pPr>
        <w:pStyle w:val="Normal1"/>
        <w:spacing w:line="240" w:lineRule="auto"/>
      </w:pPr>
      <w:r>
        <w:rPr>
          <w:rFonts w:ascii="Garamond" w:eastAsia="Garamond" w:hAnsi="Garamond" w:cs="Garamond"/>
          <w:b/>
          <w:sz w:val="24"/>
          <w:szCs w:val="24"/>
        </w:rPr>
        <w:t>Seconded by:</w:t>
      </w:r>
      <w:r w:rsidR="004C2397">
        <w:rPr>
          <w:rFonts w:ascii="Garamond" w:eastAsia="Garamond" w:hAnsi="Garamond" w:cs="Garamond"/>
          <w:b/>
          <w:sz w:val="24"/>
          <w:szCs w:val="24"/>
        </w:rPr>
        <w:t xml:space="preserve"> </w:t>
      </w:r>
      <w:r w:rsidR="004C2397" w:rsidRPr="004C2397">
        <w:rPr>
          <w:rFonts w:ascii="Garamond" w:eastAsia="Garamond" w:hAnsi="Garamond" w:cs="Garamond"/>
          <w:sz w:val="24"/>
          <w:szCs w:val="24"/>
        </w:rPr>
        <w:t>Lauren Montgomery</w:t>
      </w:r>
      <w:r w:rsidR="004C2397">
        <w:rPr>
          <w:rFonts w:ascii="Garamond" w:eastAsia="Garamond" w:hAnsi="Garamond" w:cs="Garamond"/>
          <w:b/>
          <w:sz w:val="24"/>
          <w:szCs w:val="24"/>
        </w:rPr>
        <w:t xml:space="preserve"> </w:t>
      </w:r>
      <w:r w:rsidR="004C2397">
        <w:rPr>
          <w:rFonts w:ascii="Garamond" w:eastAsia="Garamond" w:hAnsi="Garamond" w:cs="Garamond"/>
          <w:sz w:val="24"/>
          <w:szCs w:val="24"/>
        </w:rPr>
        <w:t xml:space="preserve">(Sociology/Anthropology) </w:t>
      </w:r>
      <w:r w:rsidR="004C2397">
        <w:rPr>
          <w:rFonts w:ascii="Garamond" w:eastAsia="Garamond" w:hAnsi="Garamond" w:cs="Garamond"/>
          <w:b/>
          <w:sz w:val="24"/>
          <w:szCs w:val="24"/>
        </w:rPr>
        <w:t xml:space="preserve"> </w:t>
      </w:r>
    </w:p>
    <w:p w:rsidR="003B7CF8" w:rsidRPr="007C30AE" w:rsidRDefault="007C30AE">
      <w:pPr>
        <w:pStyle w:val="Normal1"/>
        <w:spacing w:line="240" w:lineRule="auto"/>
        <w:rPr>
          <w:rFonts w:ascii="Garamond" w:hAnsi="Garamond"/>
          <w:b/>
        </w:rPr>
      </w:pPr>
      <w:r w:rsidRPr="007C30AE">
        <w:rPr>
          <w:rFonts w:ascii="Garamond" w:hAnsi="Garamond"/>
          <w:b/>
        </w:rPr>
        <w:t>CARRIED</w:t>
      </w:r>
    </w:p>
    <w:p w:rsidR="003B7CF8" w:rsidRDefault="003B7CF8">
      <w:pPr>
        <w:pStyle w:val="Normal1"/>
        <w:spacing w:line="240" w:lineRule="auto"/>
      </w:pPr>
    </w:p>
    <w:p w:rsidR="003B7CF8" w:rsidRDefault="003B7CF8">
      <w:pPr>
        <w:pStyle w:val="Normal1"/>
      </w:pPr>
    </w:p>
    <w:p w:rsidR="003B7CF8" w:rsidRDefault="003B7CF8">
      <w:pPr>
        <w:pStyle w:val="Normal1"/>
      </w:pPr>
      <w:bookmarkStart w:id="0" w:name="_GoBack"/>
      <w:bookmarkEnd w:id="0"/>
    </w:p>
    <w:sectPr w:rsidR="003B7CF8" w:rsidSect="003B7CF8">
      <w:headerReference w:type="default" r:id="rId7"/>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A96A0" w15:done="0"/>
  <w15:commentEx w15:paraId="3A9423E0" w15:done="0"/>
  <w15:commentEx w15:paraId="0E71E65D" w15:done="0"/>
  <w15:commentEx w15:paraId="1F5141B7" w15:done="0"/>
  <w15:commentEx w15:paraId="5A88C605" w15:paraIdParent="1F5141B7" w15:done="0"/>
  <w15:commentEx w15:paraId="3CD9CFA7" w15:done="0"/>
  <w15:commentEx w15:paraId="211CD17A" w15:done="0"/>
  <w15:commentEx w15:paraId="7C49DA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2C" w:rsidRDefault="00ED462C" w:rsidP="00935C2F">
      <w:pPr>
        <w:spacing w:line="240" w:lineRule="auto"/>
      </w:pPr>
      <w:r>
        <w:separator/>
      </w:r>
    </w:p>
  </w:endnote>
  <w:endnote w:type="continuationSeparator" w:id="0">
    <w:p w:rsidR="00ED462C" w:rsidRDefault="00ED462C" w:rsidP="00935C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2C" w:rsidRDefault="00ED462C" w:rsidP="00935C2F">
      <w:pPr>
        <w:spacing w:line="240" w:lineRule="auto"/>
      </w:pPr>
      <w:r>
        <w:separator/>
      </w:r>
    </w:p>
  </w:footnote>
  <w:footnote w:type="continuationSeparator" w:id="0">
    <w:p w:rsidR="00ED462C" w:rsidRDefault="00ED462C" w:rsidP="00935C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2F" w:rsidRPr="00E23714" w:rsidRDefault="00935C2F" w:rsidP="00935C2F">
    <w:pPr>
      <w:pStyle w:val="Header"/>
      <w:tabs>
        <w:tab w:val="clear" w:pos="9360"/>
      </w:tabs>
      <w:rPr>
        <w:rFonts w:ascii="Garamond" w:hAnsi="Garamond"/>
        <w:b/>
        <w:i/>
        <w:sz w:val="24"/>
        <w:szCs w:val="24"/>
      </w:rPr>
    </w:pPr>
    <w:r w:rsidRPr="00E23714">
      <w:rPr>
        <w:rFonts w:ascii="Garamond" w:hAnsi="Garamond"/>
        <w:b/>
        <w:i/>
        <w:sz w:val="24"/>
        <w:szCs w:val="24"/>
      </w:rPr>
      <w:t>GSA COUNCIL – MINUTES</w:t>
    </w:r>
    <w:r>
      <w:rPr>
        <w:rFonts w:ascii="Garamond" w:hAnsi="Garamond"/>
        <w:b/>
        <w:i/>
        <w:sz w:val="24"/>
        <w:szCs w:val="24"/>
      </w:rPr>
      <w:tab/>
    </w:r>
  </w:p>
  <w:p w:rsidR="00935C2F" w:rsidRPr="00E23714" w:rsidRDefault="00935C2F" w:rsidP="00935C2F">
    <w:pPr>
      <w:pStyle w:val="Header"/>
      <w:rPr>
        <w:rFonts w:ascii="Garamond" w:hAnsi="Garamond"/>
        <w:b/>
        <w:i/>
        <w:sz w:val="24"/>
        <w:szCs w:val="24"/>
      </w:rPr>
    </w:pPr>
    <w:r w:rsidRPr="00E23714">
      <w:rPr>
        <w:rFonts w:ascii="Garamond" w:hAnsi="Garamond"/>
        <w:b/>
        <w:i/>
        <w:sz w:val="24"/>
        <w:szCs w:val="24"/>
      </w:rPr>
      <w:t>Carleton University Graduate Students’ Association, Ottawa, Ontario</w:t>
    </w:r>
  </w:p>
  <w:p w:rsidR="00935C2F" w:rsidRPr="00E23714" w:rsidRDefault="00935C2F" w:rsidP="00935C2F">
    <w:pPr>
      <w:pStyle w:val="Header"/>
      <w:rPr>
        <w:rFonts w:ascii="Garamond" w:hAnsi="Garamond"/>
        <w:b/>
        <w:i/>
        <w:sz w:val="24"/>
        <w:szCs w:val="24"/>
      </w:rPr>
    </w:pPr>
    <w:r w:rsidRPr="00E23714">
      <w:rPr>
        <w:rFonts w:ascii="Garamond" w:hAnsi="Garamond"/>
        <w:b/>
        <w:i/>
        <w:sz w:val="24"/>
        <w:szCs w:val="24"/>
      </w:rPr>
      <w:t xml:space="preserve">Robertson Hall, Senate Chamber – 6:00 pm </w:t>
    </w:r>
    <w:r>
      <w:rPr>
        <w:rFonts w:ascii="Garamond" w:hAnsi="Garamond"/>
        <w:b/>
        <w:i/>
        <w:sz w:val="24"/>
        <w:szCs w:val="24"/>
      </w:rPr>
      <w:t>–</w:t>
    </w:r>
    <w:r w:rsidRPr="00E23714">
      <w:rPr>
        <w:rFonts w:ascii="Garamond" w:hAnsi="Garamond"/>
        <w:b/>
        <w:i/>
        <w:sz w:val="24"/>
        <w:szCs w:val="24"/>
      </w:rPr>
      <w:t xml:space="preserve"> </w:t>
    </w:r>
    <w:r>
      <w:rPr>
        <w:rFonts w:ascii="Garamond" w:hAnsi="Garamond"/>
        <w:b/>
        <w:i/>
        <w:sz w:val="24"/>
        <w:szCs w:val="24"/>
      </w:rPr>
      <w:t>Wednesday December 8</w:t>
    </w:r>
    <w:r w:rsidRPr="00E23714">
      <w:rPr>
        <w:rFonts w:ascii="Garamond" w:hAnsi="Garamond"/>
        <w:b/>
        <w:i/>
        <w:sz w:val="24"/>
        <w:szCs w:val="24"/>
      </w:rPr>
      <w:t xml:space="preserve">, 2015 </w:t>
    </w:r>
  </w:p>
  <w:p w:rsidR="00935C2F" w:rsidRDefault="00935C2F" w:rsidP="00935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7E6"/>
    <w:multiLevelType w:val="hybridMultilevel"/>
    <w:tmpl w:val="EB548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54CE0"/>
    <w:multiLevelType w:val="hybridMultilevel"/>
    <w:tmpl w:val="D4D2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42382"/>
    <w:multiLevelType w:val="hybridMultilevel"/>
    <w:tmpl w:val="CABAF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F737D0"/>
    <w:multiLevelType w:val="hybridMultilevel"/>
    <w:tmpl w:val="BF3258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4DF54B3"/>
    <w:multiLevelType w:val="multilevel"/>
    <w:tmpl w:val="3C12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25C22"/>
    <w:multiLevelType w:val="hybridMultilevel"/>
    <w:tmpl w:val="96A859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4BD2226"/>
    <w:multiLevelType w:val="hybridMultilevel"/>
    <w:tmpl w:val="04047F30"/>
    <w:lvl w:ilvl="0" w:tplc="257C59CA">
      <w:start w:val="6"/>
      <w:numFmt w:val="bullet"/>
      <w:lvlText w:val=""/>
      <w:lvlJc w:val="left"/>
      <w:pPr>
        <w:ind w:left="1080" w:hanging="360"/>
      </w:pPr>
      <w:rPr>
        <w:rFonts w:ascii="Garamond" w:eastAsia="Garamond" w:hAnsi="Garamond" w:cs="Garamond"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A107304"/>
    <w:multiLevelType w:val="multilevel"/>
    <w:tmpl w:val="8810337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82366D7"/>
    <w:multiLevelType w:val="hybridMultilevel"/>
    <w:tmpl w:val="E500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A75630"/>
    <w:multiLevelType w:val="hybridMultilevel"/>
    <w:tmpl w:val="8F507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E6A00"/>
    <w:multiLevelType w:val="hybridMultilevel"/>
    <w:tmpl w:val="C5665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520B1B"/>
    <w:multiLevelType w:val="hybridMultilevel"/>
    <w:tmpl w:val="2EBE8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BF1256"/>
    <w:multiLevelType w:val="hybridMultilevel"/>
    <w:tmpl w:val="65EC8AFC"/>
    <w:lvl w:ilvl="0" w:tplc="728E3270">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E56396"/>
    <w:multiLevelType w:val="hybridMultilevel"/>
    <w:tmpl w:val="193A2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F511EE5"/>
    <w:multiLevelType w:val="hybridMultilevel"/>
    <w:tmpl w:val="393293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52A83F7C"/>
    <w:multiLevelType w:val="multilevel"/>
    <w:tmpl w:val="696CC27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5DD3792"/>
    <w:multiLevelType w:val="multilevel"/>
    <w:tmpl w:val="5A5C1794"/>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457394D"/>
    <w:multiLevelType w:val="multilevel"/>
    <w:tmpl w:val="22349F22"/>
    <w:lvl w:ilvl="0">
      <w:start w:val="1"/>
      <w:numFmt w:val="lowerLetter"/>
      <w:lvlText w:val="%1."/>
      <w:lvlJc w:val="left"/>
      <w:pPr>
        <w:ind w:left="1080" w:firstLine="720"/>
      </w:pPr>
      <w:rPr>
        <w:rFonts w:ascii="Calibri" w:eastAsia="Calibri" w:hAnsi="Calibri" w:cs="Calibri"/>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694C4621"/>
    <w:multiLevelType w:val="multilevel"/>
    <w:tmpl w:val="5F9A0AE8"/>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5DE0DD5"/>
    <w:multiLevelType w:val="multilevel"/>
    <w:tmpl w:val="D0A4D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6"/>
  </w:num>
  <w:num w:numId="3">
    <w:abstractNumId w:val="19"/>
  </w:num>
  <w:num w:numId="4">
    <w:abstractNumId w:val="18"/>
  </w:num>
  <w:num w:numId="5">
    <w:abstractNumId w:val="17"/>
  </w:num>
  <w:num w:numId="6">
    <w:abstractNumId w:val="15"/>
  </w:num>
  <w:num w:numId="7">
    <w:abstractNumId w:val="4"/>
  </w:num>
  <w:num w:numId="8">
    <w:abstractNumId w:val="10"/>
  </w:num>
  <w:num w:numId="9">
    <w:abstractNumId w:val="12"/>
  </w:num>
  <w:num w:numId="10">
    <w:abstractNumId w:val="8"/>
  </w:num>
  <w:num w:numId="11">
    <w:abstractNumId w:val="14"/>
  </w:num>
  <w:num w:numId="12">
    <w:abstractNumId w:val="3"/>
  </w:num>
  <w:num w:numId="13">
    <w:abstractNumId w:val="13"/>
  </w:num>
  <w:num w:numId="14">
    <w:abstractNumId w:val="5"/>
  </w:num>
  <w:num w:numId="15">
    <w:abstractNumId w:val="6"/>
  </w:num>
  <w:num w:numId="16">
    <w:abstractNumId w:val="11"/>
  </w:num>
  <w:num w:numId="17">
    <w:abstractNumId w:val="0"/>
  </w:num>
  <w:num w:numId="18">
    <w:abstractNumId w:val="1"/>
  </w:num>
  <w:num w:numId="19">
    <w:abstractNumId w:val="2"/>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erija Kumar">
    <w15:presenceInfo w15:providerId="Windows Live" w15:userId="2e39d72140381c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3B7CF8"/>
    <w:rsid w:val="000175FD"/>
    <w:rsid w:val="000A478C"/>
    <w:rsid w:val="000E3F9D"/>
    <w:rsid w:val="0011004C"/>
    <w:rsid w:val="00126916"/>
    <w:rsid w:val="00132F41"/>
    <w:rsid w:val="001471E4"/>
    <w:rsid w:val="001562A5"/>
    <w:rsid w:val="001E1397"/>
    <w:rsid w:val="002625E2"/>
    <w:rsid w:val="002668DE"/>
    <w:rsid w:val="00267353"/>
    <w:rsid w:val="002A7341"/>
    <w:rsid w:val="00316BAB"/>
    <w:rsid w:val="003404FF"/>
    <w:rsid w:val="00341DB2"/>
    <w:rsid w:val="003B26CA"/>
    <w:rsid w:val="003B7CF8"/>
    <w:rsid w:val="003D10B5"/>
    <w:rsid w:val="003D4BB4"/>
    <w:rsid w:val="003D7DB3"/>
    <w:rsid w:val="0040661E"/>
    <w:rsid w:val="0041199E"/>
    <w:rsid w:val="004225AE"/>
    <w:rsid w:val="00422E20"/>
    <w:rsid w:val="00425ED0"/>
    <w:rsid w:val="00434476"/>
    <w:rsid w:val="0044251F"/>
    <w:rsid w:val="004948AB"/>
    <w:rsid w:val="004A4F66"/>
    <w:rsid w:val="004C15EE"/>
    <w:rsid w:val="004C2397"/>
    <w:rsid w:val="004C4A86"/>
    <w:rsid w:val="004E5B4E"/>
    <w:rsid w:val="005346B6"/>
    <w:rsid w:val="005E12D9"/>
    <w:rsid w:val="00626B9D"/>
    <w:rsid w:val="00634708"/>
    <w:rsid w:val="00716639"/>
    <w:rsid w:val="007440B5"/>
    <w:rsid w:val="007B644F"/>
    <w:rsid w:val="007B7710"/>
    <w:rsid w:val="007C30AE"/>
    <w:rsid w:val="00896FC2"/>
    <w:rsid w:val="008A6AA3"/>
    <w:rsid w:val="008D2D63"/>
    <w:rsid w:val="00935C2F"/>
    <w:rsid w:val="00957EC5"/>
    <w:rsid w:val="00985561"/>
    <w:rsid w:val="009C7B99"/>
    <w:rsid w:val="00A11673"/>
    <w:rsid w:val="00A220B7"/>
    <w:rsid w:val="00A32740"/>
    <w:rsid w:val="00B14DDE"/>
    <w:rsid w:val="00B70806"/>
    <w:rsid w:val="00BA731F"/>
    <w:rsid w:val="00BF3747"/>
    <w:rsid w:val="00BF4C03"/>
    <w:rsid w:val="00C26181"/>
    <w:rsid w:val="00CC774A"/>
    <w:rsid w:val="00CD1B1A"/>
    <w:rsid w:val="00CF1D12"/>
    <w:rsid w:val="00D048B6"/>
    <w:rsid w:val="00DA02A0"/>
    <w:rsid w:val="00DA2802"/>
    <w:rsid w:val="00DB4E13"/>
    <w:rsid w:val="00DE03DA"/>
    <w:rsid w:val="00E03E95"/>
    <w:rsid w:val="00E230AE"/>
    <w:rsid w:val="00E35C76"/>
    <w:rsid w:val="00E64FE4"/>
    <w:rsid w:val="00EB1737"/>
    <w:rsid w:val="00EC389E"/>
    <w:rsid w:val="00ED462C"/>
    <w:rsid w:val="00F047AD"/>
    <w:rsid w:val="00F6180C"/>
    <w:rsid w:val="00F9188A"/>
    <w:rsid w:val="00FB4243"/>
    <w:rsid w:val="00FB5A6A"/>
    <w:rsid w:val="00FC5EAB"/>
    <w:rsid w:val="00FE1B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10"/>
  </w:style>
  <w:style w:type="paragraph" w:styleId="Heading1">
    <w:name w:val="heading 1"/>
    <w:basedOn w:val="Normal1"/>
    <w:next w:val="Normal1"/>
    <w:rsid w:val="003B7CF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3B7CF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3B7CF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3B7CF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B7CF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B7CF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7CF8"/>
  </w:style>
  <w:style w:type="paragraph" w:styleId="Title">
    <w:name w:val="Title"/>
    <w:basedOn w:val="Normal1"/>
    <w:next w:val="Normal1"/>
    <w:rsid w:val="003B7CF8"/>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3B7CF8"/>
    <w:pPr>
      <w:keepNext/>
      <w:keepLines/>
      <w:spacing w:after="200"/>
      <w:contextualSpacing/>
    </w:pPr>
    <w:rPr>
      <w:rFonts w:ascii="Trebuchet MS" w:eastAsia="Trebuchet MS" w:hAnsi="Trebuchet MS" w:cs="Trebuchet MS"/>
      <w:i/>
      <w:color w:val="666666"/>
      <w:sz w:val="26"/>
      <w:szCs w:val="26"/>
    </w:rPr>
  </w:style>
  <w:style w:type="paragraph" w:customStyle="1" w:styleId="Normal10">
    <w:name w:val="Normal1"/>
    <w:rsid w:val="002A7341"/>
  </w:style>
  <w:style w:type="paragraph" w:styleId="NormalWeb">
    <w:name w:val="Normal (Web)"/>
    <w:basedOn w:val="Normal"/>
    <w:uiPriority w:val="99"/>
    <w:semiHidden/>
    <w:unhideWhenUsed/>
    <w:rsid w:val="00A220B7"/>
    <w:rPr>
      <w:rFonts w:ascii="Times New Roman" w:hAnsi="Times New Roman" w:cs="Times New Roman"/>
      <w:sz w:val="24"/>
      <w:szCs w:val="24"/>
    </w:rPr>
  </w:style>
  <w:style w:type="character" w:styleId="Hyperlink">
    <w:name w:val="Hyperlink"/>
    <w:basedOn w:val="DefaultParagraphFont"/>
    <w:uiPriority w:val="99"/>
    <w:unhideWhenUsed/>
    <w:rsid w:val="00E230AE"/>
    <w:rPr>
      <w:color w:val="0000FF" w:themeColor="hyperlink"/>
      <w:u w:val="single"/>
    </w:rPr>
  </w:style>
  <w:style w:type="character" w:styleId="CommentReference">
    <w:name w:val="annotation reference"/>
    <w:basedOn w:val="DefaultParagraphFont"/>
    <w:uiPriority w:val="99"/>
    <w:semiHidden/>
    <w:unhideWhenUsed/>
    <w:rsid w:val="00F047AD"/>
    <w:rPr>
      <w:sz w:val="16"/>
      <w:szCs w:val="16"/>
    </w:rPr>
  </w:style>
  <w:style w:type="paragraph" w:styleId="CommentText">
    <w:name w:val="annotation text"/>
    <w:basedOn w:val="Normal"/>
    <w:link w:val="CommentTextChar"/>
    <w:uiPriority w:val="99"/>
    <w:semiHidden/>
    <w:unhideWhenUsed/>
    <w:rsid w:val="00F047AD"/>
    <w:pPr>
      <w:spacing w:line="240" w:lineRule="auto"/>
    </w:pPr>
    <w:rPr>
      <w:sz w:val="20"/>
      <w:szCs w:val="20"/>
    </w:rPr>
  </w:style>
  <w:style w:type="character" w:customStyle="1" w:styleId="CommentTextChar">
    <w:name w:val="Comment Text Char"/>
    <w:basedOn w:val="DefaultParagraphFont"/>
    <w:link w:val="CommentText"/>
    <w:uiPriority w:val="99"/>
    <w:semiHidden/>
    <w:rsid w:val="00F047AD"/>
    <w:rPr>
      <w:sz w:val="20"/>
      <w:szCs w:val="20"/>
    </w:rPr>
  </w:style>
  <w:style w:type="paragraph" w:styleId="ListParagraph">
    <w:name w:val="List Paragraph"/>
    <w:basedOn w:val="Normal"/>
    <w:uiPriority w:val="99"/>
    <w:qFormat/>
    <w:rsid w:val="00F047AD"/>
    <w:pPr>
      <w:ind w:left="720"/>
      <w:contextualSpacing/>
    </w:pPr>
    <w:rPr>
      <w:lang w:val="en-CA" w:eastAsia="en-CA"/>
    </w:rPr>
  </w:style>
  <w:style w:type="paragraph" w:styleId="CommentSubject">
    <w:name w:val="annotation subject"/>
    <w:basedOn w:val="CommentText"/>
    <w:next w:val="CommentText"/>
    <w:link w:val="CommentSubjectChar"/>
    <w:uiPriority w:val="99"/>
    <w:semiHidden/>
    <w:unhideWhenUsed/>
    <w:rsid w:val="000A478C"/>
    <w:rPr>
      <w:b/>
      <w:bCs/>
    </w:rPr>
  </w:style>
  <w:style w:type="character" w:customStyle="1" w:styleId="CommentSubjectChar">
    <w:name w:val="Comment Subject Char"/>
    <w:basedOn w:val="CommentTextChar"/>
    <w:link w:val="CommentSubject"/>
    <w:uiPriority w:val="99"/>
    <w:semiHidden/>
    <w:rsid w:val="000A478C"/>
    <w:rPr>
      <w:b/>
      <w:bCs/>
      <w:sz w:val="20"/>
      <w:szCs w:val="20"/>
    </w:rPr>
  </w:style>
  <w:style w:type="paragraph" w:styleId="BalloonText">
    <w:name w:val="Balloon Text"/>
    <w:basedOn w:val="Normal"/>
    <w:link w:val="BalloonTextChar"/>
    <w:uiPriority w:val="99"/>
    <w:semiHidden/>
    <w:unhideWhenUsed/>
    <w:rsid w:val="000A47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8C"/>
    <w:rPr>
      <w:rFonts w:ascii="Segoe UI" w:hAnsi="Segoe UI" w:cs="Segoe UI"/>
      <w:sz w:val="18"/>
      <w:szCs w:val="18"/>
    </w:rPr>
  </w:style>
  <w:style w:type="paragraph" w:styleId="NoSpacing">
    <w:name w:val="No Spacing"/>
    <w:uiPriority w:val="1"/>
    <w:qFormat/>
    <w:rsid w:val="003D4BB4"/>
    <w:pPr>
      <w:spacing w:line="240" w:lineRule="auto"/>
    </w:pPr>
    <w:rPr>
      <w:rFonts w:eastAsiaTheme="minorHAnsi" w:cstheme="minorBidi"/>
      <w:color w:val="auto"/>
      <w:sz w:val="24"/>
    </w:rPr>
  </w:style>
  <w:style w:type="paragraph" w:styleId="Header">
    <w:name w:val="header"/>
    <w:basedOn w:val="Normal"/>
    <w:link w:val="HeaderChar"/>
    <w:uiPriority w:val="99"/>
    <w:unhideWhenUsed/>
    <w:rsid w:val="00935C2F"/>
    <w:pPr>
      <w:tabs>
        <w:tab w:val="center" w:pos="4680"/>
        <w:tab w:val="right" w:pos="9360"/>
      </w:tabs>
      <w:spacing w:line="240" w:lineRule="auto"/>
    </w:pPr>
  </w:style>
  <w:style w:type="character" w:customStyle="1" w:styleId="HeaderChar">
    <w:name w:val="Header Char"/>
    <w:basedOn w:val="DefaultParagraphFont"/>
    <w:link w:val="Header"/>
    <w:uiPriority w:val="99"/>
    <w:rsid w:val="00935C2F"/>
  </w:style>
  <w:style w:type="paragraph" w:styleId="Footer">
    <w:name w:val="footer"/>
    <w:basedOn w:val="Normal"/>
    <w:link w:val="FooterChar"/>
    <w:uiPriority w:val="99"/>
    <w:unhideWhenUsed/>
    <w:rsid w:val="00935C2F"/>
    <w:pPr>
      <w:tabs>
        <w:tab w:val="center" w:pos="4680"/>
        <w:tab w:val="right" w:pos="9360"/>
      </w:tabs>
      <w:spacing w:line="240" w:lineRule="auto"/>
    </w:pPr>
  </w:style>
  <w:style w:type="character" w:customStyle="1" w:styleId="FooterChar">
    <w:name w:val="Footer Char"/>
    <w:basedOn w:val="DefaultParagraphFont"/>
    <w:link w:val="Footer"/>
    <w:uiPriority w:val="99"/>
    <w:rsid w:val="00935C2F"/>
  </w:style>
</w:styles>
</file>

<file path=word/webSettings.xml><?xml version="1.0" encoding="utf-8"?>
<w:webSettings xmlns:r="http://schemas.openxmlformats.org/officeDocument/2006/relationships" xmlns:w="http://schemas.openxmlformats.org/wordprocessingml/2006/main">
  <w:divs>
    <w:div w:id="75828635">
      <w:bodyDiv w:val="1"/>
      <w:marLeft w:val="0"/>
      <w:marRight w:val="0"/>
      <w:marTop w:val="0"/>
      <w:marBottom w:val="0"/>
      <w:divBdr>
        <w:top w:val="none" w:sz="0" w:space="0" w:color="auto"/>
        <w:left w:val="none" w:sz="0" w:space="0" w:color="auto"/>
        <w:bottom w:val="none" w:sz="0" w:space="0" w:color="auto"/>
        <w:right w:val="none" w:sz="0" w:space="0" w:color="auto"/>
      </w:divBdr>
      <w:divsChild>
        <w:div w:id="485173591">
          <w:marLeft w:val="0"/>
          <w:marRight w:val="0"/>
          <w:marTop w:val="0"/>
          <w:marBottom w:val="0"/>
          <w:divBdr>
            <w:top w:val="none" w:sz="0" w:space="0" w:color="auto"/>
            <w:left w:val="none" w:sz="0" w:space="0" w:color="auto"/>
            <w:bottom w:val="none" w:sz="0" w:space="0" w:color="auto"/>
            <w:right w:val="none" w:sz="0" w:space="0" w:color="auto"/>
          </w:divBdr>
        </w:div>
      </w:divsChild>
    </w:div>
    <w:div w:id="595986401">
      <w:bodyDiv w:val="1"/>
      <w:marLeft w:val="0"/>
      <w:marRight w:val="0"/>
      <w:marTop w:val="0"/>
      <w:marBottom w:val="0"/>
      <w:divBdr>
        <w:top w:val="none" w:sz="0" w:space="0" w:color="auto"/>
        <w:left w:val="none" w:sz="0" w:space="0" w:color="auto"/>
        <w:bottom w:val="none" w:sz="0" w:space="0" w:color="auto"/>
        <w:right w:val="none" w:sz="0" w:space="0" w:color="auto"/>
      </w:divBdr>
    </w:div>
    <w:div w:id="1016611348">
      <w:bodyDiv w:val="1"/>
      <w:marLeft w:val="0"/>
      <w:marRight w:val="0"/>
      <w:marTop w:val="0"/>
      <w:marBottom w:val="0"/>
      <w:divBdr>
        <w:top w:val="none" w:sz="0" w:space="0" w:color="auto"/>
        <w:left w:val="none" w:sz="0" w:space="0" w:color="auto"/>
        <w:bottom w:val="none" w:sz="0" w:space="0" w:color="auto"/>
        <w:right w:val="none" w:sz="0" w:space="0" w:color="auto"/>
      </w:divBdr>
    </w:div>
    <w:div w:id="1609049139">
      <w:bodyDiv w:val="1"/>
      <w:marLeft w:val="0"/>
      <w:marRight w:val="0"/>
      <w:marTop w:val="0"/>
      <w:marBottom w:val="0"/>
      <w:divBdr>
        <w:top w:val="none" w:sz="0" w:space="0" w:color="auto"/>
        <w:left w:val="none" w:sz="0" w:space="0" w:color="auto"/>
        <w:bottom w:val="none" w:sz="0" w:space="0" w:color="auto"/>
        <w:right w:val="none" w:sz="0" w:space="0" w:color="auto"/>
      </w:divBdr>
    </w:div>
    <w:div w:id="198950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vpoperations</dc:creator>
  <cp:lastModifiedBy>execcoord</cp:lastModifiedBy>
  <cp:revision>3</cp:revision>
  <dcterms:created xsi:type="dcterms:W3CDTF">2016-01-18T21:16:00Z</dcterms:created>
  <dcterms:modified xsi:type="dcterms:W3CDTF">2016-01-18T21:20:00Z</dcterms:modified>
</cp:coreProperties>
</file>